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9" w:rsidRPr="00972F0C" w:rsidRDefault="00B975D9" w:rsidP="00972F0C">
      <w:pPr>
        <w:pStyle w:val="16"/>
      </w:pPr>
      <w:bookmarkStart w:id="0" w:name="_Toc462989692"/>
      <w:bookmarkStart w:id="1" w:name="_Toc462990278"/>
      <w:bookmarkStart w:id="2" w:name="_Toc462990303"/>
      <w:r w:rsidRPr="00972F0C">
        <w:t>Министерство сельского хозяйства и продовольствия РД</w:t>
      </w:r>
    </w:p>
    <w:p w:rsidR="00B975D9" w:rsidRPr="0055326B" w:rsidRDefault="00B975D9" w:rsidP="00972F0C">
      <w:pPr>
        <w:pStyle w:val="16"/>
      </w:pPr>
    </w:p>
    <w:p w:rsidR="00B975D9" w:rsidRPr="0055326B" w:rsidRDefault="00B975D9" w:rsidP="00972F0C">
      <w:pPr>
        <w:pStyle w:val="16"/>
      </w:pPr>
    </w:p>
    <w:p w:rsidR="00B975D9" w:rsidRPr="0055326B" w:rsidRDefault="00B975D9" w:rsidP="00972F0C">
      <w:pPr>
        <w:pStyle w:val="16"/>
      </w:pPr>
    </w:p>
    <w:p w:rsidR="00B975D9" w:rsidRPr="0055326B" w:rsidRDefault="00B975D9" w:rsidP="00972F0C">
      <w:pPr>
        <w:pStyle w:val="16"/>
      </w:pPr>
    </w:p>
    <w:p w:rsidR="00B975D9" w:rsidRPr="00972F0C" w:rsidRDefault="00B975D9" w:rsidP="00972F0C">
      <w:pPr>
        <w:pStyle w:val="16"/>
      </w:pPr>
      <w:r w:rsidRPr="00972F0C">
        <w:t>МЕТОДИЧЕСКИЕ РЕКОМЕНДАЦИИ</w:t>
      </w:r>
    </w:p>
    <w:p w:rsidR="00B975D9" w:rsidRDefault="00972F0C" w:rsidP="00972F0C">
      <w:pPr>
        <w:pStyle w:val="16"/>
      </w:pPr>
      <w:r>
        <w:t>по созданию</w:t>
      </w:r>
    </w:p>
    <w:p w:rsidR="00972F0C" w:rsidRPr="00972F0C" w:rsidRDefault="00972F0C" w:rsidP="00972F0C">
      <w:pPr>
        <w:rPr>
          <w:lang w:bidi="ar-SA"/>
        </w:rPr>
      </w:pPr>
    </w:p>
    <w:p w:rsidR="00B975D9" w:rsidRPr="00972F0C" w:rsidRDefault="00B975D9" w:rsidP="00972F0C">
      <w:pPr>
        <w:pStyle w:val="16"/>
      </w:pPr>
      <w:r w:rsidRPr="00972F0C">
        <w:t>СЕЛЬСКОХОЗЯЙСТВЕННОГО</w:t>
      </w:r>
    </w:p>
    <w:p w:rsidR="00B975D9" w:rsidRPr="00972F0C" w:rsidRDefault="00B975D9" w:rsidP="00972F0C">
      <w:pPr>
        <w:pStyle w:val="16"/>
      </w:pPr>
      <w:r w:rsidRPr="00972F0C">
        <w:t>ЖИВОТНОВОДЧЕСКОГО</w:t>
      </w:r>
    </w:p>
    <w:p w:rsidR="00B975D9" w:rsidRPr="00972F0C" w:rsidRDefault="00B975D9" w:rsidP="00972F0C">
      <w:pPr>
        <w:pStyle w:val="16"/>
      </w:pPr>
      <w:r w:rsidRPr="00972F0C">
        <w:t>ПОТРЕБИТЕЛЬСКОГО КООПЕРАТИВА</w:t>
      </w:r>
    </w:p>
    <w:p w:rsidR="00972F0C" w:rsidRPr="00972F0C" w:rsidRDefault="00B975D9" w:rsidP="00972F0C">
      <w:pPr>
        <w:pStyle w:val="16"/>
      </w:pPr>
      <w:proofErr w:type="gramStart"/>
      <w:r w:rsidRPr="00972F0C">
        <w:t>(при отсутствии забойного цеха</w:t>
      </w:r>
      <w:r w:rsidR="00972F0C" w:rsidRPr="00972F0C">
        <w:t xml:space="preserve"> </w:t>
      </w:r>
      <w:proofErr w:type="gramEnd"/>
    </w:p>
    <w:p w:rsidR="00B975D9" w:rsidRPr="00972F0C" w:rsidRDefault="00B975D9" w:rsidP="00972F0C">
      <w:pPr>
        <w:pStyle w:val="16"/>
      </w:pPr>
      <w:r w:rsidRPr="00972F0C">
        <w:t>и собственной торговой сети)</w:t>
      </w: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</w:p>
    <w:p w:rsidR="00B975D9" w:rsidRPr="00793979" w:rsidRDefault="00B975D9" w:rsidP="00972F0C">
      <w:pPr>
        <w:pStyle w:val="16"/>
      </w:pPr>
      <w:r w:rsidRPr="00793979">
        <w:t>г. Махачкала</w:t>
      </w:r>
    </w:p>
    <w:p w:rsidR="00B975D9" w:rsidRDefault="00B975D9" w:rsidP="00972F0C">
      <w:pPr>
        <w:pStyle w:val="16"/>
      </w:pPr>
      <w:r w:rsidRPr="00793979">
        <w:t>2016</w:t>
      </w:r>
    </w:p>
    <w:p w:rsidR="00972F0C" w:rsidRPr="00972F0C" w:rsidRDefault="00972F0C" w:rsidP="00972F0C">
      <w:pPr>
        <w:rPr>
          <w:lang w:bidi="ar-SA"/>
        </w:rPr>
      </w:pPr>
    </w:p>
    <w:p w:rsidR="00972F0C" w:rsidRPr="00972F0C" w:rsidRDefault="002263C6" w:rsidP="00972F0C">
      <w:pPr>
        <w:pStyle w:val="16"/>
        <w:spacing w:after="0" w:line="276" w:lineRule="auto"/>
        <w:rPr>
          <w:rFonts w:eastAsiaTheme="minorEastAsia"/>
          <w:b w:val="0"/>
          <w:noProof/>
          <w:sz w:val="18"/>
        </w:rPr>
      </w:pPr>
      <w:r w:rsidRPr="00972F0C">
        <w:rPr>
          <w:color w:val="365F91" w:themeColor="accent1" w:themeShade="BF"/>
          <w:sz w:val="18"/>
        </w:rPr>
        <w:lastRenderedPageBreak/>
        <w:fldChar w:fldCharType="begin"/>
      </w:r>
      <w:r w:rsidRPr="00972F0C">
        <w:rPr>
          <w:color w:val="365F91" w:themeColor="accent1" w:themeShade="BF"/>
          <w:sz w:val="18"/>
        </w:rPr>
        <w:instrText xml:space="preserve"> TOC \o "1-4" \h \z \u </w:instrText>
      </w:r>
      <w:r w:rsidRPr="00972F0C">
        <w:rPr>
          <w:color w:val="365F91" w:themeColor="accent1" w:themeShade="BF"/>
          <w:sz w:val="18"/>
        </w:rPr>
        <w:fldChar w:fldCharType="separate"/>
      </w:r>
      <w:hyperlink w:anchor="_Toc464033669" w:history="1">
        <w:r w:rsidR="00972F0C" w:rsidRPr="00972F0C">
          <w:rPr>
            <w:rStyle w:val="a3"/>
            <w:b w:val="0"/>
            <w:noProof/>
            <w:sz w:val="18"/>
            <w:lang w:bidi="ru-RU"/>
          </w:rPr>
          <w:t>ВВЕДЕНИЕ</w:t>
        </w:r>
        <w:r w:rsidR="00972F0C" w:rsidRPr="00972F0C">
          <w:rPr>
            <w:b w:val="0"/>
            <w:noProof/>
            <w:webHidden/>
            <w:sz w:val="18"/>
          </w:rPr>
          <w:tab/>
        </w:r>
        <w:r w:rsidR="00972F0C" w:rsidRPr="00972F0C">
          <w:rPr>
            <w:b w:val="0"/>
            <w:noProof/>
            <w:webHidden/>
            <w:sz w:val="18"/>
          </w:rPr>
          <w:fldChar w:fldCharType="begin"/>
        </w:r>
        <w:r w:rsidR="00972F0C" w:rsidRPr="00972F0C">
          <w:rPr>
            <w:b w:val="0"/>
            <w:noProof/>
            <w:webHidden/>
            <w:sz w:val="18"/>
          </w:rPr>
          <w:instrText xml:space="preserve"> PAGEREF _Toc464033669 \h </w:instrText>
        </w:r>
        <w:r w:rsidR="00972F0C" w:rsidRPr="00972F0C">
          <w:rPr>
            <w:b w:val="0"/>
            <w:noProof/>
            <w:webHidden/>
            <w:sz w:val="18"/>
          </w:rPr>
        </w:r>
        <w:r w:rsidR="00972F0C" w:rsidRPr="00972F0C">
          <w:rPr>
            <w:b w:val="0"/>
            <w:noProof/>
            <w:webHidden/>
            <w:sz w:val="18"/>
          </w:rPr>
          <w:fldChar w:fldCharType="separate"/>
        </w:r>
        <w:r w:rsidR="00F1325E">
          <w:rPr>
            <w:b w:val="0"/>
            <w:noProof/>
            <w:webHidden/>
            <w:sz w:val="18"/>
          </w:rPr>
          <w:t>3</w:t>
        </w:r>
        <w:r w:rsidR="00972F0C" w:rsidRPr="00972F0C">
          <w:rPr>
            <w:b w:val="0"/>
            <w:noProof/>
            <w:webHidden/>
            <w:sz w:val="18"/>
          </w:rPr>
          <w:fldChar w:fldCharType="end"/>
        </w:r>
      </w:hyperlink>
    </w:p>
    <w:p w:rsidR="00972F0C" w:rsidRPr="00972F0C" w:rsidRDefault="00972F0C" w:rsidP="00972F0C">
      <w:pPr>
        <w:pStyle w:val="16"/>
        <w:spacing w:after="0" w:line="276" w:lineRule="auto"/>
        <w:rPr>
          <w:rFonts w:eastAsiaTheme="minorEastAsia"/>
          <w:b w:val="0"/>
          <w:noProof/>
          <w:sz w:val="18"/>
        </w:rPr>
      </w:pPr>
      <w:hyperlink w:anchor="_Toc464033670" w:history="1">
        <w:r w:rsidRPr="00972F0C">
          <w:rPr>
            <w:rStyle w:val="a3"/>
            <w:b w:val="0"/>
            <w:noProof/>
            <w:sz w:val="18"/>
            <w:lang w:bidi="ru-RU"/>
          </w:rPr>
          <w:t>1. ЧЛЕНЫ КООПЕРАТИВА</w:t>
        </w:r>
        <w:r w:rsidRPr="00972F0C">
          <w:rPr>
            <w:b w:val="0"/>
            <w:noProof/>
            <w:webHidden/>
            <w:sz w:val="18"/>
          </w:rPr>
          <w:tab/>
        </w:r>
        <w:r w:rsidRPr="00972F0C">
          <w:rPr>
            <w:b w:val="0"/>
            <w:noProof/>
            <w:webHidden/>
            <w:sz w:val="18"/>
          </w:rPr>
          <w:fldChar w:fldCharType="begin"/>
        </w:r>
        <w:r w:rsidRPr="00972F0C">
          <w:rPr>
            <w:b w:val="0"/>
            <w:noProof/>
            <w:webHidden/>
            <w:sz w:val="18"/>
          </w:rPr>
          <w:instrText xml:space="preserve"> PAGEREF _Toc464033670 \h </w:instrText>
        </w:r>
        <w:r w:rsidRPr="00972F0C">
          <w:rPr>
            <w:b w:val="0"/>
            <w:noProof/>
            <w:webHidden/>
            <w:sz w:val="18"/>
          </w:rPr>
        </w:r>
        <w:r w:rsidRPr="00972F0C">
          <w:rPr>
            <w:b w:val="0"/>
            <w:noProof/>
            <w:webHidden/>
            <w:sz w:val="18"/>
          </w:rPr>
          <w:fldChar w:fldCharType="separate"/>
        </w:r>
        <w:r w:rsidR="00F1325E">
          <w:rPr>
            <w:b w:val="0"/>
            <w:noProof/>
            <w:webHidden/>
            <w:sz w:val="18"/>
          </w:rPr>
          <w:t>7</w:t>
        </w:r>
        <w:r w:rsidRPr="00972F0C">
          <w:rPr>
            <w:b w:val="0"/>
            <w:noProof/>
            <w:webHidden/>
            <w:sz w:val="18"/>
          </w:rPr>
          <w:fldChar w:fldCharType="end"/>
        </w:r>
      </w:hyperlink>
    </w:p>
    <w:p w:rsidR="00972F0C" w:rsidRPr="00972F0C" w:rsidRDefault="00972F0C" w:rsidP="00972F0C">
      <w:pPr>
        <w:pStyle w:val="16"/>
        <w:spacing w:after="0" w:line="276" w:lineRule="auto"/>
        <w:rPr>
          <w:rFonts w:eastAsiaTheme="minorEastAsia"/>
          <w:b w:val="0"/>
          <w:noProof/>
          <w:sz w:val="18"/>
        </w:rPr>
      </w:pPr>
      <w:hyperlink w:anchor="_Toc464033671" w:history="1">
        <w:r w:rsidRPr="00972F0C">
          <w:rPr>
            <w:rStyle w:val="a3"/>
            <w:b w:val="0"/>
            <w:noProof/>
            <w:sz w:val="18"/>
            <w:lang w:bidi="ru-RU"/>
          </w:rPr>
          <w:t>2. ПОРЯДОК ОБРАЗОВАНИЯ КООПЕРАТИВА</w:t>
        </w:r>
        <w:r w:rsidRPr="00972F0C">
          <w:rPr>
            <w:b w:val="0"/>
            <w:noProof/>
            <w:webHidden/>
            <w:sz w:val="18"/>
          </w:rPr>
          <w:tab/>
        </w:r>
        <w:r w:rsidRPr="00972F0C">
          <w:rPr>
            <w:b w:val="0"/>
            <w:noProof/>
            <w:webHidden/>
            <w:sz w:val="18"/>
          </w:rPr>
          <w:fldChar w:fldCharType="begin"/>
        </w:r>
        <w:r w:rsidRPr="00972F0C">
          <w:rPr>
            <w:b w:val="0"/>
            <w:noProof/>
            <w:webHidden/>
            <w:sz w:val="18"/>
          </w:rPr>
          <w:instrText xml:space="preserve"> PAGEREF _Toc464033671 \h </w:instrText>
        </w:r>
        <w:r w:rsidRPr="00972F0C">
          <w:rPr>
            <w:b w:val="0"/>
            <w:noProof/>
            <w:webHidden/>
            <w:sz w:val="18"/>
          </w:rPr>
        </w:r>
        <w:r w:rsidRPr="00972F0C">
          <w:rPr>
            <w:b w:val="0"/>
            <w:noProof/>
            <w:webHidden/>
            <w:sz w:val="18"/>
          </w:rPr>
          <w:fldChar w:fldCharType="separate"/>
        </w:r>
        <w:r w:rsidR="00F1325E">
          <w:rPr>
            <w:b w:val="0"/>
            <w:noProof/>
            <w:webHidden/>
            <w:sz w:val="18"/>
          </w:rPr>
          <w:t>8</w:t>
        </w:r>
        <w:r w:rsidRPr="00972F0C">
          <w:rPr>
            <w:b w:val="0"/>
            <w:noProof/>
            <w:webHidden/>
            <w:sz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2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2.1. Разработка бизнес-плана (технико-экономического обоснования) создания и деятельности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_Toc464033672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9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3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2.2. Разработка проекта Устава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_Toc464033673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10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4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2.3. Оформление членства в кооперативе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_Toc464033674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12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5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2.4. Подготовка и проведение общего организационного собрания членов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_Toc464033675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13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6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2.4.1. Формирование повестки дня общего организационного собрания членов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_Toc464033676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13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7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2.4.2. Оформление протокола общего организационного собрания членов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_Toc464033677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14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8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2.5. Государственная регистрация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_Toc464033678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15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79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2.5.1. Порядок регистрации юридического яйца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_Toc464033679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15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16"/>
        <w:spacing w:after="0" w:line="276" w:lineRule="auto"/>
        <w:rPr>
          <w:rFonts w:eastAsiaTheme="minorEastAsia"/>
          <w:b w:val="0"/>
          <w:noProof/>
          <w:sz w:val="18"/>
        </w:rPr>
      </w:pPr>
      <w:hyperlink w:anchor="_Toc464033680" w:history="1">
        <w:r w:rsidRPr="00972F0C">
          <w:rPr>
            <w:rStyle w:val="a3"/>
            <w:b w:val="0"/>
            <w:noProof/>
            <w:sz w:val="18"/>
            <w:lang w:bidi="ru-RU"/>
          </w:rPr>
          <w:t>3. ДЕЯТЕЛЬНОСТЬ КООПЕРАТИВА</w:t>
        </w:r>
        <w:r w:rsidRPr="00972F0C">
          <w:rPr>
            <w:b w:val="0"/>
            <w:noProof/>
            <w:webHidden/>
            <w:sz w:val="18"/>
          </w:rPr>
          <w:tab/>
        </w:r>
        <w:r w:rsidRPr="00972F0C">
          <w:rPr>
            <w:b w:val="0"/>
            <w:noProof/>
            <w:webHidden/>
            <w:sz w:val="18"/>
          </w:rPr>
          <w:fldChar w:fldCharType="begin"/>
        </w:r>
        <w:r w:rsidRPr="00972F0C">
          <w:rPr>
            <w:b w:val="0"/>
            <w:noProof/>
            <w:webHidden/>
            <w:sz w:val="18"/>
          </w:rPr>
          <w:instrText xml:space="preserve"> PAGEREF _Toc464033680 \h </w:instrText>
        </w:r>
        <w:r w:rsidRPr="00972F0C">
          <w:rPr>
            <w:b w:val="0"/>
            <w:noProof/>
            <w:webHidden/>
            <w:sz w:val="18"/>
          </w:rPr>
        </w:r>
        <w:r w:rsidRPr="00972F0C">
          <w:rPr>
            <w:b w:val="0"/>
            <w:noProof/>
            <w:webHidden/>
            <w:sz w:val="18"/>
          </w:rPr>
          <w:fldChar w:fldCharType="separate"/>
        </w:r>
        <w:r w:rsidR="00F1325E">
          <w:rPr>
            <w:b w:val="0"/>
            <w:noProof/>
            <w:webHidden/>
            <w:sz w:val="18"/>
          </w:rPr>
          <w:t>17</w:t>
        </w:r>
        <w:r w:rsidRPr="00972F0C">
          <w:rPr>
            <w:b w:val="0"/>
            <w:noProof/>
            <w:webHidden/>
            <w:sz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1" w:history="1">
        <w:r w:rsidRPr="00972F0C">
          <w:rPr>
            <w:rStyle w:val="a3"/>
            <w:rFonts w:ascii="Times New Roman" w:hAnsi="Times New Roman" w:cs="Times New Roman"/>
            <w:iCs/>
            <w:noProof/>
            <w:sz w:val="18"/>
            <w:szCs w:val="18"/>
          </w:rPr>
          <w:t xml:space="preserve">3.1. </w:t>
        </w:r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Резюме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_Toc464033681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17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2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3.1.1. Суть проекта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_Toc464033682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17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3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3.1.2.Источники финансирования проекта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_Toc464033683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19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4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 Участие членов в деятельности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_Toc464033684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21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5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3.2.1. Члены кооператива, которые будут выращивать животных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_Toc464033685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21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46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6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3.2.1.1. Условия заключения договора на доращивание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_Toc464033686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21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46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7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3.2.1.2. Передача животных на доращивание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_Toc464033687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21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46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8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3.2.1.3. Обязанности члена кооператива по уходу за животными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_Toc464033688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21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46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89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3.2.1.4. Передача в кооператив выращенного животного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_Toc464033689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22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46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0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3.2.1.5. Оформление необходимых документов при приеме-передаче животных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_Toc464033690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22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1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3.2.2.Член кооператива – председатель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_Toc464033691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24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2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3.2.3.Член кооператива - индивидуальный предприниматель,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_Toc464033692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25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3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производитель кормов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_Toc464033693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25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2f1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4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3.3.Распределение доходов от деятельности кооператива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_Toc464033694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25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5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Приложение 1</w:t>
        </w:r>
        <w:r w:rsidR="00803692">
          <w:rPr>
            <w:rStyle w:val="a3"/>
            <w:rFonts w:ascii="Times New Roman" w:hAnsi="Times New Roman" w:cs="Times New Roman"/>
            <w:noProof/>
            <w:sz w:val="18"/>
            <w:szCs w:val="18"/>
          </w:rPr>
          <w:t>.  Договор купли-продажи сельскохозяйственных животных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_Toc464033695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27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6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Приложение  2</w:t>
        </w:r>
        <w:r w:rsidR="00803692">
          <w:rPr>
            <w:rStyle w:val="a3"/>
            <w:rFonts w:ascii="Times New Roman" w:hAnsi="Times New Roman" w:cs="Times New Roman"/>
            <w:noProof/>
            <w:sz w:val="18"/>
            <w:szCs w:val="18"/>
          </w:rPr>
          <w:t xml:space="preserve">. Договор передачи </w:t>
        </w:r>
        <w:r w:rsidR="00803692" w:rsidRPr="00803692">
          <w:rPr>
            <w:rStyle w:val="a3"/>
            <w:rFonts w:ascii="Times New Roman" w:hAnsi="Times New Roman" w:cs="Times New Roman"/>
            <w:noProof/>
            <w:sz w:val="18"/>
            <w:szCs w:val="18"/>
          </w:rPr>
          <w:t>сельскохозяйственных животных</w:t>
        </w:r>
        <w:r w:rsidR="00803692">
          <w:rPr>
            <w:rStyle w:val="a3"/>
            <w:rFonts w:ascii="Times New Roman" w:hAnsi="Times New Roman" w:cs="Times New Roman"/>
            <w:noProof/>
            <w:sz w:val="18"/>
            <w:szCs w:val="18"/>
          </w:rPr>
          <w:t xml:space="preserve"> на доращивание 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_Toc464033696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33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="Times New Roman" w:eastAsiaTheme="minorEastAsia" w:hAnsi="Times New Roman" w:cs="Times New Roman"/>
          <w:noProof/>
          <w:color w:val="auto"/>
          <w:sz w:val="18"/>
          <w:szCs w:val="18"/>
          <w:lang w:bidi="ar-SA"/>
        </w:rPr>
      </w:pPr>
      <w:hyperlink w:anchor="_Toc464033697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Приложение  3</w:t>
        </w:r>
        <w:r w:rsidR="00803692">
          <w:rPr>
            <w:rStyle w:val="a3"/>
            <w:rFonts w:ascii="Times New Roman" w:hAnsi="Times New Roman" w:cs="Times New Roman"/>
            <w:noProof/>
            <w:sz w:val="18"/>
            <w:szCs w:val="18"/>
          </w:rPr>
          <w:t>. Договор купли-продажи товара (корма)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_Toc464033697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43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972F0C" w:rsidRPr="00972F0C" w:rsidRDefault="00972F0C" w:rsidP="00972F0C">
      <w:pPr>
        <w:pStyle w:val="37"/>
        <w:tabs>
          <w:tab w:val="right" w:leader="dot" w:pos="6688"/>
        </w:tabs>
        <w:spacing w:after="0" w:line="276" w:lineRule="auto"/>
        <w:rPr>
          <w:rFonts w:asciiTheme="minorHAnsi" w:eastAsiaTheme="minorEastAsia" w:hAnsiTheme="minorHAnsi" w:cstheme="minorBidi"/>
          <w:noProof/>
          <w:color w:val="auto"/>
          <w:sz w:val="18"/>
          <w:szCs w:val="18"/>
          <w:lang w:bidi="ar-SA"/>
        </w:rPr>
      </w:pPr>
      <w:hyperlink w:anchor="_Toc464033698" w:history="1">
        <w:r w:rsidRPr="00972F0C">
          <w:rPr>
            <w:rStyle w:val="a3"/>
            <w:rFonts w:ascii="Times New Roman" w:hAnsi="Times New Roman" w:cs="Times New Roman"/>
            <w:noProof/>
            <w:sz w:val="18"/>
            <w:szCs w:val="18"/>
          </w:rPr>
          <w:t>Приложение  4</w:t>
        </w:r>
        <w:r w:rsidR="00803692">
          <w:rPr>
            <w:rStyle w:val="a3"/>
            <w:rFonts w:ascii="Times New Roman" w:hAnsi="Times New Roman" w:cs="Times New Roman"/>
            <w:noProof/>
            <w:sz w:val="18"/>
            <w:szCs w:val="18"/>
          </w:rPr>
          <w:t xml:space="preserve">. Ведение бухгалтерсокго учета в сельскохозяйственном животноводческом потребительском кооперативе 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begin"/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instrText xml:space="preserve"> PAGEREF _Toc464033698 \h </w:instrTex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separate"/>
        </w:r>
        <w:r w:rsidR="00F1325E">
          <w:rPr>
            <w:rFonts w:ascii="Times New Roman" w:hAnsi="Times New Roman" w:cs="Times New Roman"/>
            <w:noProof/>
            <w:webHidden/>
            <w:sz w:val="18"/>
            <w:szCs w:val="18"/>
          </w:rPr>
          <w:t>46</w:t>
        </w:r>
        <w:r w:rsidRPr="00972F0C">
          <w:rPr>
            <w:rFonts w:ascii="Times New Roman" w:hAnsi="Times New Roman" w:cs="Times New Roman"/>
            <w:noProof/>
            <w:webHidden/>
            <w:sz w:val="18"/>
            <w:szCs w:val="18"/>
          </w:rPr>
          <w:fldChar w:fldCharType="end"/>
        </w:r>
      </w:hyperlink>
    </w:p>
    <w:p w:rsidR="004B14E4" w:rsidRDefault="002263C6" w:rsidP="004B14E4">
      <w:pPr>
        <w:pStyle w:val="1"/>
        <w:spacing w:after="0" w:line="276" w:lineRule="auto"/>
        <w:rPr>
          <w:rFonts w:cs="Times New Roman"/>
          <w:color w:val="365F91" w:themeColor="accent1" w:themeShade="BF"/>
          <w:sz w:val="18"/>
          <w:szCs w:val="18"/>
          <w:lang w:bidi="ar-SA"/>
        </w:rPr>
      </w:pPr>
      <w:r w:rsidRPr="00972F0C">
        <w:rPr>
          <w:rFonts w:cs="Times New Roman"/>
          <w:color w:val="365F91" w:themeColor="accent1" w:themeShade="BF"/>
          <w:sz w:val="18"/>
          <w:szCs w:val="18"/>
          <w:lang w:bidi="ar-SA"/>
        </w:rPr>
        <w:fldChar w:fldCharType="end"/>
      </w:r>
    </w:p>
    <w:p w:rsidR="00972F0C" w:rsidRPr="00972F0C" w:rsidRDefault="00972F0C" w:rsidP="00972F0C">
      <w:pPr>
        <w:rPr>
          <w:lang w:bidi="ar-SA"/>
        </w:rPr>
      </w:pPr>
    </w:p>
    <w:p w:rsidR="001364A9" w:rsidRPr="00A05CF6" w:rsidRDefault="001364A9" w:rsidP="004B14E4">
      <w:pPr>
        <w:pStyle w:val="1"/>
        <w:spacing w:after="0" w:line="276" w:lineRule="auto"/>
        <w:rPr>
          <w:rStyle w:val="4Exact"/>
          <w:rFonts w:eastAsiaTheme="majorEastAsia" w:cstheme="majorBidi"/>
          <w:b/>
          <w:bCs/>
          <w:sz w:val="28"/>
          <w:szCs w:val="28"/>
        </w:rPr>
      </w:pPr>
      <w:bookmarkStart w:id="3" w:name="_Toc464033669"/>
      <w:r w:rsidRPr="00A05CF6">
        <w:rPr>
          <w:rStyle w:val="4Exact"/>
          <w:rFonts w:eastAsiaTheme="majorEastAsia" w:cstheme="majorBidi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  <w:bookmarkEnd w:id="3"/>
    </w:p>
    <w:p w:rsidR="00FB6CA0" w:rsidRDefault="00FB6CA0" w:rsidP="00FB6CA0">
      <w:pPr>
        <w:pStyle w:val="42"/>
        <w:shd w:val="clear" w:color="auto" w:fill="auto"/>
        <w:spacing w:after="0" w:line="276" w:lineRule="auto"/>
        <w:ind w:firstLine="567"/>
        <w:rPr>
          <w:rStyle w:val="23"/>
          <w:bCs/>
        </w:rPr>
      </w:pPr>
      <w:r w:rsidRPr="00FB6CA0">
        <w:rPr>
          <w:rStyle w:val="4Exact"/>
          <w:bCs/>
        </w:rPr>
        <w:t>В ходе аграрной реформы</w:t>
      </w:r>
      <w:r>
        <w:rPr>
          <w:rStyle w:val="23"/>
          <w:bCs/>
        </w:rPr>
        <w:t xml:space="preserve"> образовались три категории </w:t>
      </w:r>
      <w:proofErr w:type="spellStart"/>
      <w:r>
        <w:rPr>
          <w:rStyle w:val="23"/>
          <w:bCs/>
        </w:rPr>
        <w:t>сельхозтовар</w:t>
      </w:r>
      <w:r>
        <w:rPr>
          <w:rStyle w:val="23"/>
          <w:bCs/>
        </w:rPr>
        <w:t>о</w:t>
      </w:r>
      <w:r>
        <w:rPr>
          <w:rStyle w:val="23"/>
          <w:bCs/>
        </w:rPr>
        <w:t>производителей</w:t>
      </w:r>
      <w:proofErr w:type="spellEnd"/>
      <w:r>
        <w:rPr>
          <w:rStyle w:val="23"/>
          <w:bCs/>
        </w:rPr>
        <w:t xml:space="preserve">: сельскохозяйственные предприятия, хозяйства населения и крестьянские (фермерские) хозяйства. </w:t>
      </w:r>
    </w:p>
    <w:p w:rsidR="002F692B" w:rsidRDefault="00FB6CA0" w:rsidP="004F0F43">
      <w:pPr>
        <w:pStyle w:val="42"/>
        <w:shd w:val="clear" w:color="auto" w:fill="auto"/>
        <w:spacing w:after="0" w:line="276" w:lineRule="auto"/>
        <w:ind w:firstLine="567"/>
        <w:rPr>
          <w:rStyle w:val="23"/>
          <w:bCs/>
        </w:rPr>
      </w:pPr>
      <w:r>
        <w:rPr>
          <w:rStyle w:val="23"/>
          <w:bCs/>
        </w:rPr>
        <w:t>В структуре валовой продукции сельского хозяйства по данным ст</w:t>
      </w:r>
      <w:r>
        <w:rPr>
          <w:rStyle w:val="23"/>
          <w:bCs/>
        </w:rPr>
        <w:t>а</w:t>
      </w:r>
      <w:r>
        <w:rPr>
          <w:rStyle w:val="23"/>
          <w:bCs/>
        </w:rPr>
        <w:t xml:space="preserve">тистики за последние пять лет удельный вес сельхозпредприятий составляет около 14% хозяйств населения – 73%, фермерских хозяйств – 13%. Наличие большого количества </w:t>
      </w:r>
      <w:r w:rsidR="00170447">
        <w:rPr>
          <w:rStyle w:val="23"/>
          <w:bCs/>
        </w:rPr>
        <w:t xml:space="preserve">разрозненных, мелких, слабо технически оснащенных </w:t>
      </w:r>
      <w:proofErr w:type="spellStart"/>
      <w:r w:rsidR="00170447">
        <w:rPr>
          <w:rStyle w:val="23"/>
          <w:bCs/>
        </w:rPr>
        <w:t>сельхозтоваропроизводителей</w:t>
      </w:r>
      <w:proofErr w:type="spellEnd"/>
      <w:r w:rsidR="00170447">
        <w:rPr>
          <w:rStyle w:val="23"/>
          <w:bCs/>
        </w:rPr>
        <w:t xml:space="preserve"> создает предпосылки развитию оперативных отношений между ними. В республике в настоящее время функционируют свыше 1 тыс. сельхозпредприятий, 468 тыс. ЛПХ, 17,6 тыс. КФХ и ИП. м</w:t>
      </w:r>
      <w:r w:rsidR="00170447">
        <w:rPr>
          <w:rStyle w:val="23"/>
          <w:bCs/>
        </w:rPr>
        <w:t>и</w:t>
      </w:r>
      <w:r w:rsidR="00170447">
        <w:rPr>
          <w:rStyle w:val="23"/>
          <w:bCs/>
        </w:rPr>
        <w:t>ровой опыт показывает, что в условиях развития мелких ферм хозяйствования актуальным является развитие потребительской сельскохозяйственной к</w:t>
      </w:r>
      <w:r w:rsidR="00170447">
        <w:rPr>
          <w:rStyle w:val="23"/>
          <w:bCs/>
        </w:rPr>
        <w:t>о</w:t>
      </w:r>
      <w:r w:rsidR="00170447">
        <w:rPr>
          <w:rStyle w:val="23"/>
          <w:bCs/>
        </w:rPr>
        <w:t xml:space="preserve">операции. </w:t>
      </w:r>
      <w:r w:rsidR="004F0F43">
        <w:rPr>
          <w:rStyle w:val="23"/>
          <w:bCs/>
        </w:rPr>
        <w:t>С помощью кооперации должны быть решены те проблемы, кот</w:t>
      </w:r>
      <w:r w:rsidR="004F0F43">
        <w:rPr>
          <w:rStyle w:val="23"/>
          <w:bCs/>
        </w:rPr>
        <w:t>о</w:t>
      </w:r>
      <w:r w:rsidR="004F0F43">
        <w:rPr>
          <w:rStyle w:val="23"/>
          <w:bCs/>
        </w:rPr>
        <w:t>рые мелкие хозяйства сами по себе порознь не могут осилить. На основе объединения мелких разбросанных производителей существенно увеличится товарность производимой продукции и их доходы. Для этого нужно проводить активную работу на уровне сельских поселений. Главы сельских поселений призваны организовать практическую работу с населением по вовлечению</w:t>
      </w:r>
      <w:r w:rsidR="002F692B">
        <w:rPr>
          <w:rStyle w:val="23"/>
          <w:bCs/>
        </w:rPr>
        <w:t xml:space="preserve"> ЛПХ</w:t>
      </w:r>
      <w:proofErr w:type="gramStart"/>
      <w:r w:rsidR="002F692B">
        <w:rPr>
          <w:rStyle w:val="23"/>
          <w:bCs/>
        </w:rPr>
        <w:t>,К</w:t>
      </w:r>
      <w:proofErr w:type="gramEnd"/>
      <w:r w:rsidR="002F692B">
        <w:rPr>
          <w:rStyle w:val="23"/>
          <w:bCs/>
        </w:rPr>
        <w:t xml:space="preserve">ФХ, ИП в процесс кооперации. </w:t>
      </w:r>
    </w:p>
    <w:p w:rsidR="00FB6CA0" w:rsidRPr="004F0F43" w:rsidRDefault="002F692B" w:rsidP="004F0F43">
      <w:pPr>
        <w:pStyle w:val="42"/>
        <w:shd w:val="clear" w:color="auto" w:fill="auto"/>
        <w:spacing w:after="0" w:line="276" w:lineRule="auto"/>
        <w:ind w:firstLine="567"/>
        <w:rPr>
          <w:rStyle w:val="23"/>
          <w:bCs/>
        </w:rPr>
      </w:pPr>
      <w:r>
        <w:rPr>
          <w:rStyle w:val="23"/>
          <w:bCs/>
        </w:rPr>
        <w:t xml:space="preserve">Муниципальный уровень является важнейшим звеном в создании сельскохозяйственных потребительских кооперативов. Минсельхозпродом РД при этом будет оказана необходимая поддержка. </w:t>
      </w:r>
      <w:r w:rsidR="004F0F43">
        <w:rPr>
          <w:rStyle w:val="23"/>
          <w:bCs/>
        </w:rPr>
        <w:t xml:space="preserve">       </w:t>
      </w:r>
      <w:r w:rsidR="00170447">
        <w:rPr>
          <w:rStyle w:val="23"/>
          <w:bCs/>
        </w:rPr>
        <w:t xml:space="preserve">       </w:t>
      </w:r>
      <w:r w:rsidR="00FB6CA0">
        <w:rPr>
          <w:rStyle w:val="23"/>
          <w:bCs/>
        </w:rPr>
        <w:t xml:space="preserve">       </w:t>
      </w:r>
      <w:r w:rsidR="00FB6CA0" w:rsidRPr="00FB6CA0">
        <w:rPr>
          <w:rStyle w:val="23"/>
          <w:bCs/>
        </w:rPr>
        <w:t xml:space="preserve"> 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right="180" w:firstLine="567"/>
      </w:pPr>
      <w:r>
        <w:rPr>
          <w:rStyle w:val="23"/>
        </w:rPr>
        <w:t xml:space="preserve">Сельскохозяйственный кооператив </w:t>
      </w:r>
      <w:r>
        <w:t>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</w:t>
      </w:r>
      <w:r>
        <w:t>с</w:t>
      </w:r>
      <w:r>
        <w:t>нованной на объединении их имущественных паевых взносов в целях уд</w:t>
      </w:r>
      <w:r>
        <w:t>о</w:t>
      </w:r>
      <w:r>
        <w:t>влетворения материальных и иных потребностей членов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right="180" w:firstLine="567"/>
      </w:pPr>
      <w:r>
        <w:rPr>
          <w:rStyle w:val="23"/>
        </w:rPr>
        <w:t xml:space="preserve">Сельскохозяйственным потребительским кооперативом </w:t>
      </w:r>
      <w:r>
        <w:t>является сельскохозяйственный кооператив, созданный сельскохозяйственными т</w:t>
      </w:r>
      <w:r>
        <w:t>о</w:t>
      </w:r>
      <w:r>
        <w:t xml:space="preserve">варопроизводителями и (или) ведущими личное подсобное хозяйство гражданами </w:t>
      </w:r>
      <w:r>
        <w:rPr>
          <w:rStyle w:val="23"/>
        </w:rPr>
        <w:t>при условии их обязательного участия в хозяйственной деятельности потребительского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right="180" w:firstLine="567"/>
      </w:pPr>
      <w:r>
        <w:t>Потребительский кооператив - некоммерческая организация - юр</w:t>
      </w:r>
      <w:r>
        <w:t>и</w:t>
      </w:r>
      <w:r>
        <w:t xml:space="preserve">дическое лицо, не преследующее извлечение прибыли в качестве основной </w:t>
      </w:r>
      <w:r>
        <w:lastRenderedPageBreak/>
        <w:t>цели своей деятельности и не распределяющие полученную прибыль между участниками. Некоммерческие организации могут вести коммерческую деятельность лишь постольку, поскольку это служит достижению целей, ради которых они созданы и соответствуют этим целям</w:t>
      </w:r>
      <w:r w:rsidR="002F692B">
        <w:t>.</w:t>
      </w:r>
    </w:p>
    <w:p w:rsidR="00815C89" w:rsidRDefault="002F692B" w:rsidP="00AC420B">
      <w:pPr>
        <w:pStyle w:val="22"/>
        <w:shd w:val="clear" w:color="auto" w:fill="auto"/>
        <w:spacing w:before="0" w:line="276" w:lineRule="auto"/>
        <w:ind w:right="180" w:firstLine="567"/>
      </w:pPr>
      <w:proofErr w:type="gramStart"/>
      <w:r>
        <w:t>В зависимости от вида их деятельности подразделяются на перер</w:t>
      </w:r>
      <w:r>
        <w:t>а</w:t>
      </w:r>
      <w:r>
        <w:t>батывающие, сбытовые (торговые)</w:t>
      </w:r>
      <w:r w:rsidR="00815C89">
        <w:t>, обслуживающие, снабженческие, с</w:t>
      </w:r>
      <w:r w:rsidR="00815C89">
        <w:t>а</w:t>
      </w:r>
      <w:r w:rsidR="00815C89">
        <w:t>доводческие, огороднические, животноводческие, кредитные, страховые, и иные кооперативы, созданные в соответствии с действующим законод</w:t>
      </w:r>
      <w:r w:rsidR="00815C89">
        <w:t>а</w:t>
      </w:r>
      <w:r w:rsidR="00815C89">
        <w:t xml:space="preserve">тельством. </w:t>
      </w:r>
      <w:proofErr w:type="gramEnd"/>
    </w:p>
    <w:p w:rsidR="00083B2E" w:rsidRDefault="00815C89" w:rsidP="00AC420B">
      <w:pPr>
        <w:pStyle w:val="22"/>
        <w:shd w:val="clear" w:color="auto" w:fill="auto"/>
        <w:spacing w:before="0" w:line="276" w:lineRule="auto"/>
        <w:ind w:right="180" w:firstLine="567"/>
      </w:pPr>
      <w:r>
        <w:t>К перерабатывающим кооперативам относятся кооперативы, зан</w:t>
      </w:r>
      <w:r>
        <w:t>и</w:t>
      </w:r>
      <w:r>
        <w:t xml:space="preserve">мающиеся переработкой сельскохозяйственной продукции (производство мясных, рыбных, и молочных продуктов, хлебобулочных изделий, овощных и плодово-ягодных продуктов, изделий из полуфабрикатов </w:t>
      </w:r>
      <w:proofErr w:type="gramStart"/>
      <w:r>
        <w:t>из</w:t>
      </w:r>
      <w:proofErr w:type="gramEnd"/>
      <w:r w:rsidR="00083B2E">
        <w:t xml:space="preserve"> льна, хлопка и конопли, </w:t>
      </w:r>
      <w:proofErr w:type="spellStart"/>
      <w:r w:rsidR="00083B2E">
        <w:t>лесо</w:t>
      </w:r>
      <w:proofErr w:type="spellEnd"/>
      <w:r w:rsidR="00083B2E">
        <w:t>-и-</w:t>
      </w:r>
      <w:r>
        <w:t>пиломатериалов и других)</w:t>
      </w:r>
      <w:r w:rsidR="00083B2E">
        <w:t>.</w:t>
      </w:r>
    </w:p>
    <w:p w:rsidR="00083B2E" w:rsidRDefault="00083B2E" w:rsidP="00AC420B">
      <w:pPr>
        <w:pStyle w:val="22"/>
        <w:shd w:val="clear" w:color="auto" w:fill="auto"/>
        <w:spacing w:before="0" w:line="276" w:lineRule="auto"/>
        <w:ind w:right="180" w:firstLine="567"/>
      </w:pPr>
      <w:proofErr w:type="gramStart"/>
      <w:r>
        <w:rPr>
          <w:b/>
        </w:rPr>
        <w:t xml:space="preserve">Сбытовые (торговые) кооперативы </w:t>
      </w:r>
      <w:r>
        <w:t>осуществляют продажу пр</w:t>
      </w:r>
      <w:r>
        <w:t>о</w:t>
      </w:r>
      <w:r>
        <w:t>дукции, а также ее хранение, сортировку, сушку, мойку, расфасовку, уп</w:t>
      </w:r>
      <w:r>
        <w:t>а</w:t>
      </w:r>
      <w:r>
        <w:t xml:space="preserve">ковку и транспортировку, заключают сделки, проводят изучение рынка сбыта, организуют рекламу указанной продукции и другое. </w:t>
      </w:r>
      <w:proofErr w:type="gramEnd"/>
    </w:p>
    <w:p w:rsidR="004D1053" w:rsidRDefault="00083B2E" w:rsidP="00AC420B">
      <w:pPr>
        <w:pStyle w:val="22"/>
        <w:shd w:val="clear" w:color="auto" w:fill="auto"/>
        <w:spacing w:before="0" w:line="276" w:lineRule="auto"/>
        <w:ind w:right="180" w:firstLine="567"/>
      </w:pPr>
      <w:r>
        <w:rPr>
          <w:b/>
        </w:rPr>
        <w:t xml:space="preserve">Обслуживающие кооперативы </w:t>
      </w:r>
      <w:r w:rsidRPr="00083B2E">
        <w:t>осуществляют</w:t>
      </w:r>
      <w:r>
        <w:t xml:space="preserve"> мелиоративные, транспортные, ремонтные</w:t>
      </w:r>
      <w:r w:rsidR="004D1053">
        <w:t>, строительные и эколого-восстановительные работы, телефонизацию животных и племенную работу, работу по внесению удобрений и ядохимикатов, осуществляют аудиторскую деятельность, оказывают научно-консультативные, информационные, медицинские, с</w:t>
      </w:r>
      <w:r w:rsidR="004D1053">
        <w:t>а</w:t>
      </w:r>
      <w:r w:rsidR="004D1053">
        <w:t xml:space="preserve">наторно-курортные услуги и другие. </w:t>
      </w:r>
    </w:p>
    <w:p w:rsidR="00FE4837" w:rsidRDefault="004D1053" w:rsidP="00AC420B">
      <w:pPr>
        <w:pStyle w:val="22"/>
        <w:shd w:val="clear" w:color="auto" w:fill="auto"/>
        <w:spacing w:before="0" w:line="276" w:lineRule="auto"/>
        <w:ind w:right="180" w:firstLine="567"/>
      </w:pPr>
      <w:r>
        <w:rPr>
          <w:b/>
        </w:rPr>
        <w:t xml:space="preserve">Снабженческие кооперативы </w:t>
      </w:r>
      <w:r>
        <w:t>образуются в целях закупки и пр</w:t>
      </w:r>
      <w:r>
        <w:t>о</w:t>
      </w:r>
      <w:r>
        <w:t>дажи сре</w:t>
      </w:r>
      <w:proofErr w:type="gramStart"/>
      <w:r>
        <w:t>дств пр</w:t>
      </w:r>
      <w:proofErr w:type="gramEnd"/>
      <w:r>
        <w:t>оизводства, удобрений, известковых материалов, кормов, нефтепродуктов, оборудования, запасных частей, пестицидов, а также в целях закупки любых других товаров, необходимых для производства сельскохозяйственной продукции</w:t>
      </w:r>
      <w:r w:rsidR="00FE4837">
        <w:t>; поставки семян, молодняка скота и птицы, производства сырья и материалов и поставки их сельскохозя</w:t>
      </w:r>
      <w:r w:rsidR="00FE4837">
        <w:t>й</w:t>
      </w:r>
      <w:r w:rsidR="00FE4837">
        <w:t>ственным товаропроизводителям; закупки и поставки сельскохозяйстве</w:t>
      </w:r>
      <w:r w:rsidR="00FE4837">
        <w:t>н</w:t>
      </w:r>
      <w:r w:rsidR="00FE4837">
        <w:t>ным товаропроизводителям необходимых им потребительских товаров (продовольствия, одежды, топлива, медицинских и ветеринарных препар</w:t>
      </w:r>
      <w:r w:rsidR="00FE4837">
        <w:t>а</w:t>
      </w:r>
      <w:r w:rsidR="00FE4837">
        <w:t xml:space="preserve">тов, книги других). </w:t>
      </w:r>
    </w:p>
    <w:p w:rsidR="00FE4837" w:rsidRDefault="00FE4837" w:rsidP="00AC420B">
      <w:pPr>
        <w:pStyle w:val="22"/>
        <w:shd w:val="clear" w:color="auto" w:fill="auto"/>
        <w:spacing w:before="0" w:line="276" w:lineRule="auto"/>
        <w:ind w:right="180" w:firstLine="567"/>
      </w:pPr>
      <w:r w:rsidRPr="00FE4837">
        <w:rPr>
          <w:b/>
        </w:rPr>
        <w:t>Садоводческие</w:t>
      </w:r>
      <w:r>
        <w:rPr>
          <w:b/>
        </w:rPr>
        <w:t xml:space="preserve">, </w:t>
      </w:r>
      <w:r w:rsidRPr="00FE4837">
        <w:rPr>
          <w:b/>
        </w:rPr>
        <w:t>огороднические и животноводческие коопер</w:t>
      </w:r>
      <w:r w:rsidRPr="00FE4837">
        <w:rPr>
          <w:b/>
        </w:rPr>
        <w:t>а</w:t>
      </w:r>
      <w:r w:rsidRPr="00FE4837">
        <w:rPr>
          <w:b/>
        </w:rPr>
        <w:t>тивы</w:t>
      </w:r>
      <w:r>
        <w:rPr>
          <w:b/>
        </w:rPr>
        <w:t xml:space="preserve"> </w:t>
      </w:r>
      <w:r w:rsidRPr="00FE4837">
        <w:t>осуществляют комплекс услуг по производству,</w:t>
      </w:r>
      <w:r>
        <w:t xml:space="preserve"> переработке и сбыту продукции растениеводства и животноводства. </w:t>
      </w:r>
    </w:p>
    <w:p w:rsidR="00B7670D" w:rsidRDefault="00FE4837" w:rsidP="00AC420B">
      <w:pPr>
        <w:pStyle w:val="22"/>
        <w:shd w:val="clear" w:color="auto" w:fill="auto"/>
        <w:spacing w:before="0" w:line="276" w:lineRule="auto"/>
        <w:ind w:right="180" w:firstLine="567"/>
      </w:pPr>
      <w:r w:rsidRPr="00FE4837">
        <w:rPr>
          <w:b/>
        </w:rPr>
        <w:lastRenderedPageBreak/>
        <w:t>Кредитные кооперативы</w:t>
      </w:r>
      <w:r>
        <w:t xml:space="preserve"> образуются для кредитования и сбереж</w:t>
      </w:r>
      <w:r>
        <w:t>е</w:t>
      </w:r>
      <w:r>
        <w:t>ния денежных средств, членов данных кооперативов</w:t>
      </w:r>
      <w:r w:rsidR="00B7670D">
        <w:t>.</w:t>
      </w:r>
    </w:p>
    <w:p w:rsidR="002F692B" w:rsidRPr="00FE4837" w:rsidRDefault="00B7670D" w:rsidP="00AC420B">
      <w:pPr>
        <w:pStyle w:val="22"/>
        <w:shd w:val="clear" w:color="auto" w:fill="auto"/>
        <w:spacing w:before="0" w:line="276" w:lineRule="auto"/>
        <w:ind w:right="180" w:firstLine="567"/>
        <w:rPr>
          <w:b/>
        </w:rPr>
      </w:pPr>
      <w:r w:rsidRPr="00B7670D">
        <w:rPr>
          <w:b/>
        </w:rPr>
        <w:t>Страховые кооперативы</w:t>
      </w:r>
      <w:r>
        <w:t xml:space="preserve"> оказывают различного рода услуги по личному и медицинскому страхованию, страхованию имущества, земли, посевов.  </w:t>
      </w:r>
      <w:r w:rsidR="00FE4837">
        <w:t xml:space="preserve">  </w:t>
      </w:r>
      <w:r w:rsidR="00FE4837">
        <w:rPr>
          <w:b/>
        </w:rPr>
        <w:t xml:space="preserve"> </w:t>
      </w:r>
      <w:r w:rsidR="00FE4837" w:rsidRPr="00FE4837">
        <w:rPr>
          <w:b/>
        </w:rPr>
        <w:t xml:space="preserve">          </w:t>
      </w:r>
      <w:r w:rsidR="004D1053" w:rsidRPr="00FE4837">
        <w:rPr>
          <w:b/>
        </w:rPr>
        <w:t xml:space="preserve">              </w:t>
      </w:r>
      <w:r w:rsidR="00083B2E" w:rsidRPr="00FE4837">
        <w:rPr>
          <w:b/>
        </w:rPr>
        <w:t xml:space="preserve">          </w:t>
      </w:r>
      <w:r w:rsidR="00815C89" w:rsidRPr="00FE4837">
        <w:rPr>
          <w:b/>
        </w:rPr>
        <w:t xml:space="preserve">       </w:t>
      </w:r>
      <w:r w:rsidR="002F692B" w:rsidRPr="00FE4837">
        <w:rPr>
          <w:b/>
        </w:rPr>
        <w:t xml:space="preserve"> </w:t>
      </w:r>
    </w:p>
    <w:p w:rsidR="001364A9" w:rsidRDefault="001364A9" w:rsidP="00AC420B">
      <w:pPr>
        <w:pStyle w:val="42"/>
        <w:shd w:val="clear" w:color="auto" w:fill="auto"/>
        <w:spacing w:after="59" w:line="276" w:lineRule="auto"/>
        <w:ind w:firstLine="0"/>
      </w:pPr>
    </w:p>
    <w:p w:rsidR="00585572" w:rsidRDefault="001364A9" w:rsidP="00AC420B">
      <w:pPr>
        <w:pStyle w:val="42"/>
        <w:shd w:val="clear" w:color="auto" w:fill="auto"/>
        <w:spacing w:after="59" w:line="276" w:lineRule="auto"/>
        <w:ind w:firstLine="567"/>
      </w:pPr>
      <w:r>
        <w:t>Основными принципами создания и деятельности кооператива являются: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spacing w:before="0" w:line="276" w:lineRule="auto"/>
      </w:pPr>
      <w:r>
        <w:t>добровольность членства в кооперативе;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tabs>
          <w:tab w:val="left" w:pos="142"/>
        </w:tabs>
        <w:spacing w:before="0" w:line="276" w:lineRule="auto"/>
      </w:pPr>
      <w:r>
        <w:t>взаимопомощь;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tabs>
          <w:tab w:val="left" w:pos="142"/>
        </w:tabs>
        <w:spacing w:before="0" w:line="276" w:lineRule="auto"/>
        <w:ind w:right="180"/>
      </w:pPr>
      <w:r>
        <w:t>распределение прибыли и убытков кооператива между его членами с учетом их участия в хозяйственной деятельности;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tabs>
          <w:tab w:val="left" w:pos="142"/>
        </w:tabs>
        <w:spacing w:before="0" w:line="276" w:lineRule="auto"/>
        <w:ind w:right="180"/>
      </w:pPr>
      <w:r>
        <w:t>ограничение участия в деятельности кооператива лиц, не явля</w:t>
      </w:r>
      <w:r>
        <w:t>ю</w:t>
      </w:r>
      <w:r>
        <w:t>щихся сельскохозяйственными товаропроизводителями;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tabs>
          <w:tab w:val="left" w:pos="142"/>
        </w:tabs>
        <w:spacing w:before="0" w:line="276" w:lineRule="auto"/>
        <w:ind w:right="180"/>
      </w:pPr>
      <w:r>
        <w:t>ограничение дивидендов по дополнительным паевым взносам членов и паевым взносам ассоциированных членов кооператива;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tabs>
          <w:tab w:val="left" w:pos="142"/>
        </w:tabs>
        <w:spacing w:before="0" w:line="276" w:lineRule="auto"/>
        <w:ind w:right="180"/>
      </w:pPr>
      <w:r>
        <w:t>управление деятельностью кооператива на демократических нач</w:t>
      </w:r>
      <w:r>
        <w:t>а</w:t>
      </w:r>
      <w:r>
        <w:t>лах (один член кооператива - один голос);</w:t>
      </w:r>
    </w:p>
    <w:p w:rsidR="00585572" w:rsidRDefault="001364A9" w:rsidP="00AC420B">
      <w:pPr>
        <w:pStyle w:val="22"/>
        <w:numPr>
          <w:ilvl w:val="0"/>
          <w:numId w:val="33"/>
        </w:numPr>
        <w:shd w:val="clear" w:color="auto" w:fill="auto"/>
        <w:tabs>
          <w:tab w:val="left" w:pos="142"/>
        </w:tabs>
        <w:spacing w:before="0" w:line="276" w:lineRule="auto"/>
      </w:pPr>
      <w:r>
        <w:t>доступность информации о деятельности кооператива для всех его членов.</w:t>
      </w:r>
    </w:p>
    <w:p w:rsidR="00585572" w:rsidRDefault="001364A9" w:rsidP="00AC420B">
      <w:pPr>
        <w:pStyle w:val="42"/>
        <w:shd w:val="clear" w:color="auto" w:fill="auto"/>
        <w:spacing w:after="0" w:line="276" w:lineRule="auto"/>
        <w:ind w:right="460" w:firstLine="580"/>
      </w:pPr>
      <w:r>
        <w:t>Правовые основы создания и деятельности сельскохозя</w:t>
      </w:r>
      <w:r>
        <w:t>й</w:t>
      </w:r>
      <w:r>
        <w:t>ственных потребительских кооперативов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right="460" w:firstLine="580"/>
      </w:pPr>
      <w:r>
        <w:t>При создании кооператива необходимо изучить правовые основы его деятельности. Кооперация в Российской Федерации регулируется следующими нормативно-правовыми актами: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6" w:lineRule="auto"/>
        <w:ind w:right="460" w:firstLine="580"/>
      </w:pPr>
      <w:r>
        <w:t>частью 1 Гражданского Кодекса РФ № 51-ФЗ от 30.11.1994 г. - статьи 123.2, 123.3, которые содержат основные положения о потреб</w:t>
      </w:r>
      <w:r>
        <w:t>и</w:t>
      </w:r>
      <w:r>
        <w:t>тельском кооперативе, а также обязанности членов кооператива;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6" w:lineRule="auto"/>
        <w:ind w:right="460" w:firstLine="580"/>
      </w:pPr>
      <w:r>
        <w:t>частью 2 Гражданского Кодекса РФ № 14-ФЗ от 22.12.1995 г., регулирующей договорные отношения;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172" w:line="276" w:lineRule="auto"/>
        <w:ind w:right="460" w:firstLine="580"/>
      </w:pPr>
      <w:r>
        <w:t>Федеральным Законом «О сельскохозяйственной кооперации» №193-Ф3 от 08.12.1995 г. (с последними изменениями и дополнениями).</w:t>
      </w:r>
    </w:p>
    <w:p w:rsidR="00585572" w:rsidRDefault="001364A9" w:rsidP="00AC420B">
      <w:pPr>
        <w:pStyle w:val="42"/>
        <w:shd w:val="clear" w:color="auto" w:fill="auto"/>
        <w:spacing w:after="0" w:line="276" w:lineRule="auto"/>
        <w:ind w:right="460" w:firstLine="580"/>
      </w:pPr>
      <w:r>
        <w:rPr>
          <w:rStyle w:val="43"/>
        </w:rPr>
        <w:t xml:space="preserve">Действующим законодательством введены следующие </w:t>
      </w:r>
      <w:r>
        <w:t>огран</w:t>
      </w:r>
      <w:r>
        <w:t>и</w:t>
      </w:r>
      <w:r>
        <w:t>чения по созданию и деятельности потребительских кооперативов: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6" w:lineRule="auto"/>
        <w:ind w:right="460" w:firstLine="580"/>
      </w:pPr>
      <w:r>
        <w:t xml:space="preserve">потребительский кооператив образуется, если в его состав </w:t>
      </w:r>
      <w:r>
        <w:lastRenderedPageBreak/>
        <w:t>входит не менее двух юридических лиц или не менее пяти граждан;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6" w:lineRule="auto"/>
        <w:ind w:right="460" w:firstLine="580"/>
      </w:pPr>
      <w:r>
        <w:t>не менее 50 процентов объема работ (услуг), выполняемых о</w:t>
      </w:r>
      <w:r>
        <w:t>б</w:t>
      </w:r>
      <w:r>
        <w:t>служивающими, перерабатывающими, сбытовыми (торговыми), сна</w:t>
      </w:r>
      <w:r>
        <w:t>б</w:t>
      </w:r>
      <w:r>
        <w:t>женческими, садоводческими, огородническими и животноводческими кооперативами, должно осуществляться для членов данных кооперат</w:t>
      </w:r>
      <w:r>
        <w:t>и</w:t>
      </w:r>
      <w:r>
        <w:t>вов;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6" w:lineRule="auto"/>
        <w:ind w:right="460" w:firstLine="580"/>
        <w:sectPr w:rsidR="00585572" w:rsidSect="00785DF3">
          <w:footerReference w:type="even" r:id="rId9"/>
          <w:footerReference w:type="default" r:id="rId10"/>
          <w:footerReference w:type="first" r:id="rId11"/>
          <w:pgSz w:w="8400" w:h="11900"/>
          <w:pgMar w:top="851" w:right="851" w:bottom="851" w:left="851" w:header="0" w:footer="6" w:gutter="0"/>
          <w:pgNumType w:start="1"/>
          <w:cols w:space="720"/>
          <w:noEndnote/>
          <w:titlePg/>
          <w:docGrid w:linePitch="360"/>
        </w:sectPr>
      </w:pPr>
      <w:r>
        <w:t>наименование потребительского кооператива должно соде</w:t>
      </w:r>
      <w:r>
        <w:t>р</w:t>
      </w:r>
      <w:r>
        <w:t>жать указание на основную цель его деятельности, а также слова «сел</w:t>
      </w:r>
      <w:r>
        <w:t>ь</w:t>
      </w:r>
      <w:r>
        <w:t>скохозяйственный потребительский кооператив».</w:t>
      </w:r>
    </w:p>
    <w:p w:rsidR="00DF78E5" w:rsidRDefault="00DF78E5" w:rsidP="00A05CF6">
      <w:pPr>
        <w:pStyle w:val="1"/>
      </w:pPr>
      <w:bookmarkStart w:id="4" w:name="_Toc462990279"/>
      <w:bookmarkStart w:id="5" w:name="_Toc462990304"/>
      <w:bookmarkStart w:id="6" w:name="_Toc464033670"/>
      <w:r w:rsidRPr="00DF78E5">
        <w:lastRenderedPageBreak/>
        <w:t>1. ЧЛЕНЫ КООПЕРАТИВА</w:t>
      </w:r>
      <w:bookmarkEnd w:id="4"/>
      <w:bookmarkEnd w:id="5"/>
      <w:bookmarkEnd w:id="6"/>
    </w:p>
    <w:p w:rsidR="00C90846" w:rsidRDefault="00C90846" w:rsidP="00C90846">
      <w:pPr>
        <w:pStyle w:val="22"/>
        <w:shd w:val="clear" w:color="auto" w:fill="auto"/>
        <w:spacing w:before="0" w:line="276" w:lineRule="auto"/>
        <w:ind w:left="426" w:right="180" w:firstLine="567"/>
      </w:pPr>
      <w:r>
        <w:t>В настоящем проекте рассматривается модель создания и ос</w:t>
      </w:r>
      <w:r>
        <w:t>у</w:t>
      </w:r>
      <w:r>
        <w:t>ществления деятельности сельскохозяйственного животноводческого потребительского кооператива, при условии отсутствия у кооператива собственного забойного цеха и торговой сети.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left="460" w:firstLine="560"/>
      </w:pPr>
      <w:r>
        <w:t>Пять жителей одного сельского поселения изъявили желание с</w:t>
      </w:r>
      <w:r>
        <w:t>о</w:t>
      </w:r>
      <w:r>
        <w:t>здать сельскохозяйственный животноводческий потребительский к</w:t>
      </w:r>
      <w:r>
        <w:t>о</w:t>
      </w:r>
      <w:r>
        <w:t>оператив, из них: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1234"/>
        </w:tabs>
        <w:spacing w:before="0" w:line="276" w:lineRule="auto"/>
        <w:ind w:left="460" w:firstLine="560"/>
      </w:pPr>
      <w:r>
        <w:t>три физических лица - граждане, ведущие личное подсобное хозяйство, имеющие опыт разведения сельскохозяйственных животных и имеющие в собственности помещения для их выращивания. С целью получения дополнительного дохода было решено создать сельскох</w:t>
      </w:r>
      <w:r>
        <w:t>о</w:t>
      </w:r>
      <w:r>
        <w:t>зяйственный животноводческий потребительский кооператив, который пе</w:t>
      </w:r>
      <w:r w:rsidR="00646123">
        <w:t xml:space="preserve">редаст на </w:t>
      </w:r>
      <w:proofErr w:type="spellStart"/>
      <w:r w:rsidR="00646123">
        <w:t>доращивание</w:t>
      </w:r>
      <w:proofErr w:type="spellEnd"/>
      <w:r w:rsidR="00646123">
        <w:t xml:space="preserve"> молодняк КРС</w:t>
      </w:r>
      <w:r>
        <w:t>, обеспечит кормовой базой и в последующем выкупит выращенных животных;</w:t>
      </w:r>
    </w:p>
    <w:p w:rsidR="003F6165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line="276" w:lineRule="auto"/>
        <w:ind w:left="460" w:firstLine="560"/>
      </w:pPr>
      <w:r>
        <w:t>одно физическое лицо - индивидуальный предприниматель (сельскохозяйственный товаропроизводитель), который осуществляет деятельность по производству кормов для сельскохозяйственных ж</w:t>
      </w:r>
      <w:r>
        <w:t>и</w:t>
      </w:r>
      <w:r>
        <w:t>вотных. Для расширения деятельности и увеличения объемов прои</w:t>
      </w:r>
      <w:r>
        <w:t>з</w:t>
      </w:r>
      <w:r>
        <w:t>водства ему необходимы новые рынки сбыта произведенной продукции. С этой целью индивидуальный предприниматель решил вступить в к</w:t>
      </w:r>
      <w:r>
        <w:t>о</w:t>
      </w:r>
      <w:r>
        <w:t xml:space="preserve">оператив, который будет покупать у него корма для </w:t>
      </w:r>
      <w:r w:rsidR="003F6165">
        <w:t xml:space="preserve">выращивания </w:t>
      </w:r>
      <w:r w:rsidR="00145128">
        <w:t>КРС</w:t>
      </w:r>
      <w:r w:rsidR="003F6165">
        <w:t>;</w:t>
      </w:r>
    </w:p>
    <w:p w:rsidR="009C713C" w:rsidRDefault="003F6165" w:rsidP="00951BF9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spacing w:before="0" w:line="276" w:lineRule="auto"/>
        <w:ind w:left="460" w:firstLine="560"/>
      </w:pPr>
      <w:r>
        <w:t>одно физическое лицо - гражданин, не являющийся сельскох</w:t>
      </w:r>
      <w:r>
        <w:t>о</w:t>
      </w:r>
      <w:r>
        <w:t>зяйственным товаропроизводителем, но который будет выполнять функции по организации деятельности кооператива, ведению бухга</w:t>
      </w:r>
      <w:r>
        <w:t>л</w:t>
      </w:r>
      <w:r>
        <w:t>терского учета, юридическим вопросам.</w:t>
      </w:r>
    </w:p>
    <w:p w:rsidR="001022F3" w:rsidRPr="00DF78E5" w:rsidRDefault="009C713C" w:rsidP="009C713C">
      <w:pPr>
        <w:pStyle w:val="22"/>
        <w:shd w:val="clear" w:color="auto" w:fill="auto"/>
        <w:tabs>
          <w:tab w:val="left" w:pos="1238"/>
        </w:tabs>
        <w:spacing w:before="0" w:line="276" w:lineRule="auto"/>
        <w:ind w:left="1020" w:firstLine="0"/>
        <w:jc w:val="center"/>
      </w:pPr>
      <w:r>
        <w:rPr>
          <w:noProof/>
          <w:lang w:bidi="ar-SA"/>
        </w:rPr>
        <w:drawing>
          <wp:inline distT="0" distB="0" distL="0" distR="0" wp14:anchorId="412A67A6" wp14:editId="12D71A6F">
            <wp:extent cx="2314575" cy="148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8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4A9">
        <w:br w:type="page"/>
      </w:r>
      <w:bookmarkStart w:id="7" w:name="_Toc462990280"/>
      <w:bookmarkStart w:id="8" w:name="_Toc462990305"/>
      <w:bookmarkStart w:id="9" w:name="_Toc464033671"/>
      <w:r w:rsidR="00A05CF6">
        <w:lastRenderedPageBreak/>
        <w:t>2</w:t>
      </w:r>
      <w:r w:rsidR="001022F3" w:rsidRPr="00DF78E5">
        <w:t xml:space="preserve">. </w:t>
      </w:r>
      <w:r w:rsidR="001022F3">
        <w:t>ПОРЯДОК ОБРАЗОВАНИЯ КООПЕРАТИВА</w:t>
      </w:r>
      <w:bookmarkEnd w:id="7"/>
      <w:bookmarkEnd w:id="8"/>
      <w:bookmarkEnd w:id="9"/>
    </w:p>
    <w:p w:rsidR="001022F3" w:rsidRDefault="001022F3" w:rsidP="00AC420B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</w:pPr>
      <w:r>
        <w:tab/>
      </w:r>
      <w:r w:rsidR="001364A9">
        <w:t xml:space="preserve">В целях образования кооператива граждане, формируют </w:t>
      </w:r>
      <w:r w:rsidR="001364A9">
        <w:rPr>
          <w:rStyle w:val="25"/>
        </w:rPr>
        <w:t>организац</w:t>
      </w:r>
      <w:r w:rsidR="001364A9">
        <w:rPr>
          <w:rStyle w:val="25"/>
        </w:rPr>
        <w:t>и</w:t>
      </w:r>
      <w:r w:rsidR="001364A9">
        <w:rPr>
          <w:rStyle w:val="25"/>
        </w:rPr>
        <w:t>онный комитет</w:t>
      </w:r>
      <w:r w:rsidR="001364A9">
        <w:t>. В его обязанности входит:</w:t>
      </w:r>
    </w:p>
    <w:p w:rsidR="009C713C" w:rsidRDefault="009C713C" w:rsidP="00AC420B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</w:pPr>
    </w:p>
    <w:p w:rsidR="009C713C" w:rsidRDefault="009C713C" w:rsidP="00AC420B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</w:pPr>
      <w:r>
        <w:rPr>
          <w:noProof/>
          <w:lang w:bidi="ar-SA"/>
        </w:rPr>
        <w:drawing>
          <wp:inline distT="0" distB="0" distL="0" distR="0">
            <wp:extent cx="4248150" cy="5229225"/>
            <wp:effectExtent l="38100" t="0" r="3810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C713C" w:rsidRDefault="009C713C" w:rsidP="00AC420B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</w:pPr>
    </w:p>
    <w:p w:rsidR="00585572" w:rsidRDefault="00A05CF6" w:rsidP="00A05CF6">
      <w:pPr>
        <w:pStyle w:val="2"/>
      </w:pPr>
      <w:bookmarkStart w:id="10" w:name="bookmark1"/>
      <w:bookmarkStart w:id="11" w:name="_Toc462990281"/>
      <w:bookmarkStart w:id="12" w:name="_Toc462990306"/>
      <w:bookmarkStart w:id="13" w:name="_Toc464033672"/>
      <w:r>
        <w:lastRenderedPageBreak/>
        <w:t xml:space="preserve">2.1. </w:t>
      </w:r>
      <w:r w:rsidR="001364A9">
        <w:t>Разработка бизнес-плана (техн</w:t>
      </w:r>
      <w:r>
        <w:t>и</w:t>
      </w:r>
      <w:r w:rsidR="001364A9">
        <w:t>ко-экономического обо</w:t>
      </w:r>
      <w:r w:rsidR="001364A9">
        <w:t>с</w:t>
      </w:r>
      <w:r w:rsidR="001364A9">
        <w:t>нования) создания и деятельности кооператива</w:t>
      </w:r>
      <w:bookmarkEnd w:id="10"/>
      <w:bookmarkEnd w:id="11"/>
      <w:bookmarkEnd w:id="12"/>
      <w:bookmarkEnd w:id="13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rPr>
          <w:rStyle w:val="26"/>
        </w:rPr>
        <w:t xml:space="preserve">Бизнес-план </w:t>
      </w:r>
      <w:r>
        <w:rPr>
          <w:rStyle w:val="24"/>
        </w:rPr>
        <w:t>-</w:t>
      </w:r>
      <w:r>
        <w:t xml:space="preserve"> документ, который, предназначен для оценки перспе</w:t>
      </w:r>
      <w:r>
        <w:t>к</w:t>
      </w:r>
      <w:r>
        <w:t>тив развития и эффективности деятельности кооператива. Цель бизнес-плана - спланировать хозяйственную деятельность кооператива на ближайшую пе</w:t>
      </w:r>
      <w:r>
        <w:t>р</w:t>
      </w:r>
      <w:r>
        <w:t xml:space="preserve">спективу. </w:t>
      </w:r>
      <w:r>
        <w:rPr>
          <w:rStyle w:val="24"/>
        </w:rPr>
        <w:t>Типовая структура бизнес-плана включает несколько пунктов:</w:t>
      </w:r>
    </w:p>
    <w:p w:rsidR="00585572" w:rsidRDefault="001364A9" w:rsidP="00AC420B">
      <w:pPr>
        <w:pStyle w:val="70"/>
        <w:numPr>
          <w:ilvl w:val="0"/>
          <w:numId w:val="1"/>
        </w:numPr>
        <w:shd w:val="clear" w:color="auto" w:fill="auto"/>
        <w:tabs>
          <w:tab w:val="left" w:pos="812"/>
        </w:tabs>
        <w:spacing w:after="13" w:line="276" w:lineRule="auto"/>
        <w:ind w:firstLine="600"/>
      </w:pPr>
      <w:r>
        <w:t>Титульная страница.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600"/>
      </w:pPr>
      <w:r>
        <w:rPr>
          <w:rStyle w:val="24"/>
        </w:rPr>
        <w:t>Резюме.</w:t>
      </w:r>
      <w:r>
        <w:t xml:space="preserve"> В резюме должны быть освещены ключевые моменты би</w:t>
      </w:r>
      <w:r>
        <w:t>з</w:t>
      </w:r>
      <w:r>
        <w:t>нес-плана: описание деятельности кооператива, конкуренция на рынке, размер финансовых вложений, краткое описание продукта, состав членов коопер</w:t>
      </w:r>
      <w:r>
        <w:t>а</w:t>
      </w:r>
      <w:r>
        <w:t>тива.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600"/>
      </w:pPr>
      <w:r>
        <w:rPr>
          <w:rStyle w:val="24"/>
        </w:rPr>
        <w:t>Краткое описание кооператива.</w:t>
      </w:r>
      <w:r>
        <w:t xml:space="preserve"> В данном разделе должны быть общие сведения о кооперативе, а также сведения о производимом продукте.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600"/>
      </w:pPr>
      <w:r>
        <w:rPr>
          <w:rStyle w:val="24"/>
        </w:rPr>
        <w:t>Анализ отрасли.</w:t>
      </w:r>
      <w:r>
        <w:t xml:space="preserve"> В этом пункте необходимо обратить внимание на: уровень конкуренции, количество потенциальных покупателей и поставщ</w:t>
      </w:r>
      <w:r>
        <w:t>и</w:t>
      </w:r>
      <w:r>
        <w:t>ков.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76" w:lineRule="auto"/>
        <w:ind w:firstLine="600"/>
      </w:pPr>
      <w:r>
        <w:rPr>
          <w:rStyle w:val="24"/>
        </w:rPr>
        <w:t>Производство.</w:t>
      </w:r>
      <w:r>
        <w:t xml:space="preserve"> Нужно полностью описать производственный пр</w:t>
      </w:r>
      <w:r>
        <w:t>о</w:t>
      </w:r>
      <w:r>
        <w:t>цесс, расходы на сырье и материалы, указать особенности производства пр</w:t>
      </w:r>
      <w:r>
        <w:t>о</w:t>
      </w:r>
      <w:r>
        <w:t>дукта и т.д.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600"/>
      </w:pPr>
      <w:r>
        <w:rPr>
          <w:rStyle w:val="24"/>
        </w:rPr>
        <w:t>Анализ риска.</w:t>
      </w:r>
      <w:r>
        <w:t xml:space="preserve"> В данном разделе должны быть рассмотрены все риски, которые могут возникнуть в ближайшие годы деятельности кооператива, а также должны быть разработаны стратегии по снижению рисков.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600"/>
      </w:pPr>
      <w:r>
        <w:rPr>
          <w:rStyle w:val="24"/>
        </w:rPr>
        <w:t>Финансовый план.</w:t>
      </w:r>
      <w:r>
        <w:t xml:space="preserve"> В финансовом плане должны быть указаны об</w:t>
      </w:r>
      <w:r>
        <w:t>ъ</w:t>
      </w:r>
      <w:r>
        <w:t>емы требуемых инвестиций и предполагаемых доход от деятельности кооп</w:t>
      </w:r>
      <w:r>
        <w:t>е</w:t>
      </w:r>
      <w:r>
        <w:t>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При написании бизнес-плана перечень пунктов в структуре может меняться в зависимости от вида деятельности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rPr>
          <w:rStyle w:val="26"/>
        </w:rPr>
        <w:t xml:space="preserve">Технико-экономическое обоснование (ТЭО) </w:t>
      </w:r>
      <w:r>
        <w:rPr>
          <w:rStyle w:val="24"/>
        </w:rPr>
        <w:t>-</w:t>
      </w:r>
      <w:r>
        <w:t xml:space="preserve"> документ, в котором обосновывается потребность в ресурсах и оценивается эффективность их и</w:t>
      </w:r>
      <w:r>
        <w:t>с</w:t>
      </w:r>
      <w:r>
        <w:t>пользования при осуществлении какого-либо проекта. ТЭО является соста</w:t>
      </w:r>
      <w:r>
        <w:t>в</w:t>
      </w:r>
      <w:r>
        <w:t>ной частью бизнес-плана, но может иметь самостоятельное значение в том случае, если не требуется детальная разработка, описание и оценка проекта.</w:t>
      </w:r>
    </w:p>
    <w:p w:rsidR="00585572" w:rsidRDefault="001364A9" w:rsidP="00AC420B">
      <w:pPr>
        <w:pStyle w:val="60"/>
        <w:shd w:val="clear" w:color="auto" w:fill="auto"/>
        <w:spacing w:after="8" w:line="276" w:lineRule="auto"/>
        <w:ind w:firstLine="600"/>
        <w:jc w:val="both"/>
      </w:pPr>
      <w:r>
        <w:t>Смета доходов и расходов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Сельскохозяйственный потребительский кооператив как некоммерч</w:t>
      </w:r>
      <w:r>
        <w:t>е</w:t>
      </w:r>
      <w:r>
        <w:t>ская организация должен иметь смету, которая является основным финанс</w:t>
      </w:r>
      <w:r>
        <w:t>о</w:t>
      </w:r>
      <w:r>
        <w:t xml:space="preserve">вым планом кооператива. Смета представляет собой план доходов и расходов </w:t>
      </w:r>
      <w:r>
        <w:lastRenderedPageBreak/>
        <w:t>кооператива. Она разрабатывается ежегодно правлением кооператива или председателем и утверждается общим собранием членов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Составление сметы доходов и расходов обеспечивает контроль со стороны членов кооператива за суммой расходов, позволяя, с одной стороны, влиять </w:t>
      </w:r>
      <w:proofErr w:type="spellStart"/>
      <w:r>
        <w:t>наих</w:t>
      </w:r>
      <w:proofErr w:type="spellEnd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0"/>
      </w:pPr>
      <w:r>
        <w:t>величину при утверждении сметы, с другой стороны - контролировать вел</w:t>
      </w:r>
      <w:r>
        <w:t>и</w:t>
      </w:r>
      <w:r>
        <w:t>чину расходов в течение отчетного года и по его окончании. Одновременно наличие сметы позволяет предусмотреть расходы кооператива, связанные с осуществлением его уставной деятельности.</w:t>
      </w:r>
    </w:p>
    <w:p w:rsidR="00585572" w:rsidRDefault="001364A9" w:rsidP="00AC420B">
      <w:pPr>
        <w:pStyle w:val="22"/>
        <w:shd w:val="clear" w:color="auto" w:fill="auto"/>
        <w:spacing w:before="0" w:after="58" w:line="276" w:lineRule="auto"/>
        <w:ind w:firstLine="580"/>
      </w:pPr>
      <w:r>
        <w:t>По окончании года проводится анализ исполнения сметы.</w:t>
      </w:r>
    </w:p>
    <w:p w:rsidR="00585572" w:rsidRDefault="00A05CF6" w:rsidP="00A05CF6">
      <w:pPr>
        <w:pStyle w:val="2"/>
      </w:pPr>
      <w:bookmarkStart w:id="14" w:name="bookmark2"/>
      <w:bookmarkStart w:id="15" w:name="_Toc462990282"/>
      <w:bookmarkStart w:id="16" w:name="_Toc462990307"/>
      <w:bookmarkStart w:id="17" w:name="_Toc464033673"/>
      <w:r>
        <w:t xml:space="preserve">2.2. </w:t>
      </w:r>
      <w:r w:rsidR="001364A9">
        <w:t>Разработка проекта Устава кооператива</w:t>
      </w:r>
      <w:bookmarkEnd w:id="14"/>
      <w:bookmarkEnd w:id="15"/>
      <w:bookmarkEnd w:id="16"/>
      <w:bookmarkEnd w:id="17"/>
    </w:p>
    <w:p w:rsidR="00585572" w:rsidRDefault="003160E1" w:rsidP="00AC420B">
      <w:pPr>
        <w:pStyle w:val="22"/>
        <w:shd w:val="clear" w:color="auto" w:fill="auto"/>
        <w:spacing w:before="0" w:line="276" w:lineRule="auto"/>
        <w:ind w:firstLine="580"/>
      </w:pPr>
      <w:r>
        <w:rPr>
          <w:noProof/>
          <w:lang w:bidi="ar-SA"/>
        </w:rPr>
        <w:drawing>
          <wp:anchor distT="0" distB="0" distL="114300" distR="114300" simplePos="0" relativeHeight="251695616" behindDoc="0" locked="0" layoutInCell="1" allowOverlap="1" wp14:anchorId="49FC4571" wp14:editId="6E00DF82">
            <wp:simplePos x="0" y="0"/>
            <wp:positionH relativeFrom="column">
              <wp:posOffset>2860040</wp:posOffset>
            </wp:positionH>
            <wp:positionV relativeFrom="paragraph">
              <wp:posOffset>240030</wp:posOffset>
            </wp:positionV>
            <wp:extent cx="1476375" cy="181927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A9">
        <w:t>Основным учредительным документом кооперативов любой формы является Устав. Статья 11 Федерального закона от 08.12.1995 № 193-ФЗ «О сельскохозяйстве</w:t>
      </w:r>
      <w:r w:rsidR="001364A9">
        <w:t>н</w:t>
      </w:r>
      <w:r w:rsidR="001364A9">
        <w:t>ной кооперации» подробно описывает содерж</w:t>
      </w:r>
      <w:r w:rsidR="001364A9">
        <w:t>а</w:t>
      </w:r>
      <w:r w:rsidR="001364A9">
        <w:t xml:space="preserve">ние разделов этого документа. На основании устава </w:t>
      </w:r>
      <w:proofErr w:type="spellStart"/>
      <w:r w:rsidR="001364A9">
        <w:t>СПоК</w:t>
      </w:r>
      <w:proofErr w:type="spellEnd"/>
      <w:r w:rsidR="001364A9">
        <w:t xml:space="preserve"> выступает участником гражданского об</w:t>
      </w:r>
      <w:r w:rsidR="001364A9">
        <w:t>о</w:t>
      </w:r>
      <w:r w:rsidR="001364A9">
        <w:t>рота, субъе</w:t>
      </w:r>
      <w:r w:rsidR="001364A9">
        <w:t>к</w:t>
      </w:r>
      <w:r w:rsidR="001364A9">
        <w:t>том трудовых, налоговых и других правоотн</w:t>
      </w:r>
      <w:r w:rsidR="001364A9">
        <w:t>о</w:t>
      </w:r>
      <w:r w:rsidR="001364A9">
        <w:t>шений. Устав должен быть разработан и утвержден членами кооператива к моменту его рег</w:t>
      </w:r>
      <w:r w:rsidR="001364A9">
        <w:t>и</w:t>
      </w:r>
      <w:r w:rsidR="001364A9">
        <w:t>страции.</w:t>
      </w:r>
      <w:r w:rsidRPr="003160E1">
        <w:rPr>
          <w:noProof/>
          <w:lang w:bidi="ar-SA"/>
        </w:rPr>
        <w:t xml:space="preserve"> 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При разработке Устава можно воспольз</w:t>
      </w:r>
      <w:r>
        <w:t>о</w:t>
      </w:r>
      <w:r>
        <w:t>ваться разработанными проектами Уставов де</w:t>
      </w:r>
      <w:r>
        <w:t>й</w:t>
      </w:r>
      <w:r>
        <w:t>ствующих кооперативов и доработать их в соо</w:t>
      </w:r>
      <w:r>
        <w:t>т</w:t>
      </w:r>
      <w:r>
        <w:t>ветствии с особенностями и потребностями к</w:t>
      </w:r>
      <w:r>
        <w:t>о</w:t>
      </w:r>
      <w:r>
        <w:t>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rPr>
          <w:rStyle w:val="25"/>
        </w:rPr>
        <w:t>Следует обратить внимание на следующие сведения, которые необх</w:t>
      </w:r>
      <w:r>
        <w:rPr>
          <w:rStyle w:val="25"/>
        </w:rPr>
        <w:t>о</w:t>
      </w:r>
      <w:r>
        <w:rPr>
          <w:rStyle w:val="25"/>
        </w:rPr>
        <w:t>димо пр</w:t>
      </w:r>
      <w:r>
        <w:rPr>
          <w:rStyle w:val="25"/>
        </w:rPr>
        <w:t>а</w:t>
      </w:r>
      <w:r>
        <w:rPr>
          <w:rStyle w:val="25"/>
        </w:rPr>
        <w:t>вильно указать в Уставе кооператива: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6" w:lineRule="auto"/>
        <w:ind w:firstLine="580"/>
      </w:pPr>
      <w:r>
        <w:rPr>
          <w:rStyle w:val="26"/>
        </w:rPr>
        <w:t>наименование кооператива.</w:t>
      </w:r>
      <w:r w:rsidR="00E70AAB">
        <w:rPr>
          <w:rStyle w:val="26"/>
        </w:rPr>
        <w:t xml:space="preserve"> </w:t>
      </w:r>
      <w:r>
        <w:t>Наименование потребительского к</w:t>
      </w:r>
      <w:r>
        <w:t>о</w:t>
      </w:r>
      <w:r>
        <w:t>оператива должно содержать указание на основную цель его де</w:t>
      </w:r>
      <w:r>
        <w:t>я</w:t>
      </w:r>
      <w:r>
        <w:t>тельности, а также слова «сельскохозяйственный потребительский коопер</w:t>
      </w:r>
      <w:r>
        <w:t>а</w:t>
      </w:r>
      <w:r>
        <w:t>тив»;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580"/>
      </w:pPr>
      <w:r>
        <w:rPr>
          <w:rStyle w:val="26"/>
        </w:rPr>
        <w:t>предмет и цели деятельности кооператива.</w:t>
      </w:r>
      <w:r w:rsidR="00E70AAB">
        <w:rPr>
          <w:rStyle w:val="26"/>
        </w:rPr>
        <w:t xml:space="preserve"> </w:t>
      </w:r>
      <w:r>
        <w:t>При этом достаточно определить одно из главных направлений деятельности кооператива с указ</w:t>
      </w:r>
      <w:r>
        <w:t>а</w:t>
      </w:r>
      <w:r>
        <w:t xml:space="preserve">нием, что кооператив может заниматься любой деятельностью в пределах целей, для достижения которых кооператив образован. Для предотвращения дополнительных расходов необходимо на первоначальном этапе создания </w:t>
      </w:r>
      <w:r>
        <w:lastRenderedPageBreak/>
        <w:t>кооператива определится со всеми возможными видами деятельности, кот</w:t>
      </w:r>
      <w:r>
        <w:t>о</w:t>
      </w:r>
      <w:r>
        <w:t>рыми возможно будет заниматься кооператив в будущем, так как в случае если будет открываться дополнительный вид деятельности - необходимо будет вносить эти изменения в Устав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567"/>
      </w:pPr>
      <w:r>
        <w:rPr>
          <w:rStyle w:val="26"/>
        </w:rPr>
        <w:t>четкое разделение понятий «член кооператива» и «ассоциир</w:t>
      </w:r>
      <w:r>
        <w:rPr>
          <w:rStyle w:val="26"/>
        </w:rPr>
        <w:t>о</w:t>
      </w:r>
      <w:r>
        <w:rPr>
          <w:rStyle w:val="26"/>
        </w:rPr>
        <w:t xml:space="preserve">ванный член </w:t>
      </w:r>
      <w:proofErr w:type="spellStart"/>
      <w:r>
        <w:rPr>
          <w:rStyle w:val="26"/>
        </w:rPr>
        <w:t>кооператива»</w:t>
      </w:r>
      <w:proofErr w:type="gramStart"/>
      <w:r>
        <w:rPr>
          <w:rStyle w:val="26"/>
        </w:rPr>
        <w:t>.</w:t>
      </w:r>
      <w:r>
        <w:t>Ч</w:t>
      </w:r>
      <w:proofErr w:type="gramEnd"/>
      <w:r>
        <w:t>лен</w:t>
      </w:r>
      <w:proofErr w:type="spellEnd"/>
      <w:r>
        <w:t xml:space="preserve"> кооператива - принимающее участие в х</w:t>
      </w:r>
      <w:r>
        <w:t>о</w:t>
      </w:r>
      <w:r>
        <w:t>зяйственной деятельности потребительского кооператива физическое или юридическое лицо,</w:t>
      </w:r>
      <w:r w:rsidR="00E70AAB">
        <w:t xml:space="preserve"> </w:t>
      </w:r>
      <w:r>
        <w:t>удовлетворяющие требованиям Федерального закона от 08.12.1995 № 193-ФЗ «О сельскохозяйственной кооперации» и устава кооп</w:t>
      </w:r>
      <w:r>
        <w:t>е</w:t>
      </w:r>
      <w:r>
        <w:t>ратива, внесшее паевой взнос в установленном уставом кооператива порядке, принятое в кооператив с правом голоса и несущее по обязательствам кооп</w:t>
      </w:r>
      <w:r>
        <w:t>е</w:t>
      </w:r>
      <w:r>
        <w:t>ратива субсидиарную ответственность.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Ассоциированный член кооператива - физическое или юридическое лицо, внесшее паевой взнос, по которому оно получает дивиденды, несущее риск убытков, связанных с деятельностью кооператива, в пределах стоимости своего паевого взноса и имеющее право голоса в кооперативе с учетом огр</w:t>
      </w:r>
      <w:r>
        <w:t>а</w:t>
      </w:r>
      <w:r>
        <w:t>ничений;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580"/>
      </w:pPr>
      <w:r>
        <w:rPr>
          <w:rStyle w:val="26"/>
        </w:rPr>
        <w:t>состав органов управления кооперативом.</w:t>
      </w:r>
      <w:r w:rsidR="00E70AAB">
        <w:rPr>
          <w:rStyle w:val="26"/>
        </w:rPr>
        <w:t xml:space="preserve"> </w:t>
      </w:r>
      <w:r>
        <w:t>Управление кооперат</w:t>
      </w:r>
      <w:r>
        <w:t>и</w:t>
      </w:r>
      <w:r>
        <w:t>вом осуществляют общее собрание членов кооператива (собрание уполном</w:t>
      </w:r>
      <w:r>
        <w:t>о</w:t>
      </w:r>
      <w:r>
        <w:t>ченных), правление кооператива и (или) председатель кооператива, набл</w:t>
      </w:r>
      <w:r>
        <w:t>ю</w:t>
      </w:r>
      <w:r>
        <w:t>дательный совет кооператива, создаваемый в потребительском кооперативе в обязательном порядке.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Исполнительными органами кооператива являются председатель к</w:t>
      </w:r>
      <w:r>
        <w:t>о</w:t>
      </w:r>
      <w:r>
        <w:t>оператива и правление кооператива. В случае</w:t>
      </w:r>
      <w:proofErr w:type="gramStart"/>
      <w:r>
        <w:t>,</w:t>
      </w:r>
      <w:proofErr w:type="gramEnd"/>
      <w:r>
        <w:t xml:space="preserve"> если число членов кооператива менее чем 25, уставом кооператива может быть предусмотрено избрание только председателя кооператива и его заместителя.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Наблюдательный совет кооператива состоит не менее чем из трех ч</w:t>
      </w:r>
      <w:r>
        <w:t>е</w:t>
      </w:r>
      <w:r>
        <w:t>ловек, избираемых общим собранием из числа членов кооператива. Член наблюдательного совета кооператива не может одновременно быть членом правления кооператива либо председателем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580"/>
      </w:pPr>
      <w:r>
        <w:rPr>
          <w:rStyle w:val="26"/>
        </w:rPr>
        <w:t>условия о размере паевых взносов членов кооператива и ассоци</w:t>
      </w:r>
      <w:r>
        <w:rPr>
          <w:rStyle w:val="26"/>
        </w:rPr>
        <w:t>и</w:t>
      </w:r>
      <w:r>
        <w:rPr>
          <w:rStyle w:val="26"/>
        </w:rPr>
        <w:t>рованных членов кооператива, составе и порядке их внесения.</w:t>
      </w:r>
      <w:r w:rsidR="00E70AAB">
        <w:rPr>
          <w:rStyle w:val="26"/>
        </w:rPr>
        <w:t xml:space="preserve"> </w:t>
      </w:r>
      <w:r>
        <w:t>Размер п</w:t>
      </w:r>
      <w:r>
        <w:t>а</w:t>
      </w:r>
      <w:r>
        <w:t>евого взноса в стоимостном выражении рекомендуется указывать в Полож</w:t>
      </w:r>
      <w:r>
        <w:t>е</w:t>
      </w:r>
      <w:r>
        <w:t>нии о взносах. Это связано с тем, что если в процессе деятельности коопер</w:t>
      </w:r>
      <w:r>
        <w:t>а</w:t>
      </w:r>
      <w:r>
        <w:t>тива размер паевого взноса изменится — необходимо будет вносить измен</w:t>
      </w:r>
      <w:r>
        <w:t>е</w:t>
      </w:r>
      <w:r>
        <w:t>ния в Устав кооператива, что повлечет за собой дополнительные расходы;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580"/>
      </w:pPr>
      <w:r>
        <w:rPr>
          <w:rStyle w:val="26"/>
        </w:rPr>
        <w:t>условия о размере иных взносов членов кооператива и ассоциир</w:t>
      </w:r>
      <w:r>
        <w:rPr>
          <w:rStyle w:val="26"/>
        </w:rPr>
        <w:t>о</w:t>
      </w:r>
      <w:r>
        <w:rPr>
          <w:rStyle w:val="26"/>
        </w:rPr>
        <w:lastRenderedPageBreak/>
        <w:t>ванных членов кооператива, составе и порядке их внесения.</w:t>
      </w:r>
      <w:r w:rsidR="00E70AAB">
        <w:rPr>
          <w:rStyle w:val="26"/>
        </w:rPr>
        <w:t xml:space="preserve"> </w:t>
      </w:r>
      <w:r>
        <w:t>Размеры взносов в стоимостном выражении рекомендуется указывать в Положении о взносах. Это связано с тем, что если в процессе деятельности кооператива размер паевого взноса изменится - необходимо будет вносить изменения в Устав кооператива, что повлечет за собой дополнительные расходы;</w:t>
      </w:r>
    </w:p>
    <w:p w:rsidR="00585572" w:rsidRDefault="001364A9" w:rsidP="00AC420B">
      <w:pPr>
        <w:pStyle w:val="60"/>
        <w:numPr>
          <w:ilvl w:val="0"/>
          <w:numId w:val="1"/>
        </w:numPr>
        <w:shd w:val="clear" w:color="auto" w:fill="auto"/>
        <w:tabs>
          <w:tab w:val="left" w:pos="797"/>
        </w:tabs>
        <w:spacing w:line="276" w:lineRule="auto"/>
        <w:ind w:firstLine="580"/>
        <w:jc w:val="both"/>
      </w:pPr>
      <w:r>
        <w:t>порядок распределения прибыли и убытков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 xml:space="preserve">Общим собранием членов кооператива могут быть утверждены </w:t>
      </w:r>
      <w:r>
        <w:rPr>
          <w:rStyle w:val="26"/>
        </w:rPr>
        <w:t>вну</w:t>
      </w:r>
      <w:r>
        <w:rPr>
          <w:rStyle w:val="26"/>
        </w:rPr>
        <w:t>т</w:t>
      </w:r>
      <w:r>
        <w:rPr>
          <w:rStyle w:val="26"/>
        </w:rPr>
        <w:t>ренние документы (положения) кооператива,</w:t>
      </w:r>
      <w:r w:rsidR="00E70AAB">
        <w:rPr>
          <w:rStyle w:val="26"/>
        </w:rPr>
        <w:t xml:space="preserve"> </w:t>
      </w:r>
      <w:r>
        <w:t>в которых более детально прописаны существенные условия деятельности кооператива. Решение о внесении изменений в эти положения принимается на общем собрании членов и не влечет за собой внесения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0"/>
      </w:pPr>
      <w:r>
        <w:t>изменений в Устав кооператива, соответственно не будет дополнительных затрат на оплату государственной пошлины за внесение изменений.</w:t>
      </w:r>
    </w:p>
    <w:p w:rsidR="00585572" w:rsidRDefault="001364A9" w:rsidP="00AC420B">
      <w:pPr>
        <w:pStyle w:val="60"/>
        <w:shd w:val="clear" w:color="auto" w:fill="auto"/>
        <w:spacing w:line="276" w:lineRule="auto"/>
        <w:ind w:firstLine="580"/>
        <w:jc w:val="both"/>
      </w:pPr>
      <w:r>
        <w:t>Примеры внутренних документов (положений) кооператива: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Положение о членстве;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Положение об органах управления кооперативом;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Положение о взносах;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Положение о порядке формирования и использования имущества;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иные положения.</w:t>
      </w:r>
    </w:p>
    <w:p w:rsidR="00585572" w:rsidRPr="00A05CF6" w:rsidRDefault="00A05CF6" w:rsidP="00A05CF6">
      <w:pPr>
        <w:pStyle w:val="2"/>
      </w:pPr>
      <w:bookmarkStart w:id="18" w:name="bookmark3"/>
      <w:bookmarkStart w:id="19" w:name="_Toc462990283"/>
      <w:bookmarkStart w:id="20" w:name="_Toc462990308"/>
      <w:bookmarkStart w:id="21" w:name="_Toc464033674"/>
      <w:r w:rsidRPr="00A05CF6">
        <w:t xml:space="preserve">2.3. </w:t>
      </w:r>
      <w:r w:rsidR="001364A9" w:rsidRPr="00A05CF6">
        <w:t>Оформление членства в к</w:t>
      </w:r>
      <w:r w:rsidR="001364A9" w:rsidRPr="00A05CF6">
        <w:t>о</w:t>
      </w:r>
      <w:r w:rsidR="001364A9" w:rsidRPr="00A05CF6">
        <w:t>оперативе</w:t>
      </w:r>
      <w:bookmarkEnd w:id="18"/>
      <w:bookmarkEnd w:id="19"/>
      <w:bookmarkEnd w:id="20"/>
      <w:bookmarkEnd w:id="21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Лица, желающие вступить в к</w:t>
      </w:r>
      <w:r>
        <w:t>о</w:t>
      </w:r>
      <w:r>
        <w:t>оператив должны написать заявление с просьбой о принятии в члены коопер</w:t>
      </w:r>
      <w:r>
        <w:t>а</w:t>
      </w:r>
      <w:r>
        <w:t>тива.</w:t>
      </w:r>
    </w:p>
    <w:p w:rsidR="00585572" w:rsidRDefault="003160E1" w:rsidP="00AC420B">
      <w:pPr>
        <w:pStyle w:val="22"/>
        <w:shd w:val="clear" w:color="auto" w:fill="auto"/>
        <w:spacing w:before="0" w:after="76" w:line="276" w:lineRule="auto"/>
        <w:ind w:firstLine="580"/>
      </w:pPr>
      <w:r>
        <w:rPr>
          <w:noProof/>
          <w:lang w:bidi="ar-SA"/>
        </w:rPr>
        <w:drawing>
          <wp:anchor distT="0" distB="0" distL="114300" distR="114300" simplePos="0" relativeHeight="251696640" behindDoc="0" locked="0" layoutInCell="1" allowOverlap="1" wp14:anchorId="06B9508D" wp14:editId="0E53EE11">
            <wp:simplePos x="0" y="0"/>
            <wp:positionH relativeFrom="column">
              <wp:posOffset>-35560</wp:posOffset>
            </wp:positionH>
            <wp:positionV relativeFrom="paragraph">
              <wp:posOffset>50165</wp:posOffset>
            </wp:positionV>
            <wp:extent cx="1704975" cy="16573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A9">
        <w:t>В заявлении должно быть отр</w:t>
      </w:r>
      <w:r w:rsidR="001364A9">
        <w:t>а</w:t>
      </w:r>
      <w:r w:rsidR="001364A9">
        <w:t>жено: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73" w:line="276" w:lineRule="auto"/>
        <w:ind w:firstLine="284"/>
      </w:pPr>
      <w:r>
        <w:t>личные данные заявителя;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284"/>
      </w:pPr>
      <w:r>
        <w:t>согласие соблюдать требования Уст</w:t>
      </w:r>
      <w:r>
        <w:t>а</w:t>
      </w:r>
      <w:r>
        <w:t>ва кооператива и выполнять все реш</w:t>
      </w:r>
      <w:r>
        <w:t>е</w:t>
      </w:r>
      <w:r>
        <w:t>ния органов управления, относящиеся к его де</w:t>
      </w:r>
      <w:r>
        <w:t>я</w:t>
      </w:r>
      <w:r>
        <w:t>тельности;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284"/>
      </w:pPr>
      <w:r>
        <w:t>согласие вносить взносы, предусмо</w:t>
      </w:r>
      <w:r>
        <w:t>т</w:t>
      </w:r>
      <w:r>
        <w:t>ренные уставом и внутренними док</w:t>
      </w:r>
      <w:r>
        <w:t>у</w:t>
      </w:r>
      <w:r>
        <w:t>ментами кооперат</w:t>
      </w:r>
      <w:r>
        <w:t>и</w:t>
      </w:r>
      <w:r>
        <w:t>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567"/>
          <w:tab w:val="left" w:pos="4373"/>
        </w:tabs>
        <w:spacing w:before="0" w:line="276" w:lineRule="auto"/>
        <w:ind w:firstLine="284"/>
      </w:pPr>
      <w:r>
        <w:t>обязанность покрывать в трехмеся</w:t>
      </w:r>
      <w:r>
        <w:t>ч</w:t>
      </w:r>
      <w:r>
        <w:t>ный срок после утверждения</w:t>
      </w:r>
      <w:r w:rsidR="003160E1">
        <w:t xml:space="preserve"> </w:t>
      </w:r>
      <w:proofErr w:type="gramStart"/>
      <w:r>
        <w:t>баланса</w:t>
      </w:r>
      <w:proofErr w:type="gramEnd"/>
      <w:r>
        <w:t xml:space="preserve"> образовавшиеся убытки путем допо</w:t>
      </w:r>
      <w:r>
        <w:t>л</w:t>
      </w:r>
      <w:r>
        <w:t>нительного взноса и солидарно нести субсидиарную ответственность по об</w:t>
      </w:r>
      <w:r>
        <w:t>я</w:t>
      </w:r>
      <w:r>
        <w:t>зательствам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lastRenderedPageBreak/>
        <w:t>Граждане или юридические лица, изъявившие желание вступить в к</w:t>
      </w:r>
      <w:r>
        <w:t>о</w:t>
      </w:r>
      <w:r>
        <w:t>оператив после его государственной регистрации и удовлетворяющие треб</w:t>
      </w:r>
      <w:r>
        <w:t>о</w:t>
      </w:r>
      <w:r>
        <w:t>ваниям, предусмотренным статьей 13 Федерального закона от 08.12.1995 № 193-ФЗ «О сельскохозяйственной кооперации», подают в правление кооп</w:t>
      </w:r>
      <w:r>
        <w:t>е</w:t>
      </w:r>
      <w:r>
        <w:t>ратива заявление с просьбой о приеме в члены кооператива.</w:t>
      </w:r>
    </w:p>
    <w:p w:rsidR="00585572" w:rsidRDefault="00A05CF6" w:rsidP="00A05CF6">
      <w:pPr>
        <w:pStyle w:val="2"/>
      </w:pPr>
      <w:bookmarkStart w:id="22" w:name="bookmark4"/>
      <w:bookmarkStart w:id="23" w:name="_Toc462990284"/>
      <w:bookmarkStart w:id="24" w:name="_Toc462990309"/>
      <w:bookmarkStart w:id="25" w:name="_Toc464033675"/>
      <w:r>
        <w:t xml:space="preserve">2.4. </w:t>
      </w:r>
      <w:r w:rsidR="001364A9">
        <w:t>Подготовка и проведение общего организационного с</w:t>
      </w:r>
      <w:r w:rsidR="001364A9">
        <w:t>о</w:t>
      </w:r>
      <w:r w:rsidR="001364A9">
        <w:t>брания</w:t>
      </w:r>
      <w:bookmarkStart w:id="26" w:name="bookmark5"/>
      <w:bookmarkEnd w:id="22"/>
      <w:r w:rsidR="00B27EE3">
        <w:t xml:space="preserve"> </w:t>
      </w:r>
      <w:r w:rsidR="001364A9">
        <w:t>членов кооператива</w:t>
      </w:r>
      <w:bookmarkEnd w:id="23"/>
      <w:bookmarkEnd w:id="24"/>
      <w:bookmarkEnd w:id="25"/>
      <w:bookmarkEnd w:id="26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Число участников общего организационного собрания должно соо</w:t>
      </w:r>
      <w:r>
        <w:t>т</w:t>
      </w:r>
      <w:r>
        <w:t>ветствовать утвержденному законом числу членов (в соответствии со ст. 4 ФЗ «О</w:t>
      </w:r>
      <w:r w:rsidR="00E70AAB">
        <w:t xml:space="preserve"> </w:t>
      </w:r>
      <w:r>
        <w:t>сельскохозяйственной кооперации» от 08.12.1993 г. № 193-ФЗ - пять ф</w:t>
      </w:r>
      <w:r>
        <w:t>и</w:t>
      </w:r>
      <w:r>
        <w:t>зических лиц или два юридических лица).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Присутствующие на общем организационном собрании выбирают председателя собрания и секретаря, который будет вести протокол заседания. После этого утверждают повестку дня и регламент работы.</w:t>
      </w:r>
    </w:p>
    <w:p w:rsidR="00A05CF6" w:rsidRDefault="00A05CF6" w:rsidP="00AC420B">
      <w:pPr>
        <w:pStyle w:val="22"/>
        <w:shd w:val="clear" w:color="auto" w:fill="auto"/>
        <w:spacing w:before="0" w:line="276" w:lineRule="auto"/>
        <w:ind w:firstLine="600"/>
      </w:pPr>
    </w:p>
    <w:p w:rsidR="00585572" w:rsidRDefault="00A05CF6" w:rsidP="00A05CF6">
      <w:pPr>
        <w:pStyle w:val="3"/>
      </w:pPr>
      <w:bookmarkStart w:id="27" w:name="bookmark6"/>
      <w:bookmarkStart w:id="28" w:name="_Toc462990285"/>
      <w:bookmarkStart w:id="29" w:name="_Toc462990310"/>
      <w:bookmarkStart w:id="30" w:name="_Toc464033676"/>
      <w:r>
        <w:t xml:space="preserve">2.4.1. </w:t>
      </w:r>
      <w:r w:rsidR="001364A9">
        <w:t xml:space="preserve">Формирование </w:t>
      </w:r>
      <w:proofErr w:type="gramStart"/>
      <w:r w:rsidR="001364A9">
        <w:t>повестки дня общего организационного собрания членов кооператива</w:t>
      </w:r>
      <w:bookmarkEnd w:id="27"/>
      <w:bookmarkEnd w:id="28"/>
      <w:bookmarkEnd w:id="29"/>
      <w:bookmarkEnd w:id="30"/>
      <w:proofErr w:type="gramEnd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На повестке дня общего организационного собрания рекомендуется рассмотреть следующие вопросы: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76" w:lineRule="auto"/>
        <w:ind w:firstLine="600"/>
      </w:pPr>
      <w:r>
        <w:t>Принятие решения об образовании кооператива и прием в члены кооператива;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54" w:line="276" w:lineRule="auto"/>
        <w:ind w:firstLine="600"/>
      </w:pPr>
      <w:r>
        <w:t>Обсуждение и утверждение Устава кооператива;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8" w:line="276" w:lineRule="auto"/>
        <w:ind w:firstLine="600"/>
      </w:pPr>
      <w:r>
        <w:t>Обсуждение основных направлений деятельности кооператива;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76" w:lineRule="auto"/>
        <w:ind w:firstLine="600"/>
      </w:pPr>
      <w:r>
        <w:t>Обсуждение и утверждение паевых и иных взносов для членов кооператива и ассоциированных членов кооператива (виды, размеры, сроки и порядок внесения, порядок использование);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8" w:line="276" w:lineRule="auto"/>
        <w:ind w:firstLine="600"/>
      </w:pPr>
      <w:r>
        <w:t>Избрание Председателя Правления, выборы членов Правления.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В случае</w:t>
      </w:r>
      <w:proofErr w:type="gramStart"/>
      <w:r>
        <w:t>,</w:t>
      </w:r>
      <w:proofErr w:type="gramEnd"/>
      <w:r>
        <w:t xml:space="preserve"> если число членов кооператива менее чем 25, уставом к</w:t>
      </w:r>
      <w:r>
        <w:t>о</w:t>
      </w:r>
      <w:r>
        <w:t>оператива может быть предусмотрено избрание только Председателя кооп</w:t>
      </w:r>
      <w:r>
        <w:t>е</w:t>
      </w:r>
      <w:r>
        <w:t>ратива и его заместителя;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13" w:line="276" w:lineRule="auto"/>
        <w:ind w:firstLine="600"/>
      </w:pPr>
      <w:r>
        <w:t>Выборы членов наблюдательного Совета.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В сельскохозяйственном потребительском кооперативе наблюдател</w:t>
      </w:r>
      <w:r>
        <w:t>ь</w:t>
      </w:r>
      <w:r>
        <w:t>ный совет создается в обязательном порядке. Наблюдательный совет кооп</w:t>
      </w:r>
      <w:r>
        <w:t>е</w:t>
      </w:r>
      <w:r>
        <w:t xml:space="preserve">ратива состоит не менее чем из трех человек, избираемых общим собранием из </w:t>
      </w:r>
      <w:r>
        <w:lastRenderedPageBreak/>
        <w:t>числа членов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Член наблюдательного совета кооператива не может одновременно </w:t>
      </w:r>
      <w:proofErr w:type="spellStart"/>
      <w:r>
        <w:t>бьггь</w:t>
      </w:r>
      <w:proofErr w:type="spellEnd"/>
      <w:r>
        <w:t xml:space="preserve"> членом Правления кооператива либо Председателем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Члены наблюдательного совета кооператива не получают вознагра</w:t>
      </w:r>
      <w:r>
        <w:t>ж</w:t>
      </w:r>
      <w:r>
        <w:t>дение за свою деятельность в этом качестве. Расходы, понесенные членом наблюдательного совета кооператива при выполнении им своих полномочий, возмещаются на основании решения общего собрания членов кооператива;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8" w:line="276" w:lineRule="auto"/>
        <w:ind w:firstLine="600"/>
      </w:pPr>
      <w:r>
        <w:t>Другие вопросы, связанные с организацией кооператива;</w:t>
      </w:r>
    </w:p>
    <w:p w:rsidR="00585572" w:rsidRDefault="001364A9" w:rsidP="00AC420B">
      <w:pPr>
        <w:pStyle w:val="22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76" w:lineRule="auto"/>
        <w:ind w:firstLine="600"/>
      </w:pPr>
      <w:r>
        <w:t>На собрании может быть назначено уполномоченное лицо, кот</w:t>
      </w:r>
      <w:r>
        <w:t>о</w:t>
      </w:r>
      <w:r>
        <w:t>рому будет поручена государственная регистрация кооператива.</w:t>
      </w:r>
    </w:p>
    <w:p w:rsidR="00585572" w:rsidRDefault="004120A3" w:rsidP="004120A3">
      <w:pPr>
        <w:pStyle w:val="3"/>
      </w:pPr>
      <w:bookmarkStart w:id="31" w:name="bookmark7"/>
      <w:bookmarkStart w:id="32" w:name="_Toc462990286"/>
      <w:bookmarkStart w:id="33" w:name="_Toc462990311"/>
      <w:bookmarkStart w:id="34" w:name="_Toc464033677"/>
      <w:r>
        <w:t xml:space="preserve">2.4.2. </w:t>
      </w:r>
      <w:r w:rsidR="001364A9">
        <w:t>Оформление протокола общего организационного с</w:t>
      </w:r>
      <w:r w:rsidR="001364A9">
        <w:t>о</w:t>
      </w:r>
      <w:r w:rsidR="001364A9">
        <w:t>брания</w:t>
      </w:r>
      <w:bookmarkStart w:id="35" w:name="bookmark8"/>
      <w:bookmarkEnd w:id="31"/>
      <w:r w:rsidR="007C6E1F">
        <w:t xml:space="preserve"> </w:t>
      </w:r>
      <w:r w:rsidR="001364A9">
        <w:t>членов кооператива</w:t>
      </w:r>
      <w:bookmarkEnd w:id="32"/>
      <w:bookmarkEnd w:id="33"/>
      <w:bookmarkEnd w:id="34"/>
      <w:bookmarkEnd w:id="35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  <w:jc w:val="left"/>
      </w:pPr>
      <w:r>
        <w:t>После проведения собрания оформляются протокол (не менее 2 э</w:t>
      </w:r>
      <w:r>
        <w:t>к</w:t>
      </w:r>
      <w:r>
        <w:t>земпляров) и окончательная редакция Устава кооператива.</w:t>
      </w:r>
    </w:p>
    <w:p w:rsidR="00585572" w:rsidRDefault="001364A9" w:rsidP="00AC420B">
      <w:pPr>
        <w:pStyle w:val="42"/>
        <w:shd w:val="clear" w:color="auto" w:fill="auto"/>
        <w:spacing w:after="0" w:line="276" w:lineRule="auto"/>
        <w:ind w:firstLine="580"/>
      </w:pPr>
      <w:r>
        <w:t>Протокол должен содержать следующие основные сведения: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Место, дата и время проведения собрания;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Число присутствующих на общем организационном собрании;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580"/>
      </w:pPr>
      <w:r>
        <w:t>Отметка о правомочности (неправомочности) общего собрания чл</w:t>
      </w:r>
      <w:r>
        <w:t>е</w:t>
      </w:r>
      <w:r>
        <w:t>нов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13" w:line="276" w:lineRule="auto"/>
        <w:ind w:firstLine="580"/>
      </w:pPr>
      <w:r>
        <w:t>Объявленная повестка дня общего собрания членов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76" w:lineRule="auto"/>
        <w:ind w:firstLine="580"/>
      </w:pPr>
      <w:r>
        <w:t>Фамилия, имя, отчество и должность лица, выступающего на общем собрании членов кооператива и основные положения его выступления;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580"/>
      </w:pPr>
      <w:r>
        <w:t>Результаты голосования по вопросам повестки дня общего собрания членов кооператива, решения, принятые и объявленные на этом собрании.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Каждый из двух экземпляров протокола общего организационного с</w:t>
      </w:r>
      <w:r>
        <w:t>о</w:t>
      </w:r>
      <w:r>
        <w:t>брания членов кооператива должен быть подписан Председателем и секрет</w:t>
      </w:r>
      <w:r>
        <w:t>а</w:t>
      </w:r>
      <w:r>
        <w:t>рем этого собрания. По решению общего организационного собрания членов кооператива протокол подписывается членами наблюдательного совета или не менее чем тремя иными членами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Утвержденный Устав и протокол общего собрания предоставляется уполномоченным лицом в регистрирующий орган для государственной рег</w:t>
      </w:r>
      <w:r>
        <w:t>и</w:t>
      </w:r>
      <w:r>
        <w:t>страции организации.</w:t>
      </w:r>
    </w:p>
    <w:p w:rsidR="009F3911" w:rsidRDefault="009F3911" w:rsidP="00AC420B">
      <w:pPr>
        <w:pStyle w:val="22"/>
        <w:shd w:val="clear" w:color="auto" w:fill="auto"/>
        <w:spacing w:before="0" w:line="276" w:lineRule="auto"/>
        <w:ind w:firstLine="580"/>
      </w:pPr>
    </w:p>
    <w:p w:rsidR="00585572" w:rsidRDefault="004120A3" w:rsidP="004120A3">
      <w:pPr>
        <w:pStyle w:val="2"/>
      </w:pPr>
      <w:bookmarkStart w:id="36" w:name="bookmark9"/>
      <w:bookmarkStart w:id="37" w:name="_Toc462990287"/>
      <w:bookmarkStart w:id="38" w:name="_Toc462990312"/>
      <w:bookmarkStart w:id="39" w:name="_Toc464033678"/>
      <w:r>
        <w:lastRenderedPageBreak/>
        <w:t xml:space="preserve">2.5. </w:t>
      </w:r>
      <w:r w:rsidR="001364A9">
        <w:t>Государственная регистрация кооператива</w:t>
      </w:r>
      <w:bookmarkEnd w:id="36"/>
      <w:bookmarkEnd w:id="37"/>
      <w:bookmarkEnd w:id="38"/>
      <w:bookmarkEnd w:id="39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Кооператив подлежит государственной регистрации в порядке, уст</w:t>
      </w:r>
      <w:r>
        <w:t>а</w:t>
      </w:r>
      <w:r>
        <w:t>новленном законом о государственной регистрации юридических лиц.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Сбор и оформление документов для регистрации осуществляется Председателем кооператива или уполномоченным лицом, в соответствии с протоколом.</w:t>
      </w:r>
    </w:p>
    <w:p w:rsidR="00585572" w:rsidRDefault="001364A9" w:rsidP="00AC420B">
      <w:pPr>
        <w:pStyle w:val="70"/>
        <w:shd w:val="clear" w:color="auto" w:fill="auto"/>
        <w:spacing w:after="0" w:line="276" w:lineRule="auto"/>
        <w:ind w:firstLine="580"/>
      </w:pPr>
      <w:r>
        <w:t>Регистрация кооператива считается осуществленной с момента п</w:t>
      </w:r>
      <w:r>
        <w:t>о</w:t>
      </w:r>
      <w:r>
        <w:t>лучения свидетельства о государственной регистрации юридического лица, свидетельства о постановке на учет в налоговом органе.</w:t>
      </w:r>
    </w:p>
    <w:p w:rsidR="00585572" w:rsidRDefault="004120A3" w:rsidP="004120A3">
      <w:pPr>
        <w:pStyle w:val="3"/>
      </w:pPr>
      <w:bookmarkStart w:id="40" w:name="bookmark10"/>
      <w:bookmarkStart w:id="41" w:name="_Toc462990288"/>
      <w:bookmarkStart w:id="42" w:name="_Toc462990313"/>
      <w:bookmarkStart w:id="43" w:name="_Toc464033679"/>
      <w:r>
        <w:t xml:space="preserve">2.5.1. </w:t>
      </w:r>
      <w:r w:rsidR="001364A9">
        <w:t>Порядок регистрации юридического яйца</w:t>
      </w:r>
      <w:bookmarkEnd w:id="40"/>
      <w:bookmarkEnd w:id="41"/>
      <w:bookmarkEnd w:id="42"/>
      <w:bookmarkEnd w:id="43"/>
    </w:p>
    <w:p w:rsidR="00585572" w:rsidRDefault="0019295C" w:rsidP="00AC420B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600"/>
      </w:pPr>
      <w:r>
        <w:rPr>
          <w:noProof/>
          <w:lang w:bidi="ar-SA"/>
        </w:rPr>
        <w:drawing>
          <wp:anchor distT="0" distB="0" distL="114300" distR="114300" simplePos="0" relativeHeight="251697664" behindDoc="0" locked="0" layoutInCell="1" allowOverlap="1" wp14:anchorId="3606AD89" wp14:editId="393C3D28">
            <wp:simplePos x="0" y="0"/>
            <wp:positionH relativeFrom="column">
              <wp:posOffset>2879090</wp:posOffset>
            </wp:positionH>
            <wp:positionV relativeFrom="paragraph">
              <wp:posOffset>219710</wp:posOffset>
            </wp:positionV>
            <wp:extent cx="1352550" cy="164782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64A9">
        <w:t>Государственная регистрация юридич</w:t>
      </w:r>
      <w:r w:rsidR="001364A9">
        <w:t>е</w:t>
      </w:r>
      <w:r w:rsidR="001364A9">
        <w:t>ского лица осуществляется по месту нахождения постоянно действующего и</w:t>
      </w:r>
      <w:r w:rsidR="001364A9">
        <w:t>с</w:t>
      </w:r>
      <w:r w:rsidR="001364A9">
        <w:t>полнительного органа, в случае отсутствия такого исполнительного органа - по месту нахождения иного органа или лица, имеющих право действ</w:t>
      </w:r>
      <w:r w:rsidR="001364A9">
        <w:t>о</w:t>
      </w:r>
      <w:r w:rsidR="001364A9">
        <w:t>вать от имени юридического лица без доверенн</w:t>
      </w:r>
      <w:r w:rsidR="001364A9">
        <w:t>о</w:t>
      </w:r>
      <w:r w:rsidR="001364A9">
        <w:t>сти, в срок не более чем пять рабочих дней со дня представления док</w:t>
      </w:r>
      <w:r w:rsidR="001364A9">
        <w:t>у</w:t>
      </w:r>
      <w:r w:rsidR="001364A9">
        <w:t>ментов в регистрирующий орган в порядке, уст</w:t>
      </w:r>
      <w:r w:rsidR="001364A9">
        <w:t>а</w:t>
      </w:r>
      <w:r w:rsidR="001364A9">
        <w:t>новленном Федеральным законом от 08.08.2001№</w:t>
      </w:r>
      <w:r w:rsidR="001364A9">
        <w:tab/>
        <w:t xml:space="preserve">129-ФЗ «О </w:t>
      </w:r>
      <w:proofErr w:type="spellStart"/>
      <w:r w:rsidR="001364A9">
        <w:t>госуда</w:t>
      </w:r>
      <w:r w:rsidR="001364A9">
        <w:t>р</w:t>
      </w:r>
      <w:r w:rsidR="001364A9">
        <w:t>ственнойрегистрации</w:t>
      </w:r>
      <w:proofErr w:type="spellEnd"/>
      <w:r w:rsidR="001364A9">
        <w:t xml:space="preserve"> юридических</w:t>
      </w:r>
      <w:proofErr w:type="gramEnd"/>
      <w:r w:rsidR="001364A9">
        <w:t xml:space="preserve"> лиц и инд</w:t>
      </w:r>
      <w:r w:rsidR="001364A9">
        <w:t>и</w:t>
      </w:r>
      <w:r w:rsidR="001364A9">
        <w:t>видуальных предпринимателей».</w:t>
      </w:r>
      <w:r w:rsidRPr="0019295C">
        <w:rPr>
          <w:noProof/>
          <w:lang w:bidi="ar-SA"/>
        </w:rPr>
        <w:t xml:space="preserve"> </w:t>
      </w:r>
    </w:p>
    <w:p w:rsidR="00585572" w:rsidRDefault="001364A9" w:rsidP="00AC420B">
      <w:pPr>
        <w:pStyle w:val="22"/>
        <w:shd w:val="clear" w:color="auto" w:fill="auto"/>
        <w:tabs>
          <w:tab w:val="left" w:pos="567"/>
        </w:tabs>
        <w:spacing w:before="0" w:after="13" w:line="276" w:lineRule="auto"/>
        <w:ind w:firstLine="600"/>
      </w:pPr>
      <w:r>
        <w:t>Для регистрации кооператива необх</w:t>
      </w:r>
      <w:r>
        <w:t>о</w:t>
      </w:r>
      <w:r>
        <w:t>димо:</w:t>
      </w:r>
    </w:p>
    <w:p w:rsidR="00585572" w:rsidRDefault="001364A9" w:rsidP="00AC420B">
      <w:pPr>
        <w:pStyle w:val="22"/>
        <w:numPr>
          <w:ilvl w:val="0"/>
          <w:numId w:val="7"/>
        </w:numPr>
        <w:shd w:val="clear" w:color="auto" w:fill="auto"/>
        <w:tabs>
          <w:tab w:val="left" w:pos="1006"/>
        </w:tabs>
        <w:spacing w:before="0" w:line="276" w:lineRule="auto"/>
        <w:ind w:firstLine="600"/>
      </w:pPr>
      <w:r>
        <w:rPr>
          <w:rStyle w:val="24"/>
        </w:rPr>
        <w:t xml:space="preserve">Сформировать пакет документов. </w:t>
      </w:r>
      <w:r w:rsidR="0029361F">
        <w:rPr>
          <w:rStyle w:val="24"/>
          <w:i w:val="0"/>
        </w:rPr>
        <w:t xml:space="preserve">Перечень документов для </w:t>
      </w:r>
      <w:r>
        <w:t>государственной регистрации юридического лица установлен в ст. 12 Фед</w:t>
      </w:r>
      <w:r>
        <w:t>е</w:t>
      </w:r>
      <w:r>
        <w:t>рального закона от 08.08.2001 № 129-ФЗ «О государственной регистрации юридических лиц и индивидуальных предприн</w:t>
      </w:r>
      <w:r>
        <w:t>и</w:t>
      </w:r>
      <w:r>
        <w:t>мателей».</w:t>
      </w:r>
    </w:p>
    <w:p w:rsidR="00585572" w:rsidRDefault="001364A9" w:rsidP="00AC420B">
      <w:pPr>
        <w:pStyle w:val="22"/>
        <w:numPr>
          <w:ilvl w:val="0"/>
          <w:numId w:val="7"/>
        </w:numPr>
        <w:shd w:val="clear" w:color="auto" w:fill="auto"/>
        <w:tabs>
          <w:tab w:val="left" w:pos="1006"/>
        </w:tabs>
        <w:spacing w:before="0" w:line="276" w:lineRule="auto"/>
        <w:ind w:firstLine="600"/>
      </w:pPr>
      <w:r>
        <w:rPr>
          <w:rStyle w:val="24"/>
        </w:rPr>
        <w:t>Определиться, в какой налоговый орган подать документы.</w:t>
      </w:r>
      <w:r>
        <w:t xml:space="preserve"> Правила государственной регистрации установлены Федеральным законом от 08.08.2001 № 129-ФЗ «О государственной регистрации юридических лиц и индивидуальных предпринимателей».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Адресом регистрации юридического лица считается тот адрес, по к</w:t>
      </w:r>
      <w:r>
        <w:t>о</w:t>
      </w:r>
      <w:r>
        <w:t>торому находится его руководитель — председатель, т.е. постоянно де</w:t>
      </w:r>
      <w:r>
        <w:t>й</w:t>
      </w:r>
      <w:r>
        <w:t>ствующий исполнительный орган кооператива. В качестве адреса кооператива можно использовать адрес собственного или арендуемого кооперативом п</w:t>
      </w:r>
      <w:r>
        <w:t>о</w:t>
      </w:r>
      <w:r>
        <w:lastRenderedPageBreak/>
        <w:t>мещения и т.д.</w:t>
      </w:r>
    </w:p>
    <w:p w:rsidR="00585572" w:rsidRDefault="001364A9" w:rsidP="00AC420B">
      <w:pPr>
        <w:pStyle w:val="22"/>
        <w:numPr>
          <w:ilvl w:val="0"/>
          <w:numId w:val="7"/>
        </w:numPr>
        <w:shd w:val="clear" w:color="auto" w:fill="auto"/>
        <w:tabs>
          <w:tab w:val="left" w:pos="1006"/>
        </w:tabs>
        <w:spacing w:before="0" w:line="276" w:lineRule="auto"/>
        <w:ind w:firstLine="600"/>
      </w:pPr>
      <w:r>
        <w:rPr>
          <w:rStyle w:val="24"/>
        </w:rPr>
        <w:t>Представить документы в налоговый орган.</w:t>
      </w:r>
      <w:r>
        <w:t xml:space="preserve"> Документы могут быть переданы в налоговую инспекцию любым способом: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spacing w:before="0" w:line="276" w:lineRule="auto"/>
        <w:ind w:firstLine="600"/>
      </w:pPr>
      <w:r>
        <w:t xml:space="preserve"> непосредственно в инспекцию - лично или через представителя по нотариально удостоверенной доверенности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spacing w:before="0" w:line="276" w:lineRule="auto"/>
        <w:ind w:firstLine="600"/>
      </w:pPr>
      <w:r>
        <w:t xml:space="preserve"> в многофункциональный центр - лично или через представителя по нотариально удостоверенной доверенности</w:t>
      </w:r>
    </w:p>
    <w:p w:rsidR="00585572" w:rsidRDefault="001364A9" w:rsidP="00AC420B">
      <w:pPr>
        <w:pStyle w:val="22"/>
        <w:shd w:val="clear" w:color="auto" w:fill="auto"/>
        <w:spacing w:before="0" w:after="13" w:line="276" w:lineRule="auto"/>
        <w:ind w:firstLine="600"/>
      </w:pPr>
      <w:r>
        <w:t>Инспекция примет документы и выдаст (направит) расписку в их п</w:t>
      </w:r>
      <w:r>
        <w:t>о</w:t>
      </w:r>
      <w:r>
        <w:t>лучении.</w:t>
      </w:r>
    </w:p>
    <w:p w:rsidR="00585572" w:rsidRDefault="001364A9" w:rsidP="00AC420B">
      <w:pPr>
        <w:pStyle w:val="22"/>
        <w:numPr>
          <w:ilvl w:val="0"/>
          <w:numId w:val="7"/>
        </w:numPr>
        <w:shd w:val="clear" w:color="auto" w:fill="auto"/>
        <w:tabs>
          <w:tab w:val="left" w:pos="1006"/>
        </w:tabs>
        <w:spacing w:before="0" w:line="276" w:lineRule="auto"/>
        <w:ind w:firstLine="600"/>
      </w:pPr>
      <w:r>
        <w:rPr>
          <w:rStyle w:val="24"/>
        </w:rPr>
        <w:t>Получить документы о государственной регистрации.</w:t>
      </w:r>
      <w:r>
        <w:t xml:space="preserve"> Если все документы в порядке, в налоговой инспекции через 5 рабочих дней вы см</w:t>
      </w:r>
      <w:r>
        <w:t>о</w:t>
      </w:r>
      <w:r>
        <w:t>жете получить: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276" w:lineRule="auto"/>
        <w:ind w:firstLine="580"/>
      </w:pPr>
      <w:r>
        <w:t>свидетельство о государственной регистрации юридического лица;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76" w:lineRule="auto"/>
        <w:ind w:firstLine="580"/>
      </w:pPr>
      <w:r>
        <w:t>один экземпляр устава с отметкой регистрирующего органа;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238" w:line="276" w:lineRule="auto"/>
        <w:ind w:firstLine="580"/>
      </w:pPr>
      <w:r>
        <w:t>лист записи ЕГРЮЛ.</w:t>
      </w:r>
    </w:p>
    <w:p w:rsidR="00585572" w:rsidRDefault="001364A9" w:rsidP="00AC420B">
      <w:pPr>
        <w:pStyle w:val="22"/>
        <w:shd w:val="clear" w:color="auto" w:fill="auto"/>
        <w:spacing w:before="0" w:after="146" w:line="276" w:lineRule="auto"/>
        <w:ind w:firstLine="580"/>
        <w:rPr>
          <w:rStyle w:val="27"/>
          <w:lang w:val="ru-RU"/>
        </w:rPr>
      </w:pPr>
      <w:proofErr w:type="gramStart"/>
      <w:r>
        <w:t>С более подробной информацией о порядке регистрации юридического лица и образцами бланков, можно ознакомится на официальном сайте Фед</w:t>
      </w:r>
      <w:r>
        <w:t>е</w:t>
      </w:r>
      <w:r>
        <w:t xml:space="preserve">ральной налоговой службы </w:t>
      </w:r>
      <w:r w:rsidRPr="001364A9">
        <w:rPr>
          <w:rStyle w:val="27"/>
          <w:lang w:val="ru-RU"/>
        </w:rPr>
        <w:t>(</w:t>
      </w:r>
      <w:hyperlink r:id="rId21" w:history="1">
        <w:r>
          <w:rPr>
            <w:rStyle w:val="a3"/>
          </w:rPr>
          <w:t xml:space="preserve">http://www.nalog.ru/m48/vul/interest/reg </w:t>
        </w:r>
        <w:proofErr w:type="spellStart"/>
        <w:r>
          <w:rPr>
            <w:rStyle w:val="a3"/>
          </w:rPr>
          <w:t>vl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registerA</w:t>
        </w:r>
        <w:proofErr w:type="spellEnd"/>
      </w:hyperlink>
      <w:r w:rsidRPr="001364A9">
        <w:rPr>
          <w:rStyle w:val="27"/>
          <w:lang w:val="ru-RU"/>
        </w:rPr>
        <w:t>.</w:t>
      </w:r>
      <w:proofErr w:type="gramEnd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После регистрации в налоговой инспекции осуществляются следующие действия:</w:t>
      </w:r>
    </w:p>
    <w:p w:rsidR="00585572" w:rsidRDefault="001364A9" w:rsidP="00AC420B">
      <w:pPr>
        <w:pStyle w:val="22"/>
        <w:numPr>
          <w:ilvl w:val="0"/>
          <w:numId w:val="8"/>
        </w:numPr>
        <w:shd w:val="clear" w:color="auto" w:fill="auto"/>
        <w:tabs>
          <w:tab w:val="left" w:pos="895"/>
        </w:tabs>
        <w:spacing w:before="0" w:line="276" w:lineRule="auto"/>
        <w:ind w:firstLine="580"/>
      </w:pPr>
      <w:r>
        <w:t>изготавливается печать;</w:t>
      </w:r>
    </w:p>
    <w:p w:rsidR="00585572" w:rsidRDefault="001364A9" w:rsidP="00AC420B">
      <w:pPr>
        <w:pStyle w:val="22"/>
        <w:numPr>
          <w:ilvl w:val="0"/>
          <w:numId w:val="8"/>
        </w:numPr>
        <w:shd w:val="clear" w:color="auto" w:fill="auto"/>
        <w:tabs>
          <w:tab w:val="left" w:pos="919"/>
        </w:tabs>
        <w:spacing w:before="0" w:line="276" w:lineRule="auto"/>
        <w:ind w:firstLine="580"/>
      </w:pPr>
      <w:r>
        <w:t>кооператив ставится на учет в органах статистики, внебюджетных фондах;</w:t>
      </w:r>
    </w:p>
    <w:p w:rsidR="0019295C" w:rsidRDefault="001364A9" w:rsidP="0019295C">
      <w:pPr>
        <w:pStyle w:val="22"/>
        <w:numPr>
          <w:ilvl w:val="0"/>
          <w:numId w:val="8"/>
        </w:numPr>
        <w:shd w:val="clear" w:color="auto" w:fill="auto"/>
        <w:tabs>
          <w:tab w:val="left" w:pos="919"/>
        </w:tabs>
        <w:spacing w:before="0" w:line="276" w:lineRule="auto"/>
        <w:ind w:firstLine="580"/>
      </w:pPr>
      <w:r>
        <w:t>открывается счет в банке.</w:t>
      </w:r>
    </w:p>
    <w:p w:rsidR="0019295C" w:rsidRDefault="0019295C" w:rsidP="0019295C">
      <w:pPr>
        <w:pStyle w:val="22"/>
        <w:shd w:val="clear" w:color="auto" w:fill="auto"/>
        <w:tabs>
          <w:tab w:val="left" w:pos="919"/>
        </w:tabs>
        <w:spacing w:before="0" w:line="276" w:lineRule="auto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4932E593" wp14:editId="0BAA40A3">
            <wp:extent cx="2222062" cy="1638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6969" cy="16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572" w:rsidRDefault="001364A9" w:rsidP="004120A3">
      <w:pPr>
        <w:pStyle w:val="1"/>
      </w:pPr>
      <w:bookmarkStart w:id="44" w:name="_Toc462990289"/>
      <w:bookmarkStart w:id="45" w:name="_Toc462990314"/>
      <w:bookmarkStart w:id="46" w:name="_Toc464033680"/>
      <w:r>
        <w:lastRenderedPageBreak/>
        <w:t>3. ДЕЯТЕЛЬНОСТЬ КООПЕРАТИВА</w:t>
      </w:r>
      <w:bookmarkEnd w:id="44"/>
      <w:bookmarkEnd w:id="45"/>
      <w:bookmarkEnd w:id="46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Организация животноводства во все времена была выгодным занятием - это связано, в первую очередь, с низким уровнем затрат на содержание скота - себестоимость животноводства при правильном подходе всегда была тр</w:t>
      </w:r>
      <w:r>
        <w:t>а</w:t>
      </w:r>
      <w:r>
        <w:t>диционно низкой. Также это связано со стабильным спросом на продукты животноводства: мясо, молоко и производимые из него продукты.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В настоящее время бизнес-план по развитию животноводства, соста</w:t>
      </w:r>
      <w:r>
        <w:t>в</w:t>
      </w:r>
      <w:r>
        <w:t>ленный со знанием дела, гарантирует быстрый прирост поголовья, и как следствие, увеличение объемов производства. Этому способствует низкая себестоимость животноводства, которая позволяет вкладывать большую часть оборотных сре</w:t>
      </w:r>
      <w:proofErr w:type="gramStart"/>
      <w:r>
        <w:t>дств в р</w:t>
      </w:r>
      <w:proofErr w:type="gramEnd"/>
      <w:r>
        <w:t>азвитие бизнеса.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На основании </w:t>
      </w:r>
      <w:proofErr w:type="gramStart"/>
      <w:r>
        <w:t>вышесказанного</w:t>
      </w:r>
      <w:proofErr w:type="gramEnd"/>
      <w:r>
        <w:t xml:space="preserve"> на общем собрании членов кооператива было принято решение, что основным видом деятельности кооперати</w:t>
      </w:r>
      <w:r w:rsidR="007A2FE0">
        <w:t>ва будет выращивание молодняка КРС</w:t>
      </w:r>
      <w:r>
        <w:t>. Дополнительным видом деятельности будет продажа населению корма для сельскохозяйственных животных.</w:t>
      </w:r>
    </w:p>
    <w:p w:rsidR="00D142CA" w:rsidRDefault="00D142CA" w:rsidP="00AC420B">
      <w:pPr>
        <w:pStyle w:val="22"/>
        <w:shd w:val="clear" w:color="auto" w:fill="auto"/>
        <w:spacing w:before="0" w:line="276" w:lineRule="auto"/>
        <w:ind w:firstLine="600"/>
      </w:pPr>
    </w:p>
    <w:p w:rsidR="00585572" w:rsidRDefault="004120A3" w:rsidP="004120A3">
      <w:pPr>
        <w:pStyle w:val="2"/>
      </w:pPr>
      <w:bookmarkStart w:id="47" w:name="_Toc462990290"/>
      <w:bookmarkStart w:id="48" w:name="_Toc462990315"/>
      <w:bookmarkStart w:id="49" w:name="_Toc464033681"/>
      <w:r>
        <w:rPr>
          <w:iCs/>
        </w:rPr>
        <w:t xml:space="preserve">3.1. </w:t>
      </w:r>
      <w:bookmarkStart w:id="50" w:name="bookmark11"/>
      <w:r w:rsidR="001364A9">
        <w:t>Резюме</w:t>
      </w:r>
      <w:bookmarkEnd w:id="47"/>
      <w:bookmarkEnd w:id="48"/>
      <w:bookmarkEnd w:id="49"/>
      <w:bookmarkEnd w:id="50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Сельскохозяйственный животноводческий потребительский коопер</w:t>
      </w:r>
      <w:r>
        <w:t>а</w:t>
      </w:r>
      <w:r>
        <w:t>тив планирует заниматься выращиванием молодня</w:t>
      </w:r>
      <w:r w:rsidR="007A2FE0">
        <w:t>ка КРС</w:t>
      </w:r>
      <w:r>
        <w:t xml:space="preserve"> и реализацией населению кормов для сельскохозяйственных животных.</w:t>
      </w:r>
    </w:p>
    <w:p w:rsidR="00D142CA" w:rsidRDefault="00D142CA" w:rsidP="00AC420B">
      <w:pPr>
        <w:pStyle w:val="22"/>
        <w:shd w:val="clear" w:color="auto" w:fill="auto"/>
        <w:spacing w:before="0" w:line="276" w:lineRule="auto"/>
        <w:ind w:firstLine="600"/>
      </w:pPr>
    </w:p>
    <w:p w:rsidR="00585572" w:rsidRPr="004120A3" w:rsidRDefault="004120A3" w:rsidP="004120A3">
      <w:pPr>
        <w:pStyle w:val="3"/>
      </w:pPr>
      <w:bookmarkStart w:id="51" w:name="bookmark12"/>
      <w:bookmarkStart w:id="52" w:name="_Toc462990291"/>
      <w:bookmarkStart w:id="53" w:name="_Toc462990316"/>
      <w:bookmarkStart w:id="54" w:name="_Toc464033682"/>
      <w:r w:rsidRPr="004120A3">
        <w:rPr>
          <w:rStyle w:val="30"/>
          <w:b/>
          <w:bCs/>
          <w:i/>
        </w:rPr>
        <w:t>3.</w:t>
      </w:r>
      <w:r>
        <w:rPr>
          <w:rStyle w:val="30"/>
          <w:b/>
          <w:bCs/>
          <w:i/>
        </w:rPr>
        <w:t xml:space="preserve">1.1. </w:t>
      </w:r>
      <w:r w:rsidR="001364A9" w:rsidRPr="004120A3">
        <w:rPr>
          <w:rStyle w:val="30"/>
          <w:b/>
          <w:bCs/>
          <w:i/>
        </w:rPr>
        <w:t>Суть проекта</w:t>
      </w:r>
      <w:bookmarkEnd w:id="51"/>
      <w:bookmarkEnd w:id="52"/>
      <w:bookmarkEnd w:id="53"/>
      <w:bookmarkEnd w:id="54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Кооператив не имеет в пользовании помещение для выращивания м</w:t>
      </w:r>
      <w:r>
        <w:t>о</w:t>
      </w:r>
      <w:r w:rsidR="007A2FE0">
        <w:t>лодняка КРС</w:t>
      </w:r>
      <w:r>
        <w:t>, но такие помещения есть в собственности у трех членов к</w:t>
      </w:r>
      <w:r>
        <w:t>о</w:t>
      </w:r>
      <w:r>
        <w:t>оператива. Кооператив будет зак</w:t>
      </w:r>
      <w:r w:rsidR="007A2FE0">
        <w:t xml:space="preserve">упать поголовье молодняка </w:t>
      </w:r>
      <w:proofErr w:type="gramStart"/>
      <w:r w:rsidR="007A2FE0">
        <w:t>КРС</w:t>
      </w:r>
      <w:proofErr w:type="gramEnd"/>
      <w:r>
        <w:t xml:space="preserve"> и передавать его по договору </w:t>
      </w:r>
      <w:proofErr w:type="spellStart"/>
      <w:r>
        <w:t>доращивания</w:t>
      </w:r>
      <w:proofErr w:type="spellEnd"/>
      <w:r>
        <w:t xml:space="preserve"> членам кооператива, которые будут выращивать сельскохозяйст</w:t>
      </w:r>
      <w:r w:rsidR="007A2FE0">
        <w:t>венных животных. Молодняк КРС</w:t>
      </w:r>
      <w:r>
        <w:t xml:space="preserve"> будет закупаться разного возраста и разных пород, для того чтобы первую партию выращенных ж</w:t>
      </w:r>
      <w:r>
        <w:t>и</w:t>
      </w:r>
      <w:r>
        <w:t>вотных можно было реализовать спустя уже пару месяцев с момента начала осуществления деятельности. Прибыль от реализации выращенных животных можно направить на увеличение поголовья и расширение сфер деятельности.</w:t>
      </w:r>
    </w:p>
    <w:p w:rsidR="008A5528" w:rsidRPr="008A5528" w:rsidRDefault="001364A9" w:rsidP="00201474">
      <w:pPr>
        <w:pStyle w:val="22"/>
        <w:shd w:val="clear" w:color="auto" w:fill="auto"/>
        <w:spacing w:before="0" w:line="276" w:lineRule="auto"/>
        <w:ind w:firstLine="600"/>
        <w:rPr>
          <w:sz w:val="2"/>
          <w:szCs w:val="2"/>
        </w:rPr>
      </w:pPr>
      <w:r>
        <w:t xml:space="preserve">Кооператив имеет в пользовании помещение для хранения кормов для сельскохозяйственных животных. Один из членов кооператива занимается </w:t>
      </w:r>
      <w:r>
        <w:lastRenderedPageBreak/>
        <w:t>производством кормов, кооператив будет закупать у него корма для обесп</w:t>
      </w:r>
      <w:r>
        <w:t>е</w:t>
      </w:r>
      <w:r>
        <w:t>чения</w:t>
      </w:r>
      <w:r w:rsidR="007A2FE0">
        <w:t xml:space="preserve"> кормовой базой молодняка КРС</w:t>
      </w:r>
      <w:r>
        <w:t xml:space="preserve">, которые находятся на </w:t>
      </w:r>
      <w:proofErr w:type="spellStart"/>
      <w:r>
        <w:t>доращивании</w:t>
      </w:r>
      <w:proofErr w:type="spellEnd"/>
      <w:r>
        <w:t xml:space="preserve"> у членов кооператива. Также, кооператив будет продавать корма населению (лицам, не являющимся членами кооператива), при этом необходимо собл</w:t>
      </w:r>
      <w:r>
        <w:t>ю</w:t>
      </w:r>
      <w:r>
        <w:t>дать норматив - объем продаж не должен превышать 50% объемов кормов, переданных членам кооператива.</w:t>
      </w:r>
    </w:p>
    <w:p w:rsidR="008A5528" w:rsidRPr="008A5528" w:rsidRDefault="008A5528" w:rsidP="008A5528">
      <w:pPr>
        <w:rPr>
          <w:sz w:val="2"/>
          <w:szCs w:val="2"/>
        </w:rPr>
      </w:pPr>
    </w:p>
    <w:p w:rsidR="008A5528" w:rsidRPr="008A5528" w:rsidRDefault="008A5528" w:rsidP="008A5528">
      <w:pPr>
        <w:rPr>
          <w:sz w:val="2"/>
          <w:szCs w:val="2"/>
        </w:rPr>
      </w:pPr>
    </w:p>
    <w:p w:rsidR="008A5528" w:rsidRPr="008A5528" w:rsidRDefault="008A5528" w:rsidP="008A5528">
      <w:pPr>
        <w:rPr>
          <w:sz w:val="2"/>
          <w:szCs w:val="2"/>
        </w:rPr>
      </w:pPr>
    </w:p>
    <w:p w:rsidR="008A5528" w:rsidRPr="008A5528" w:rsidRDefault="008A5528" w:rsidP="008A5528">
      <w:pPr>
        <w:rPr>
          <w:sz w:val="2"/>
          <w:szCs w:val="2"/>
        </w:rPr>
      </w:pPr>
    </w:p>
    <w:p w:rsidR="008A5528" w:rsidRPr="008A5528" w:rsidRDefault="008A5528" w:rsidP="008A5528">
      <w:pPr>
        <w:rPr>
          <w:sz w:val="2"/>
          <w:szCs w:val="2"/>
        </w:rPr>
      </w:pPr>
    </w:p>
    <w:p w:rsidR="008A5528" w:rsidRPr="008A5528" w:rsidRDefault="008A5528" w:rsidP="008A5528">
      <w:pPr>
        <w:rPr>
          <w:sz w:val="2"/>
          <w:szCs w:val="2"/>
        </w:rPr>
      </w:pPr>
    </w:p>
    <w:p w:rsidR="00D142CA" w:rsidRPr="008A5528" w:rsidRDefault="00D142CA" w:rsidP="007A4FA1">
      <w:pPr>
        <w:tabs>
          <w:tab w:val="left" w:pos="2335"/>
        </w:tabs>
        <w:jc w:val="center"/>
        <w:rPr>
          <w:rFonts w:ascii="Times New Roman" w:hAnsi="Times New Roman" w:cs="Times New Roman"/>
          <w:b/>
          <w:i/>
        </w:rPr>
      </w:pPr>
      <w:r w:rsidRPr="008A5528">
        <w:rPr>
          <w:rFonts w:ascii="Times New Roman" w:hAnsi="Times New Roman" w:cs="Times New Roman"/>
          <w:b/>
          <w:i/>
        </w:rPr>
        <w:t>Схема работы кооператива</w:t>
      </w:r>
    </w:p>
    <w:p w:rsidR="00D142CA" w:rsidRPr="00D142CA" w:rsidRDefault="0019295C" w:rsidP="00AC420B">
      <w:pPr>
        <w:pStyle w:val="70"/>
        <w:shd w:val="clear" w:color="auto" w:fill="auto"/>
        <w:tabs>
          <w:tab w:val="left" w:pos="861"/>
        </w:tabs>
        <w:spacing w:after="0" w:line="276" w:lineRule="auto"/>
        <w:ind w:left="640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2790825" cy="2607820"/>
            <wp:effectExtent l="0" t="0" r="0" b="0"/>
            <wp:docPr id="21" name="Рисунок 21" descr="C:\Users\YUSUP\Desktop\kak-sozdat-selskohozjajstvennyj-zhivotnovodcheskij-potrebitelskij-kooper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P\Desktop\kak-sozdat-selskohozjajstvennyj-zhivotnovodcheskij-potrebitelskij-kooperativ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2" w:rsidRDefault="001364A9" w:rsidP="00AC420B">
      <w:pPr>
        <w:pStyle w:val="70"/>
        <w:numPr>
          <w:ilvl w:val="0"/>
          <w:numId w:val="9"/>
        </w:numPr>
        <w:shd w:val="clear" w:color="auto" w:fill="auto"/>
        <w:tabs>
          <w:tab w:val="left" w:pos="861"/>
        </w:tabs>
        <w:spacing w:after="0" w:line="276" w:lineRule="auto"/>
        <w:ind w:firstLine="640"/>
        <w:jc w:val="left"/>
      </w:pPr>
      <w:r>
        <w:t>Кооператив</w:t>
      </w:r>
      <w:r w:rsidR="007A2FE0">
        <w:t xml:space="preserve"> закупает у СПК молодняк КРС</w:t>
      </w:r>
      <w:r>
        <w:t xml:space="preserve"> и оплачивает его.</w:t>
      </w:r>
    </w:p>
    <w:p w:rsidR="00585572" w:rsidRDefault="001364A9" w:rsidP="00AC420B">
      <w:pPr>
        <w:pStyle w:val="70"/>
        <w:numPr>
          <w:ilvl w:val="0"/>
          <w:numId w:val="9"/>
        </w:numPr>
        <w:shd w:val="clear" w:color="auto" w:fill="auto"/>
        <w:tabs>
          <w:tab w:val="left" w:pos="871"/>
        </w:tabs>
        <w:spacing w:after="0" w:line="276" w:lineRule="auto"/>
        <w:ind w:firstLine="640"/>
        <w:jc w:val="left"/>
      </w:pPr>
      <w:r>
        <w:t>Кооператив закупает у члена кооператива (ИП)</w:t>
      </w:r>
      <w:r w:rsidR="007A2FE0">
        <w:t xml:space="preserve"> комбикорм для выращивания КРС</w:t>
      </w:r>
      <w:r>
        <w:t xml:space="preserve"> и оплачивает его.</w:t>
      </w:r>
    </w:p>
    <w:p w:rsidR="00585572" w:rsidRDefault="001364A9" w:rsidP="00AC420B">
      <w:pPr>
        <w:pStyle w:val="70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76" w:lineRule="auto"/>
        <w:ind w:firstLine="640"/>
        <w:jc w:val="left"/>
      </w:pPr>
      <w:r>
        <w:t xml:space="preserve">Кооператив передает по договору </w:t>
      </w:r>
      <w:proofErr w:type="spellStart"/>
      <w:r>
        <w:t>доращивани</w:t>
      </w:r>
      <w:r w:rsidR="00F86C6B">
        <w:t>я</w:t>
      </w:r>
      <w:proofErr w:type="spellEnd"/>
      <w:r w:rsidR="00F86C6B">
        <w:t xml:space="preserve"> членам коопер</w:t>
      </w:r>
      <w:r w:rsidR="00F86C6B">
        <w:t>а</w:t>
      </w:r>
      <w:r w:rsidR="00F86C6B">
        <w:t>тива молод</w:t>
      </w:r>
      <w:r w:rsidR="007A2FE0">
        <w:t>няк КРС</w:t>
      </w:r>
      <w:r>
        <w:t xml:space="preserve">, а также комбикорм для молодняка </w:t>
      </w:r>
      <w:r w:rsidR="007A2FE0">
        <w:t>КРС.</w:t>
      </w:r>
    </w:p>
    <w:p w:rsidR="00585572" w:rsidRDefault="001364A9" w:rsidP="00AC420B">
      <w:pPr>
        <w:pStyle w:val="70"/>
        <w:shd w:val="clear" w:color="auto" w:fill="auto"/>
        <w:tabs>
          <w:tab w:val="left" w:pos="6086"/>
        </w:tabs>
        <w:spacing w:after="0" w:line="276" w:lineRule="auto"/>
        <w:ind w:firstLine="640"/>
        <w:jc w:val="left"/>
      </w:pPr>
      <w:r>
        <w:t>3*. Кооператив также занимается продажей комбикорма населению за определенную плату.</w:t>
      </w:r>
    </w:p>
    <w:p w:rsidR="00585572" w:rsidRDefault="001364A9" w:rsidP="00AC420B">
      <w:pPr>
        <w:pStyle w:val="70"/>
        <w:numPr>
          <w:ilvl w:val="0"/>
          <w:numId w:val="9"/>
        </w:numPr>
        <w:shd w:val="clear" w:color="auto" w:fill="auto"/>
        <w:tabs>
          <w:tab w:val="left" w:pos="959"/>
        </w:tabs>
        <w:spacing w:after="0" w:line="276" w:lineRule="auto"/>
        <w:ind w:left="640"/>
      </w:pPr>
      <w:r>
        <w:t>Члены кооператива возв</w:t>
      </w:r>
      <w:r w:rsidR="007A2FE0">
        <w:t xml:space="preserve">ращают кооперативу </w:t>
      </w:r>
      <w:proofErr w:type="gramStart"/>
      <w:r w:rsidR="007A2FE0">
        <w:t>выращенных</w:t>
      </w:r>
      <w:proofErr w:type="gramEnd"/>
      <w:r w:rsidR="007A2FE0">
        <w:t xml:space="preserve"> КРС</w:t>
      </w:r>
      <w:r>
        <w:t>.</w:t>
      </w:r>
    </w:p>
    <w:p w:rsidR="00585572" w:rsidRDefault="00F86C6B" w:rsidP="00AC420B">
      <w:pPr>
        <w:pStyle w:val="70"/>
        <w:numPr>
          <w:ilvl w:val="0"/>
          <w:numId w:val="9"/>
        </w:numPr>
        <w:shd w:val="clear" w:color="auto" w:fill="auto"/>
        <w:tabs>
          <w:tab w:val="left" w:pos="959"/>
        </w:tabs>
        <w:spacing w:after="0" w:line="276" w:lineRule="auto"/>
        <w:ind w:left="640"/>
      </w:pPr>
      <w:r>
        <w:t>Ко</w:t>
      </w:r>
      <w:r w:rsidR="007A2FE0">
        <w:t xml:space="preserve">оператив продает </w:t>
      </w:r>
      <w:proofErr w:type="gramStart"/>
      <w:r w:rsidR="007A2FE0">
        <w:t>выращенных</w:t>
      </w:r>
      <w:proofErr w:type="gramEnd"/>
      <w:r w:rsidR="007A2FE0">
        <w:t xml:space="preserve"> КРС</w:t>
      </w:r>
      <w:r w:rsidR="001364A9">
        <w:t xml:space="preserve"> на мясоперерабатыва</w:t>
      </w:r>
      <w:r w:rsidR="001364A9">
        <w:t>ю</w:t>
      </w:r>
      <w:r w:rsidR="001364A9">
        <w:t>щий</w:t>
      </w:r>
      <w:r w:rsidR="0019295C">
        <w:t xml:space="preserve"> </w:t>
      </w:r>
      <w:r w:rsidR="001364A9">
        <w:t>комбинат.</w:t>
      </w:r>
    </w:p>
    <w:p w:rsidR="00585572" w:rsidRDefault="001364A9" w:rsidP="00AC420B">
      <w:pPr>
        <w:pStyle w:val="70"/>
        <w:numPr>
          <w:ilvl w:val="0"/>
          <w:numId w:val="9"/>
        </w:numPr>
        <w:shd w:val="clear" w:color="auto" w:fill="auto"/>
        <w:tabs>
          <w:tab w:val="left" w:pos="959"/>
        </w:tabs>
        <w:spacing w:after="0" w:line="276" w:lineRule="auto"/>
        <w:ind w:left="640"/>
      </w:pPr>
      <w:r>
        <w:t>Мясоперерабатывающий комб</w:t>
      </w:r>
      <w:r w:rsidR="007A2FE0">
        <w:t xml:space="preserve">инат оплачивает </w:t>
      </w:r>
      <w:proofErr w:type="gramStart"/>
      <w:r w:rsidR="007A2FE0">
        <w:t>купленных</w:t>
      </w:r>
      <w:proofErr w:type="gramEnd"/>
      <w:r w:rsidR="007A2FE0">
        <w:t xml:space="preserve"> КРС</w:t>
      </w:r>
      <w:r>
        <w:t xml:space="preserve">. </w:t>
      </w:r>
    </w:p>
    <w:p w:rsidR="00585572" w:rsidRDefault="001364A9" w:rsidP="00AC420B">
      <w:pPr>
        <w:pStyle w:val="70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76" w:lineRule="auto"/>
        <w:ind w:firstLine="640"/>
        <w:jc w:val="left"/>
      </w:pPr>
      <w:r>
        <w:t>Кооператив оплачивает работу члена кооператива по выращив</w:t>
      </w:r>
      <w:r>
        <w:t>а</w:t>
      </w:r>
      <w:r w:rsidR="007A2FE0">
        <w:t>нию КРС</w:t>
      </w:r>
      <w:r>
        <w:t xml:space="preserve"> в денежном или натуральном выражении.</w:t>
      </w:r>
      <w:r>
        <w:br w:type="page"/>
      </w:r>
    </w:p>
    <w:p w:rsidR="00C231E1" w:rsidRPr="007A4FA1" w:rsidRDefault="007A4FA1" w:rsidP="007A4FA1">
      <w:pPr>
        <w:pStyle w:val="3"/>
      </w:pPr>
      <w:bookmarkStart w:id="55" w:name="_Toc462990292"/>
      <w:bookmarkStart w:id="56" w:name="_Toc462990317"/>
      <w:bookmarkStart w:id="57" w:name="_Toc464033683"/>
      <w:r>
        <w:rPr>
          <w:rStyle w:val="30"/>
          <w:b/>
          <w:bCs/>
          <w:i/>
        </w:rPr>
        <w:lastRenderedPageBreak/>
        <w:t>3.1.2.</w:t>
      </w:r>
      <w:r w:rsidR="00C231E1" w:rsidRPr="007A4FA1">
        <w:rPr>
          <w:rStyle w:val="30"/>
          <w:b/>
          <w:bCs/>
          <w:i/>
        </w:rPr>
        <w:t>Источники финансирования проекта</w:t>
      </w:r>
      <w:bookmarkEnd w:id="55"/>
      <w:bookmarkEnd w:id="56"/>
      <w:bookmarkEnd w:id="57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Для приобретения поголовья молодняк</w:t>
      </w:r>
      <w:r w:rsidR="007A2FE0">
        <w:t>а КРС</w:t>
      </w:r>
      <w:r>
        <w:t xml:space="preserve"> на откорм, кормов для собственных нужд и для реализации населению необходимы денежные сре</w:t>
      </w:r>
      <w:r>
        <w:t>д</w:t>
      </w:r>
      <w:r>
        <w:t>ства.</w:t>
      </w:r>
    </w:p>
    <w:p w:rsidR="00585572" w:rsidRDefault="001364A9" w:rsidP="00AC420B">
      <w:pPr>
        <w:pStyle w:val="22"/>
        <w:shd w:val="clear" w:color="auto" w:fill="auto"/>
        <w:spacing w:before="0" w:after="4" w:line="276" w:lineRule="auto"/>
        <w:ind w:firstLine="580"/>
      </w:pPr>
      <w:r>
        <w:t>У кооператива существует несколько источников финансирования: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76" w:lineRule="auto"/>
        <w:ind w:firstLine="580"/>
      </w:pPr>
      <w:r>
        <w:rPr>
          <w:rStyle w:val="24"/>
        </w:rPr>
        <w:t>Заемные средства.</w:t>
      </w:r>
      <w:r>
        <w:t xml:space="preserve"> Наиболее распространенным видом заемных средств являются банковские кредиты в денежной форме, однако существуют и другие источники средств и активов для ведения бизнеса. Так, выделяют следующие источники заемных средств: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-кредиты, предоставленные банками и другими кредитными орган</w:t>
      </w:r>
      <w:r>
        <w:t>и</w:t>
      </w:r>
      <w:r>
        <w:t>зациями;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-средства, предоставленные поставщиками компании (коммерческие кредиты);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-средства, предоставленные покупателями продукции (авансовые пл</w:t>
      </w:r>
      <w:r>
        <w:t>а</w:t>
      </w:r>
      <w:r>
        <w:t>тежи);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firstLine="580"/>
      </w:pPr>
      <w:r>
        <w:t>средства, предоставленные физическими лицами по договорам займа;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-и др.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Кроме денежной формы, займы могут поступать и в виде оборудования, имущества, товаров и сырья. Так, можно выделить следующие формы зае</w:t>
      </w:r>
      <w:r>
        <w:t>м</w:t>
      </w:r>
      <w:r>
        <w:t>ных средств: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-денежная форма в национальной или иностранной валюте;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-товарная форма в виде поставок с отсрочкой платежа;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-лизинговая форма в виде предоставления в аренду оборудования;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-иные формы в виде предоставления с отсрочкой платежа различных нематериальных активов.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76" w:lineRule="auto"/>
        <w:ind w:firstLine="580"/>
      </w:pPr>
      <w:r>
        <w:rPr>
          <w:rStyle w:val="24"/>
        </w:rPr>
        <w:t>Собственные средства кооператива.</w:t>
      </w:r>
      <w:r>
        <w:t xml:space="preserve"> Кооператив формирует со</w:t>
      </w:r>
      <w:r>
        <w:t>б</w:t>
      </w:r>
      <w:r>
        <w:t>ственные средства за счет паевых взносов, доходов от собственной деятел</w:t>
      </w:r>
      <w:r>
        <w:t>ь</w:t>
      </w:r>
      <w:r>
        <w:t>ности, а также за счет доходов от размещения своих сре</w:t>
      </w:r>
      <w:proofErr w:type="gramStart"/>
      <w:r>
        <w:t>дств в б</w:t>
      </w:r>
      <w:proofErr w:type="gramEnd"/>
      <w:r>
        <w:t>анках, от ценных бумаг и других. Кооператив является собственником имущества, п</w:t>
      </w:r>
      <w:r>
        <w:t>е</w:t>
      </w:r>
      <w:r>
        <w:t>реданного ему в качестве паевых взносов, а также имущества, произведенного и приобретенного кооперативом в процессе его деятельности.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76" w:lineRule="auto"/>
        <w:ind w:firstLine="580"/>
      </w:pPr>
      <w:r>
        <w:rPr>
          <w:rStyle w:val="24"/>
        </w:rPr>
        <w:t>Целевые поступления.</w:t>
      </w:r>
      <w:r>
        <w:t xml:space="preserve"> Одним из основных источников сре</w:t>
      </w:r>
      <w:proofErr w:type="gramStart"/>
      <w:r>
        <w:t>дств дл</w:t>
      </w:r>
      <w:proofErr w:type="gramEnd"/>
      <w:r>
        <w:t xml:space="preserve">я кооператива могут быть средства целевого финансирования. Такие средства могут поступать </w:t>
      </w:r>
      <w:proofErr w:type="gramStart"/>
      <w:r>
        <w:t>от</w:t>
      </w:r>
      <w:proofErr w:type="gramEnd"/>
      <w:r>
        <w:t>: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-членов кооператива в виде вступительных, членских и иных целевых взносов;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firstLine="580"/>
      </w:pPr>
      <w:r>
        <w:t>государственных органов, финансирующих соответствующие цел</w:t>
      </w:r>
      <w:r>
        <w:t>е</w:t>
      </w:r>
      <w:r>
        <w:lastRenderedPageBreak/>
        <w:t>вые программы;</w:t>
      </w:r>
    </w:p>
    <w:p w:rsidR="00585572" w:rsidRDefault="001364A9" w:rsidP="00A82D1E">
      <w:pPr>
        <w:pStyle w:val="22"/>
        <w:shd w:val="clear" w:color="auto" w:fill="auto"/>
        <w:spacing w:before="0" w:after="64" w:line="276" w:lineRule="auto"/>
        <w:ind w:firstLine="580"/>
      </w:pPr>
      <w:r>
        <w:t>-негосударственных организаций, выделяющих средства на опред</w:t>
      </w:r>
      <w:r>
        <w:t>е</w:t>
      </w:r>
      <w:r>
        <w:t>ленные</w:t>
      </w:r>
      <w:r w:rsidR="00A82D1E">
        <w:t xml:space="preserve"> </w:t>
      </w:r>
      <w:r>
        <w:t xml:space="preserve">цели, связанные с деятельностью </w:t>
      </w:r>
      <w:proofErr w:type="spellStart"/>
      <w:r>
        <w:t>СПоК</w:t>
      </w:r>
      <w:proofErr w:type="spellEnd"/>
      <w:r>
        <w:t>, и т.п.</w:t>
      </w:r>
    </w:p>
    <w:p w:rsidR="00F24BF4" w:rsidRDefault="00F24BF4" w:rsidP="00AC420B">
      <w:pPr>
        <w:pStyle w:val="22"/>
        <w:shd w:val="clear" w:color="auto" w:fill="auto"/>
        <w:spacing w:before="0" w:line="276" w:lineRule="auto"/>
        <w:ind w:firstLine="0"/>
        <w:jc w:val="left"/>
      </w:pPr>
      <w:r>
        <w:tab/>
      </w:r>
    </w:p>
    <w:p w:rsidR="00F24BF4" w:rsidRDefault="00F24BF4" w:rsidP="00AC420B">
      <w:pPr>
        <w:pStyle w:val="22"/>
        <w:shd w:val="clear" w:color="auto" w:fill="auto"/>
        <w:spacing w:before="0" w:line="276" w:lineRule="auto"/>
        <w:ind w:firstLine="0"/>
        <w:jc w:val="left"/>
      </w:pPr>
      <w:r>
        <w:t>К средствам целевого финансирования также относят: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119" w:line="276" w:lineRule="auto"/>
        <w:ind w:firstLine="600"/>
        <w:jc w:val="left"/>
      </w:pPr>
      <w:r>
        <w:t>средства, которые получены на осуществление благотворительной деятельности;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81" w:line="276" w:lineRule="auto"/>
        <w:ind w:left="600" w:firstLine="0"/>
      </w:pPr>
      <w:r>
        <w:t xml:space="preserve">имущество, переходящее по завещанию в порядке наследования к </w:t>
      </w:r>
      <w:proofErr w:type="spellStart"/>
      <w:r>
        <w:t>СПоК</w:t>
      </w:r>
      <w:proofErr w:type="spellEnd"/>
      <w:r>
        <w:t>;</w:t>
      </w:r>
    </w:p>
    <w:p w:rsidR="00585572" w:rsidRDefault="001364A9" w:rsidP="00A82D1E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76" w:lineRule="auto"/>
        <w:ind w:left="600" w:firstLine="0"/>
      </w:pPr>
      <w:r>
        <w:t>гранты, полученные кооперативом.</w:t>
      </w:r>
    </w:p>
    <w:p w:rsidR="00585572" w:rsidRDefault="00585572" w:rsidP="00AC420B">
      <w:pPr>
        <w:spacing w:line="276" w:lineRule="auto"/>
        <w:rPr>
          <w:sz w:val="2"/>
          <w:szCs w:val="2"/>
        </w:rPr>
      </w:pPr>
    </w:p>
    <w:p w:rsidR="00F24BF4" w:rsidRDefault="00F24BF4" w:rsidP="00AC420B">
      <w:pPr>
        <w:spacing w:line="276" w:lineRule="auto"/>
        <w:rPr>
          <w:sz w:val="2"/>
          <w:szCs w:val="2"/>
        </w:rPr>
      </w:pPr>
    </w:p>
    <w:p w:rsidR="00F24BF4" w:rsidRDefault="00F24BF4" w:rsidP="00AC420B">
      <w:pPr>
        <w:spacing w:line="276" w:lineRule="auto"/>
        <w:rPr>
          <w:sz w:val="2"/>
          <w:szCs w:val="2"/>
        </w:rPr>
      </w:pPr>
    </w:p>
    <w:p w:rsidR="00F24BF4" w:rsidRDefault="00A82D1E" w:rsidP="00AC420B">
      <w:pPr>
        <w:spacing w:line="276" w:lineRule="auto"/>
        <w:jc w:val="center"/>
        <w:rPr>
          <w:b/>
          <w:sz w:val="32"/>
          <w:szCs w:val="2"/>
        </w:rPr>
      </w:pPr>
      <w:r>
        <w:rPr>
          <w:noProof/>
          <w:lang w:bidi="ar-SA"/>
        </w:rPr>
        <w:drawing>
          <wp:inline distT="0" distB="0" distL="0" distR="0" wp14:anchorId="212C168F" wp14:editId="0B3B73A4">
            <wp:extent cx="3514725" cy="38671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F4" w:rsidRDefault="00F24BF4" w:rsidP="00AC420B">
      <w:pPr>
        <w:spacing w:line="276" w:lineRule="auto"/>
        <w:jc w:val="center"/>
        <w:rPr>
          <w:b/>
          <w:sz w:val="32"/>
          <w:szCs w:val="2"/>
        </w:rPr>
      </w:pPr>
    </w:p>
    <w:p w:rsidR="00585572" w:rsidRDefault="00F24BF4" w:rsidP="00A250E5">
      <w:pPr>
        <w:pStyle w:val="2"/>
      </w:pPr>
      <w:bookmarkStart w:id="58" w:name="bookmark13"/>
      <w:bookmarkStart w:id="59" w:name="_Toc462990293"/>
      <w:bookmarkStart w:id="60" w:name="_Toc462990318"/>
      <w:bookmarkStart w:id="61" w:name="_Toc464033684"/>
      <w:r>
        <w:lastRenderedPageBreak/>
        <w:t xml:space="preserve">3.2. </w:t>
      </w:r>
      <w:r w:rsidR="001364A9">
        <w:t>Участие членов в деятельности кооператива</w:t>
      </w:r>
      <w:bookmarkEnd w:id="58"/>
      <w:bookmarkEnd w:id="59"/>
      <w:bookmarkEnd w:id="60"/>
      <w:bookmarkEnd w:id="61"/>
    </w:p>
    <w:p w:rsidR="00585572" w:rsidRDefault="00F24BF4" w:rsidP="00A250E5">
      <w:pPr>
        <w:pStyle w:val="3"/>
      </w:pPr>
      <w:bookmarkStart w:id="62" w:name="bookmark14"/>
      <w:bookmarkStart w:id="63" w:name="_Toc462990294"/>
      <w:bookmarkStart w:id="64" w:name="_Toc462990319"/>
      <w:bookmarkStart w:id="65" w:name="_Toc464033685"/>
      <w:r>
        <w:t xml:space="preserve">3.2.1. </w:t>
      </w:r>
      <w:r w:rsidR="001364A9">
        <w:t>Члены кооператива, которые будут выращивать ж</w:t>
      </w:r>
      <w:r w:rsidR="001364A9">
        <w:t>и</w:t>
      </w:r>
      <w:r w:rsidR="001364A9">
        <w:t>вотных</w:t>
      </w:r>
      <w:bookmarkEnd w:id="62"/>
      <w:bookmarkEnd w:id="63"/>
      <w:bookmarkEnd w:id="64"/>
      <w:bookmarkEnd w:id="65"/>
    </w:p>
    <w:p w:rsidR="00585572" w:rsidRDefault="001364A9" w:rsidP="00AC420B">
      <w:pPr>
        <w:pStyle w:val="22"/>
        <w:shd w:val="clear" w:color="auto" w:fill="auto"/>
        <w:tabs>
          <w:tab w:val="left" w:pos="2443"/>
        </w:tabs>
        <w:spacing w:before="0" w:line="276" w:lineRule="auto"/>
        <w:ind w:firstLine="600"/>
      </w:pPr>
      <w:r>
        <w:t>Три члена кооператива, которые имеют в собственности помещения для содержания сельскохозяйственных животных, будут выращивать прио</w:t>
      </w:r>
      <w:r>
        <w:t>б</w:t>
      </w:r>
      <w:r>
        <w:t>ретенное поголовье молодняка</w:t>
      </w:r>
      <w:r w:rsidR="00A0706D">
        <w:t xml:space="preserve"> КРС</w:t>
      </w:r>
      <w:r w:rsidR="00F24BF4">
        <w:t xml:space="preserve"> </w:t>
      </w:r>
      <w:r>
        <w:t xml:space="preserve"> на основании договоров передачи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0"/>
      </w:pPr>
      <w:r>
        <w:t xml:space="preserve">сельскохозяйственных животных на </w:t>
      </w:r>
      <w:proofErr w:type="spellStart"/>
      <w:r>
        <w:t>доращивание</w:t>
      </w:r>
      <w:proofErr w:type="spellEnd"/>
      <w:r>
        <w:t>.</w:t>
      </w:r>
    </w:p>
    <w:p w:rsidR="00585572" w:rsidRDefault="00F24BF4" w:rsidP="001668D4">
      <w:pPr>
        <w:pStyle w:val="4"/>
      </w:pPr>
      <w:bookmarkStart w:id="66" w:name="_Toc462990320"/>
      <w:bookmarkStart w:id="67" w:name="_Toc464033686"/>
      <w:r>
        <w:t xml:space="preserve">3.2.1.1. </w:t>
      </w:r>
      <w:r w:rsidR="001364A9">
        <w:t xml:space="preserve">Условия заключения договора на </w:t>
      </w:r>
      <w:proofErr w:type="spellStart"/>
      <w:r w:rsidR="001364A9">
        <w:t>доращивание</w:t>
      </w:r>
      <w:bookmarkEnd w:id="66"/>
      <w:bookmarkEnd w:id="67"/>
      <w:proofErr w:type="spellEnd"/>
    </w:p>
    <w:p w:rsidR="00585572" w:rsidRDefault="001364A9" w:rsidP="00AC420B">
      <w:pPr>
        <w:pStyle w:val="22"/>
        <w:shd w:val="clear" w:color="auto" w:fill="auto"/>
        <w:tabs>
          <w:tab w:val="left" w:pos="2443"/>
          <w:tab w:val="left" w:pos="3768"/>
        </w:tabs>
        <w:spacing w:before="0" w:line="276" w:lineRule="auto"/>
        <w:ind w:firstLine="600"/>
      </w:pPr>
      <w:proofErr w:type="spellStart"/>
      <w:r>
        <w:t>Договорпередачи</w:t>
      </w:r>
      <w:proofErr w:type="spellEnd"/>
      <w:r>
        <w:t xml:space="preserve"> сельскохозяйстве</w:t>
      </w:r>
      <w:r w:rsidR="00A0706D">
        <w:t>н</w:t>
      </w:r>
      <w:r w:rsidR="00A0706D">
        <w:softHyphen/>
        <w:t>ных животных (молодняка КРС</w:t>
      </w:r>
      <w:r>
        <w:t xml:space="preserve">) на </w:t>
      </w:r>
      <w:proofErr w:type="spellStart"/>
      <w:r>
        <w:t>доращива</w:t>
      </w:r>
      <w:r w:rsidR="00A0706D">
        <w:t>ние</w:t>
      </w:r>
      <w:proofErr w:type="spellEnd"/>
      <w:r w:rsidR="00A0706D">
        <w:t xml:space="preserve"> </w:t>
      </w:r>
      <w:proofErr w:type="gramStart"/>
      <w:r w:rsidR="00A0706D">
        <w:t xml:space="preserve">является </w:t>
      </w:r>
      <w:r>
        <w:t>возмездным</w:t>
      </w:r>
      <w:r w:rsidR="00A0706D">
        <w:t xml:space="preserve"> </w:t>
      </w:r>
      <w:r>
        <w:t>заключается</w:t>
      </w:r>
      <w:proofErr w:type="gramEnd"/>
      <w:r>
        <w:t xml:space="preserve"> между двумя сторонами: кооперативом и лицом, принимающим молод</w:t>
      </w:r>
      <w:r w:rsidR="00A0706D">
        <w:t>няк КРС</w:t>
      </w:r>
      <w:r>
        <w:t xml:space="preserve"> на </w:t>
      </w:r>
      <w:proofErr w:type="spellStart"/>
      <w:r>
        <w:t>доращивание</w:t>
      </w:r>
      <w:proofErr w:type="spellEnd"/>
      <w:r>
        <w:t>. В нем ог</w:t>
      </w:r>
      <w:r>
        <w:t>о</w:t>
      </w:r>
      <w:r>
        <w:t>вариваются условия передачи, порядок расчетов за выполненную работу, права и обязанности обеих сторон, форс-мажорные обстоятельства и т.п.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Условиями договора может быть предусмотрено частичное или полное обеспечение членов кооператива, принявших животных на </w:t>
      </w:r>
      <w:proofErr w:type="spellStart"/>
      <w:r>
        <w:t>доращивание</w:t>
      </w:r>
      <w:proofErr w:type="spellEnd"/>
      <w:r>
        <w:t>, концентрированными и другими кормами с условием, что стоимость их пр</w:t>
      </w:r>
      <w:r>
        <w:t>и</w:t>
      </w:r>
      <w:r>
        <w:t>нимается в зачет при окончательном расчете за выращенный молодняк.</w:t>
      </w:r>
    </w:p>
    <w:p w:rsidR="00585572" w:rsidRDefault="00F24BF4" w:rsidP="001668D4">
      <w:pPr>
        <w:pStyle w:val="4"/>
      </w:pPr>
      <w:bookmarkStart w:id="68" w:name="_Toc462990321"/>
      <w:bookmarkStart w:id="69" w:name="_Toc464033687"/>
      <w:r>
        <w:t xml:space="preserve">3.2.1.2. </w:t>
      </w:r>
      <w:r w:rsidR="001364A9">
        <w:t xml:space="preserve">Передача животных на </w:t>
      </w:r>
      <w:proofErr w:type="spellStart"/>
      <w:r w:rsidR="001364A9">
        <w:t>доращивание</w:t>
      </w:r>
      <w:bookmarkEnd w:id="68"/>
      <w:bookmarkEnd w:id="69"/>
      <w:proofErr w:type="spellEnd"/>
    </w:p>
    <w:p w:rsidR="00585572" w:rsidRDefault="00A0706D" w:rsidP="00AC420B">
      <w:pPr>
        <w:pStyle w:val="22"/>
        <w:shd w:val="clear" w:color="auto" w:fill="auto"/>
        <w:spacing w:before="0" w:line="276" w:lineRule="auto"/>
        <w:ind w:firstLine="600"/>
      </w:pPr>
      <w:r>
        <w:t>При передаче молодняка КРС</w:t>
      </w:r>
      <w:r w:rsidR="001364A9">
        <w:t xml:space="preserve"> членам кооператива на </w:t>
      </w:r>
      <w:proofErr w:type="spellStart"/>
      <w:r w:rsidR="001364A9">
        <w:t>доращивание</w:t>
      </w:r>
      <w:proofErr w:type="spellEnd"/>
      <w:r w:rsidR="001364A9">
        <w:t xml:space="preserve"> Председатель кооператива и член кооператива, которому передается живо</w:t>
      </w:r>
      <w:r w:rsidR="001364A9">
        <w:t>т</w:t>
      </w:r>
      <w:r w:rsidR="001364A9">
        <w:t>ное, осуществляют осмотр молодняка, составляют акт приема-передачи м</w:t>
      </w:r>
      <w:r w:rsidR="001364A9">
        <w:t>о</w:t>
      </w:r>
      <w:r w:rsidR="001364A9">
        <w:t xml:space="preserve">лодняка </w:t>
      </w:r>
      <w:r w:rsidR="00145128">
        <w:t>КРС</w:t>
      </w:r>
      <w:r w:rsidR="001364A9">
        <w:t>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Передача сельскохозяйственных животных на </w:t>
      </w:r>
      <w:proofErr w:type="spellStart"/>
      <w:r>
        <w:t>доращивание</w:t>
      </w:r>
      <w:proofErr w:type="spellEnd"/>
      <w:r>
        <w:t xml:space="preserve"> членам кооператива не предусматривает изменения права собственности. В учете эти животные продолжают числиться в составе собственного имущества кооп</w:t>
      </w:r>
      <w:r>
        <w:t>е</w:t>
      </w:r>
      <w:r>
        <w:t xml:space="preserve">ратива, но обособленно, на отдельном субсчете, что позволяет осуществлять </w:t>
      </w:r>
      <w:proofErr w:type="gramStart"/>
      <w:r>
        <w:t>контроль за</w:t>
      </w:r>
      <w:proofErr w:type="gramEnd"/>
      <w:r>
        <w:t xml:space="preserve"> их наличием и движением.</w:t>
      </w:r>
    </w:p>
    <w:p w:rsidR="00585572" w:rsidRDefault="00F24BF4" w:rsidP="001668D4">
      <w:pPr>
        <w:pStyle w:val="4"/>
      </w:pPr>
      <w:bookmarkStart w:id="70" w:name="_Toc462990322"/>
      <w:bookmarkStart w:id="71" w:name="_Toc464033688"/>
      <w:r>
        <w:t xml:space="preserve">3.2.1.3. </w:t>
      </w:r>
      <w:r w:rsidR="001364A9">
        <w:t>Обязанности члена кооператива по уходу за животными</w:t>
      </w:r>
      <w:bookmarkEnd w:id="70"/>
      <w:bookmarkEnd w:id="71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После покупки</w:t>
      </w:r>
      <w:r w:rsidR="00A0706D">
        <w:t xml:space="preserve"> молодняк КРС</w:t>
      </w:r>
      <w:r>
        <w:t xml:space="preserve"> транспортируют в место, где их будут содержать, т.е. члену кооператива.</w:t>
      </w:r>
    </w:p>
    <w:p w:rsidR="00585572" w:rsidRDefault="00942CA8" w:rsidP="00942CA8">
      <w:pPr>
        <w:pStyle w:val="22"/>
        <w:shd w:val="clear" w:color="auto" w:fill="auto"/>
        <w:spacing w:before="0" w:line="276" w:lineRule="auto"/>
        <w:ind w:firstLine="600"/>
      </w:pPr>
      <w:r>
        <w:t xml:space="preserve">Молодняку </w:t>
      </w:r>
      <w:r w:rsidR="001364A9">
        <w:t>необходим постоянный уход. Правильное кормление и благоприятные условия содерж</w:t>
      </w:r>
      <w:r>
        <w:t>ания обеспечат хороший рост</w:t>
      </w:r>
      <w:r w:rsidR="001364A9">
        <w:t xml:space="preserve">. 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Существует несколько источники получения корма членом коопер</w:t>
      </w:r>
      <w:r>
        <w:t>а</w:t>
      </w:r>
      <w:r>
        <w:lastRenderedPageBreak/>
        <w:t>тива: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6" w:lineRule="auto"/>
        <w:ind w:firstLine="580"/>
      </w:pPr>
      <w:proofErr w:type="gramStart"/>
      <w:r>
        <w:t>передан</w:t>
      </w:r>
      <w:proofErr w:type="gramEnd"/>
      <w:r>
        <w:t xml:space="preserve"> кооперативом на основании договора </w:t>
      </w:r>
      <w:proofErr w:type="spellStart"/>
      <w:r>
        <w:t>доращивания</w:t>
      </w:r>
      <w:proofErr w:type="spellEnd"/>
      <w:r>
        <w:t>. В этом случае при осуществлении взаиморасчетов за выращенное животное учит</w:t>
      </w:r>
      <w:r>
        <w:t>ы</w:t>
      </w:r>
      <w:r>
        <w:t>вается стоимость корма, переданного члену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proofErr w:type="gramStart"/>
      <w:r>
        <w:t>куплен</w:t>
      </w:r>
      <w:proofErr w:type="gramEnd"/>
      <w:r>
        <w:t xml:space="preserve"> у кооператива по договору купли-продажи;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proofErr w:type="gramStart"/>
      <w:r>
        <w:t>куплен</w:t>
      </w:r>
      <w:proofErr w:type="gramEnd"/>
      <w:r>
        <w:t xml:space="preserve"> у другого члена кооператива или в сторонних организациях;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proofErr w:type="gramStart"/>
      <w:r>
        <w:t>произведен</w:t>
      </w:r>
      <w:proofErr w:type="gramEnd"/>
      <w:r>
        <w:t xml:space="preserve"> самим членом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276" w:lineRule="auto"/>
        <w:ind w:firstLine="580"/>
      </w:pPr>
      <w:r>
        <w:t>иные источники.</w:t>
      </w:r>
    </w:p>
    <w:p w:rsidR="00585572" w:rsidRDefault="001364A9" w:rsidP="00AC420B">
      <w:pPr>
        <w:pStyle w:val="22"/>
        <w:shd w:val="clear" w:color="auto" w:fill="auto"/>
        <w:spacing w:before="0" w:after="184" w:line="276" w:lineRule="auto"/>
        <w:ind w:firstLine="580"/>
      </w:pPr>
      <w:r>
        <w:t xml:space="preserve">Если к члену кооператива поступает новое животное, его некоторое время следует содержать отдельно, чтобы убедиться, что животное </w:t>
      </w:r>
      <w:proofErr w:type="gramStart"/>
      <w:r>
        <w:t>здорово</w:t>
      </w:r>
      <w:proofErr w:type="gramEnd"/>
      <w:r>
        <w:t>, а в случае болезни при отдельном содержании бол</w:t>
      </w:r>
      <w:r w:rsidR="00EC296A">
        <w:t>ьное животное не заразит других</w:t>
      </w:r>
      <w:r w:rsidR="00942CA8">
        <w:t>.</w:t>
      </w:r>
      <w:r w:rsidR="00EC296A">
        <w:t xml:space="preserve"> </w:t>
      </w:r>
    </w:p>
    <w:p w:rsidR="00EC296A" w:rsidRPr="001668D4" w:rsidRDefault="00EC296A" w:rsidP="001668D4">
      <w:pPr>
        <w:pStyle w:val="4"/>
        <w:rPr>
          <w:rStyle w:val="211pt"/>
          <w:rFonts w:eastAsiaTheme="majorEastAsia" w:cstheme="majorBidi"/>
          <w:i/>
          <w:iCs/>
          <w:color w:val="000000" w:themeColor="text1"/>
          <w:sz w:val="24"/>
          <w:szCs w:val="24"/>
        </w:rPr>
      </w:pPr>
      <w:bookmarkStart w:id="72" w:name="_Toc462990323"/>
      <w:bookmarkStart w:id="73" w:name="_Toc464033689"/>
      <w:r w:rsidRPr="001668D4">
        <w:t xml:space="preserve">3.2.1.4. </w:t>
      </w:r>
      <w:r w:rsidR="001364A9" w:rsidRPr="001668D4">
        <w:rPr>
          <w:rStyle w:val="211pt"/>
          <w:rFonts w:eastAsiaTheme="majorEastAsia" w:cstheme="majorBidi"/>
          <w:i/>
          <w:iCs/>
          <w:color w:val="000000" w:themeColor="text1"/>
          <w:sz w:val="24"/>
          <w:szCs w:val="24"/>
        </w:rPr>
        <w:t>Передача в кооператив выращенного животного</w:t>
      </w:r>
      <w:bookmarkEnd w:id="72"/>
      <w:bookmarkEnd w:id="73"/>
      <w:r w:rsidR="001364A9" w:rsidRPr="001668D4">
        <w:rPr>
          <w:rStyle w:val="211pt"/>
          <w:rFonts w:eastAsiaTheme="majorEastAsia" w:cstheme="majorBidi"/>
          <w:i/>
          <w:iCs/>
          <w:color w:val="000000" w:themeColor="text1"/>
          <w:sz w:val="24"/>
          <w:szCs w:val="24"/>
        </w:rPr>
        <w:t xml:space="preserve"> </w:t>
      </w:r>
    </w:p>
    <w:p w:rsidR="00585572" w:rsidRDefault="00EC296A" w:rsidP="0056343F">
      <w:pPr>
        <w:pStyle w:val="22"/>
        <w:shd w:val="clear" w:color="auto" w:fill="auto"/>
        <w:tabs>
          <w:tab w:val="left" w:pos="567"/>
        </w:tabs>
        <w:spacing w:before="0" w:line="276" w:lineRule="auto"/>
        <w:ind w:firstLine="0"/>
      </w:pPr>
      <w:r>
        <w:tab/>
      </w:r>
      <w:r w:rsidR="001364A9">
        <w:t>После истечения срока договора передачи сельскохозяйственных ж</w:t>
      </w:r>
      <w:r w:rsidR="001364A9">
        <w:t>и</w:t>
      </w:r>
      <w:r w:rsidR="001364A9">
        <w:t>вотных на</w:t>
      </w:r>
      <w:r w:rsidR="00942CA8">
        <w:t xml:space="preserve"> </w:t>
      </w:r>
      <w:proofErr w:type="spellStart"/>
      <w:r w:rsidR="001364A9">
        <w:t>доращивание</w:t>
      </w:r>
      <w:proofErr w:type="spellEnd"/>
      <w:r w:rsidR="001364A9">
        <w:t xml:space="preserve"> член кооператива возвращает кооперативу </w:t>
      </w:r>
      <w:proofErr w:type="gramStart"/>
      <w:r w:rsidR="001364A9">
        <w:t>выр</w:t>
      </w:r>
      <w:r w:rsidR="001364A9">
        <w:t>а</w:t>
      </w:r>
      <w:r w:rsidR="001364A9">
        <w:t>щен</w:t>
      </w:r>
      <w:r w:rsidR="00942CA8">
        <w:t>ную</w:t>
      </w:r>
      <w:proofErr w:type="gramEnd"/>
      <w:r w:rsidR="00942CA8">
        <w:t xml:space="preserve"> им КРС</w:t>
      </w:r>
      <w:r w:rsidR="001364A9">
        <w:t xml:space="preserve"> и получает вознаграждение за выполненные работы, возн</w:t>
      </w:r>
      <w:r w:rsidR="001364A9">
        <w:t>а</w:t>
      </w:r>
      <w:r w:rsidR="001364A9">
        <w:t xml:space="preserve">граждение может </w:t>
      </w:r>
      <w:proofErr w:type="spellStart"/>
      <w:r w:rsidR="001364A9">
        <w:t>бьггь</w:t>
      </w:r>
      <w:proofErr w:type="spellEnd"/>
      <w:r w:rsidR="001364A9">
        <w:t xml:space="preserve"> в денежном или в натуральном выражении.</w:t>
      </w:r>
    </w:p>
    <w:p w:rsidR="00EC296A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t>Для приемки выращенного животного Председатель кооператива и член, вырастивший животное осматривают и взв</w:t>
      </w:r>
      <w:r w:rsidR="00942CA8">
        <w:t>ешивают его</w:t>
      </w:r>
      <w:r w:rsidR="00EC296A">
        <w:t>.</w:t>
      </w:r>
    </w:p>
    <w:p w:rsidR="00585572" w:rsidRPr="00EC296A" w:rsidRDefault="00EC296A" w:rsidP="001668D4">
      <w:pPr>
        <w:pStyle w:val="4"/>
      </w:pPr>
      <w:bookmarkStart w:id="74" w:name="_Toc462990324"/>
      <w:bookmarkStart w:id="75" w:name="_Toc464033690"/>
      <w:r w:rsidRPr="00EC296A">
        <w:t xml:space="preserve">3.2.1.5. </w:t>
      </w:r>
      <w:r w:rsidR="001364A9" w:rsidRPr="00EC296A">
        <w:t>Оформление необходимых документов при при</w:t>
      </w:r>
      <w:r w:rsidR="001364A9" w:rsidRPr="00EC296A">
        <w:t>е</w:t>
      </w:r>
      <w:r w:rsidR="001364A9" w:rsidRPr="00EC296A">
        <w:t>ме-передаче</w:t>
      </w:r>
      <w:r w:rsidR="001668D4">
        <w:t xml:space="preserve"> </w:t>
      </w:r>
      <w:r w:rsidR="001364A9" w:rsidRPr="00EC296A">
        <w:t>животных</w:t>
      </w:r>
      <w:bookmarkEnd w:id="74"/>
      <w:bookmarkEnd w:id="75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При приеме-передаче сельскохозяйственных животных на </w:t>
      </w:r>
      <w:proofErr w:type="spellStart"/>
      <w:r>
        <w:t>доращив</w:t>
      </w:r>
      <w:r>
        <w:t>а</w:t>
      </w:r>
      <w:r>
        <w:t>ние</w:t>
      </w:r>
      <w:proofErr w:type="spellEnd"/>
      <w:r>
        <w:t xml:space="preserve"> члену кооператива необходимо оформить следующие документы: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600"/>
      </w:pPr>
      <w:r>
        <w:rPr>
          <w:rStyle w:val="24"/>
        </w:rPr>
        <w:t xml:space="preserve">Договор передачи сельскохозяйственных животных на </w:t>
      </w:r>
      <w:proofErr w:type="spellStart"/>
      <w:r>
        <w:rPr>
          <w:rStyle w:val="24"/>
        </w:rPr>
        <w:t>доращивание</w:t>
      </w:r>
      <w:proofErr w:type="spellEnd"/>
      <w:r>
        <w:rPr>
          <w:rStyle w:val="24"/>
        </w:rPr>
        <w:t xml:space="preserve">. </w:t>
      </w:r>
      <w:r>
        <w:t xml:space="preserve">Данный договор является юридическим сопровождением сделки по </w:t>
      </w:r>
      <w:proofErr w:type="spellStart"/>
      <w:r>
        <w:t>доращ</w:t>
      </w:r>
      <w:r>
        <w:t>и</w:t>
      </w:r>
      <w:r>
        <w:t>ванию</w:t>
      </w:r>
      <w:proofErr w:type="spellEnd"/>
      <w:r>
        <w:t xml:space="preserve"> сельскохозяйственных животных.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Кооператив вправе разработать и утвердить собственную форму д</w:t>
      </w:r>
      <w:r>
        <w:t>о</w:t>
      </w:r>
      <w:r>
        <w:t xml:space="preserve">говора на </w:t>
      </w:r>
      <w:proofErr w:type="spellStart"/>
      <w:r>
        <w:t>доращивание</w:t>
      </w:r>
      <w:proofErr w:type="spellEnd"/>
      <w:r>
        <w:t>. Данная форма может содержать следующие пункты: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предмет договора;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права и обязанности сторон;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порядок передачи выращенных животных кооперативу;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цена работ и срок выполнения;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порядок разрешения споров;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ответственность сторон;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600"/>
      </w:pPr>
      <w:r>
        <w:t>прочие условия.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lastRenderedPageBreak/>
        <w:t>Договор заключается в двух экземплярах, подписывается Председат</w:t>
      </w:r>
      <w:r>
        <w:t>е</w:t>
      </w:r>
      <w:r>
        <w:t>лем и членом кооператива, которому передается животное, один экземпляр вручается члену кооператива, а второй остается у Председателя кооператива.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6" w:lineRule="auto"/>
        <w:ind w:firstLine="600"/>
      </w:pPr>
      <w:r>
        <w:rPr>
          <w:rStyle w:val="24"/>
        </w:rPr>
        <w:t xml:space="preserve">Акт приема-передачи сельскохозяйственных животных по договору. </w:t>
      </w:r>
      <w:r>
        <w:t xml:space="preserve">Данный акт составляется дважды: при приеме животного членом кооператива на </w:t>
      </w:r>
      <w:proofErr w:type="spellStart"/>
      <w:r>
        <w:t>доращивание</w:t>
      </w:r>
      <w:proofErr w:type="spellEnd"/>
      <w:r>
        <w:t>, а также при передаче выращенного животного в кооператив. При составлении Акта приема-передачи сельскохозяйственных животных по договору, в нем указывают вид и пол передаваемого животного, его инве</w:t>
      </w:r>
      <w:r>
        <w:t>н</w:t>
      </w:r>
      <w:r>
        <w:t>тарный номер, возраст, упитанность, количество голов, их постановочный вес, фактическую живую массу и т.д. В обязательном порядке к акту прилагается ветеринарное заключение о состоянии здоровья передаваемого животного.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Акт составляется в двух экземплярах, подписывается Председателем и членом кооператива, которому передается животное, один экземпляр вруч</w:t>
      </w:r>
      <w:r>
        <w:t>а</w:t>
      </w:r>
      <w:r>
        <w:t>ется члену кооператива, а второй остается у Председателя кооператива.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600"/>
      </w:pPr>
      <w:r>
        <w:rPr>
          <w:rStyle w:val="24"/>
        </w:rPr>
        <w:t>Акты выполненных работ.</w:t>
      </w:r>
      <w:r>
        <w:t xml:space="preserve"> Акт выполненных работ - первичный документ, подтверждающий завершение выполнения определенного объема работ или услуг. Это двухсторонний документ, который составляется испо</w:t>
      </w:r>
      <w:r>
        <w:t>л</w:t>
      </w:r>
      <w:r>
        <w:t>нителем и подписывается заказчиком. Правильно оформленный и заверенный с обеих сторон, он доказывает, что работы или услуги выполнены в объеме, указанном в договоре и кооператив не имеет претензий к качеству их выпо</w:t>
      </w:r>
      <w:r>
        <w:t>л</w:t>
      </w:r>
      <w:r>
        <w:t>нения.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Существует регламентированная форма Акта выполненных работ, но любой кооператив может разработать и утвердить в своей учетной политике собственну</w:t>
      </w:r>
      <w:r w:rsidR="00EC296A">
        <w:t xml:space="preserve">ю  </w:t>
      </w:r>
      <w:r>
        <w:t>форму. При этом она должна содержать набор обязательных для акта реквизитов: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76" w:lineRule="auto"/>
        <w:ind w:firstLine="600"/>
      </w:pPr>
      <w:r>
        <w:t>название документа;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76" w:lineRule="auto"/>
        <w:ind w:firstLine="600"/>
      </w:pPr>
      <w:r>
        <w:t>дату его оформления;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76" w:lineRule="auto"/>
        <w:ind w:firstLine="600"/>
      </w:pPr>
      <w:r>
        <w:t>полное наименование кооператива, составившего акт выполненных работ, и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организации, принявшей эти работы;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76" w:lineRule="auto"/>
        <w:ind w:firstLine="600"/>
      </w:pPr>
      <w:r>
        <w:t>название произведенных работ или оказанных услуг;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76" w:lineRule="auto"/>
        <w:ind w:firstLine="600"/>
      </w:pPr>
      <w:r>
        <w:t>их выражение в натуральной и денежной форме;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6" w:lineRule="auto"/>
        <w:ind w:firstLine="600"/>
      </w:pPr>
      <w:r>
        <w:t>наименование должностей представителей с обеих сторон, отве</w:t>
      </w:r>
      <w:r>
        <w:t>т</w:t>
      </w:r>
      <w:r>
        <w:t>ственных за</w:t>
      </w:r>
      <w:r w:rsidR="0056343F">
        <w:t xml:space="preserve"> </w:t>
      </w:r>
      <w:r>
        <w:t>сдачу и приемку работ или услуг;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-личные подписи.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Акт составляется в двух экземплярах, подписывается Председателем и членом кооператива, который выполнял работы по </w:t>
      </w:r>
      <w:proofErr w:type="spellStart"/>
      <w:r>
        <w:t>доращиванию</w:t>
      </w:r>
      <w:proofErr w:type="spellEnd"/>
      <w:r>
        <w:t>. Один э</w:t>
      </w:r>
      <w:r>
        <w:t>к</w:t>
      </w:r>
      <w:r>
        <w:lastRenderedPageBreak/>
        <w:t>земпляр вручается члену кооператива, а второй остается у Председателя к</w:t>
      </w:r>
      <w:r>
        <w:t>о</w:t>
      </w:r>
      <w:r>
        <w:t>оператива.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76" w:lineRule="auto"/>
        <w:ind w:firstLine="600"/>
      </w:pPr>
      <w:r>
        <w:rPr>
          <w:rStyle w:val="24"/>
        </w:rPr>
        <w:t>Расчетный листок.</w:t>
      </w:r>
      <w:r>
        <w:t xml:space="preserve"> Составляется для осуществления расчетов по договору </w:t>
      </w:r>
      <w:proofErr w:type="spellStart"/>
      <w:r>
        <w:t>доращивания</w:t>
      </w:r>
      <w:proofErr w:type="spellEnd"/>
      <w:r>
        <w:t xml:space="preserve"> при передаче в кооператив выращенных животных. В нем необходимо отразить: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6" w:lineRule="auto"/>
        <w:ind w:firstLine="600"/>
      </w:pPr>
      <w:r>
        <w:t>постановочный вес животного;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6" w:lineRule="auto"/>
        <w:ind w:firstLine="600"/>
      </w:pPr>
      <w:r>
        <w:t xml:space="preserve">стоимость животного при передаче на </w:t>
      </w:r>
      <w:proofErr w:type="spellStart"/>
      <w:r>
        <w:t>доращивание</w:t>
      </w:r>
      <w:proofErr w:type="spellEnd"/>
      <w:r>
        <w:t>;</w:t>
      </w:r>
    </w:p>
    <w:p w:rsidR="00585572" w:rsidRDefault="001364A9" w:rsidP="00AC420B">
      <w:pPr>
        <w:pStyle w:val="22"/>
        <w:shd w:val="clear" w:color="auto" w:fill="auto"/>
        <w:spacing w:before="0" w:after="13" w:line="276" w:lineRule="auto"/>
        <w:ind w:firstLine="600"/>
      </w:pPr>
      <w:r>
        <w:t>-затраты кооператива на выращивание;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6" w:lineRule="auto"/>
        <w:ind w:firstLine="600"/>
      </w:pPr>
      <w:r>
        <w:t>фактическая живая масса животного, цена за 1 кг живого веса;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6" w:lineRule="auto"/>
        <w:ind w:firstLine="600"/>
      </w:pPr>
      <w:r>
        <w:t>сумма к выплате члену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Расчетный листок составляется в двух экземплярах, подписывается Председателем и членом кооператива, который выполнял работы </w:t>
      </w:r>
      <w:proofErr w:type="gramStart"/>
      <w:r>
        <w:t>во</w:t>
      </w:r>
      <w:proofErr w:type="gramEnd"/>
      <w:r>
        <w:t xml:space="preserve"> выр</w:t>
      </w:r>
      <w:r>
        <w:t>а</w:t>
      </w:r>
      <w:r>
        <w:t>щиванию. Один экземпляр вручается члену кооператива, а второй остается у Председателя кооператива.</w:t>
      </w:r>
    </w:p>
    <w:p w:rsidR="00585572" w:rsidRDefault="00EC296A" w:rsidP="001668D4">
      <w:pPr>
        <w:pStyle w:val="3"/>
      </w:pPr>
      <w:bookmarkStart w:id="76" w:name="bookmark15"/>
      <w:bookmarkStart w:id="77" w:name="_Toc462990295"/>
      <w:bookmarkStart w:id="78" w:name="_Toc462990325"/>
      <w:bookmarkStart w:id="79" w:name="_Toc464033691"/>
      <w:r w:rsidRPr="00EC296A">
        <w:t>3.2.2.</w:t>
      </w:r>
      <w:r w:rsidR="001364A9">
        <w:t xml:space="preserve">Член кооператива </w:t>
      </w:r>
      <w:r w:rsidR="001668D4">
        <w:t>–</w:t>
      </w:r>
      <w:r w:rsidR="001364A9">
        <w:t xml:space="preserve"> председатель</w:t>
      </w:r>
      <w:bookmarkEnd w:id="76"/>
      <w:bookmarkEnd w:id="77"/>
      <w:bookmarkEnd w:id="78"/>
      <w:bookmarkEnd w:id="79"/>
    </w:p>
    <w:p w:rsidR="00585572" w:rsidRDefault="001364A9" w:rsidP="00AC420B">
      <w:pPr>
        <w:pStyle w:val="22"/>
        <w:shd w:val="clear" w:color="auto" w:fill="auto"/>
        <w:spacing w:before="0" w:after="8" w:line="276" w:lineRule="auto"/>
        <w:ind w:firstLine="600"/>
      </w:pPr>
      <w:r>
        <w:t>Председатель кооператива выполняет следующий функции: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76" w:lineRule="auto"/>
        <w:ind w:firstLine="600"/>
      </w:pPr>
      <w:r>
        <w:t>монитори</w:t>
      </w:r>
      <w:r w:rsidR="00942CA8">
        <w:t>нг рынка продаж молодняка КРС</w:t>
      </w:r>
      <w:r>
        <w:t xml:space="preserve"> на откорм, поиск наиб</w:t>
      </w:r>
      <w:r>
        <w:t>о</w:t>
      </w:r>
      <w:r>
        <w:t>лее выгодного продавца (цена, качество, гарантии).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 xml:space="preserve">Для приобретения поголовья необходимо исследовать рынок продаж молодняка </w:t>
      </w:r>
      <w:r w:rsidR="00942CA8">
        <w:t>КРС</w:t>
      </w:r>
      <w:r>
        <w:t>. Для того чтобы закупить</w:t>
      </w:r>
      <w:r w:rsidR="00942CA8">
        <w:t xml:space="preserve"> здоровое поголовье молодняка КРС</w:t>
      </w:r>
      <w:r>
        <w:t>, нужно заключить д</w:t>
      </w:r>
      <w:r w:rsidR="00942CA8">
        <w:t>оговор купли-продажи с животновод</w:t>
      </w:r>
      <w:r>
        <w:t>ческой фермой, сп</w:t>
      </w:r>
      <w:r>
        <w:t>е</w:t>
      </w:r>
      <w:r>
        <w:t>циализированным хозяйством, КФХ или иным сельскохозяйственным пре</w:t>
      </w:r>
      <w:r>
        <w:t>д</w:t>
      </w:r>
      <w:r>
        <w:t>приятием, которое имеет положительную репутацию и хорошо зарекоменд</w:t>
      </w:r>
      <w:r>
        <w:t>о</w:t>
      </w:r>
      <w:r>
        <w:t>вало себя на рынке сельскохозяйственных животных, имеет большой опыт работы по разведению животных. При совершении сделки необходимо оформить весь пакет</w:t>
      </w:r>
    </w:p>
    <w:p w:rsidR="00585572" w:rsidRDefault="001364A9" w:rsidP="00AC420B">
      <w:pPr>
        <w:pStyle w:val="22"/>
        <w:shd w:val="clear" w:color="auto" w:fill="auto"/>
        <w:tabs>
          <w:tab w:val="left" w:pos="2822"/>
        </w:tabs>
        <w:spacing w:before="0" w:line="276" w:lineRule="auto"/>
        <w:ind w:firstLine="0"/>
      </w:pPr>
      <w:r>
        <w:t>сопутствующих документов:</w:t>
      </w:r>
      <w:r>
        <w:tab/>
        <w:t>договор купли-продажи, акт при</w:t>
      </w:r>
      <w:r>
        <w:t>е</w:t>
      </w:r>
      <w:r>
        <w:t>ма-передачи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0"/>
      </w:pPr>
      <w:r>
        <w:t>животных, ветеринарное свидетельство на приобретаемое поголовье и прочее.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01"/>
        </w:tabs>
        <w:spacing w:before="0" w:line="276" w:lineRule="auto"/>
        <w:ind w:firstLine="600"/>
      </w:pPr>
      <w:r>
        <w:t>оформление договорных отношений между кооперативом и ст</w:t>
      </w:r>
      <w:r>
        <w:t>о</w:t>
      </w:r>
      <w:r>
        <w:t>ронними организациями, членами кооператива, населением (договор ку</w:t>
      </w:r>
      <w:r>
        <w:t>п</w:t>
      </w:r>
      <w:r>
        <w:t>ли-продажи сельскохозяйственных животных, договор передачи сельскох</w:t>
      </w:r>
      <w:r>
        <w:t>о</w:t>
      </w:r>
      <w:r>
        <w:t xml:space="preserve">зяйственных животных на </w:t>
      </w:r>
      <w:proofErr w:type="spellStart"/>
      <w:r>
        <w:t>доращивание</w:t>
      </w:r>
      <w:proofErr w:type="spellEnd"/>
      <w:r>
        <w:t>, договор купли-продажи товара (кормов) и др.);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01"/>
        </w:tabs>
        <w:spacing w:before="0" w:line="276" w:lineRule="auto"/>
        <w:ind w:firstLine="600"/>
      </w:pPr>
      <w:r>
        <w:t>оформление бухгалтерских документов и отражением операций по покупке, выращиванию и продаже сельскохозяйственных животных;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13" w:line="276" w:lineRule="auto"/>
        <w:ind w:firstLine="600"/>
      </w:pPr>
      <w:r>
        <w:lastRenderedPageBreak/>
        <w:t>мониторинг рынка продаж мяса, поиск наиболее выгодного пок</w:t>
      </w:r>
      <w:r>
        <w:t>у</w:t>
      </w:r>
      <w:r>
        <w:t>пателя.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В начале осуществления деятельности у кооператива нет забойного цеха, нет торговой сети, нет транспортного средства для перевозки сельск</w:t>
      </w:r>
      <w:r>
        <w:t>о</w:t>
      </w:r>
      <w:r>
        <w:t>хозяйственных животных, поэтому при поиске потенциальных покупателей мяса, кормов необходимо найти покупателей, которые будут использовать собственный транспорт.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По результатам монитор</w:t>
      </w:r>
      <w:r w:rsidR="00942CA8">
        <w:t>инга рынка спроса на мясо</w:t>
      </w:r>
      <w:r>
        <w:t>, необходимо найти наиболее выгодное предложение от мясоперерабатывающего предприятия, которое отвечает следующим критериями: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21" w:line="276" w:lineRule="auto"/>
        <w:ind w:firstLine="600"/>
      </w:pPr>
      <w:r>
        <w:t>наличие забойного цеха на предприятии;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76" w:lineRule="auto"/>
        <w:ind w:firstLine="600"/>
      </w:pPr>
      <w:r>
        <w:t>транспортные услуги от предприятия;</w:t>
      </w:r>
    </w:p>
    <w:p w:rsidR="00585572" w:rsidRDefault="001364A9" w:rsidP="00AC420B">
      <w:pPr>
        <w:pStyle w:val="22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76" w:lineRule="auto"/>
        <w:ind w:firstLine="600"/>
      </w:pPr>
      <w:r>
        <w:t>наиболее выгодная цена.</w:t>
      </w:r>
    </w:p>
    <w:p w:rsidR="00EC296A" w:rsidRDefault="00EC296A" w:rsidP="001668D4">
      <w:pPr>
        <w:pStyle w:val="3"/>
      </w:pPr>
      <w:bookmarkStart w:id="80" w:name="_Toc462990296"/>
      <w:bookmarkStart w:id="81" w:name="_Toc462990326"/>
      <w:bookmarkStart w:id="82" w:name="bookmark16"/>
      <w:bookmarkStart w:id="83" w:name="_Toc464033692"/>
      <w:r w:rsidRPr="00EC296A">
        <w:t>3.2.3.</w:t>
      </w:r>
      <w:r w:rsidR="001364A9">
        <w:t>Член кооператива - индивидуальный предприниматель,</w:t>
      </w:r>
      <w:bookmarkEnd w:id="80"/>
      <w:bookmarkEnd w:id="81"/>
      <w:bookmarkEnd w:id="83"/>
      <w:r w:rsidR="001364A9">
        <w:t xml:space="preserve"> </w:t>
      </w:r>
    </w:p>
    <w:p w:rsidR="00585572" w:rsidRDefault="001364A9" w:rsidP="00B05A82">
      <w:pPr>
        <w:pStyle w:val="3"/>
        <w:spacing w:before="0"/>
      </w:pPr>
      <w:bookmarkStart w:id="84" w:name="_Toc462990297"/>
      <w:bookmarkStart w:id="85" w:name="_Toc462990327"/>
      <w:bookmarkStart w:id="86" w:name="_Toc464033693"/>
      <w:r>
        <w:t>производитель кормов</w:t>
      </w:r>
      <w:bookmarkEnd w:id="82"/>
      <w:bookmarkEnd w:id="84"/>
      <w:bookmarkEnd w:id="85"/>
      <w:bookmarkEnd w:id="86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Пятый член кооператива является индивидуальным предпринимателем (сельскохозяйственным товаропроизводителем), который осуществляет де</w:t>
      </w:r>
      <w:r>
        <w:t>я</w:t>
      </w:r>
      <w:r>
        <w:t>тельность по производству кормов для выращивания сельскохозяйственных животных.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Кооператив заключает договор купли-продажи с членом кооператива - индивидуальным предпринимателем, на покупку кормов для выращивани</w:t>
      </w:r>
      <w:r w:rsidR="00942CA8">
        <w:t>я приобретенного молодняка КРС</w:t>
      </w:r>
      <w:r>
        <w:t>, в необходимых количествах для собстве</w:t>
      </w:r>
      <w:r>
        <w:t>н</w:t>
      </w:r>
      <w:r>
        <w:t>ных нужд - на весь период откорма, а также для получения дополнительной прибыли от реализации корма населению.</w:t>
      </w:r>
    </w:p>
    <w:p w:rsidR="00585572" w:rsidRDefault="00EC296A" w:rsidP="001668D4">
      <w:pPr>
        <w:pStyle w:val="2"/>
      </w:pPr>
      <w:bookmarkStart w:id="87" w:name="bookmark17"/>
      <w:bookmarkStart w:id="88" w:name="_Toc462990298"/>
      <w:bookmarkStart w:id="89" w:name="_Toc462990328"/>
      <w:bookmarkStart w:id="90" w:name="_Toc464033694"/>
      <w:r w:rsidRPr="00EC296A">
        <w:t>3.3.</w:t>
      </w:r>
      <w:r w:rsidR="001364A9">
        <w:t>Распределение доходов от деятельности кооператива</w:t>
      </w:r>
      <w:bookmarkEnd w:id="87"/>
      <w:bookmarkEnd w:id="88"/>
      <w:bookmarkEnd w:id="89"/>
      <w:bookmarkEnd w:id="90"/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600"/>
      </w:pPr>
      <w:r>
        <w:t>После того как кооператив получил денежные средства от покупателей необходимо погасить текущие обязательства кооператива: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4" w:line="276" w:lineRule="auto"/>
        <w:ind w:firstLine="600"/>
      </w:pPr>
      <w:r>
        <w:t>оплата по договорам купли-продажи (если была отсрочка оплаты);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6" w:lineRule="auto"/>
        <w:ind w:firstLine="600"/>
      </w:pPr>
      <w:r>
        <w:t xml:space="preserve">оплата по договорам на </w:t>
      </w:r>
      <w:proofErr w:type="spellStart"/>
      <w:r>
        <w:t>доращивание</w:t>
      </w:r>
      <w:proofErr w:type="spellEnd"/>
      <w:r>
        <w:t xml:space="preserve"> сельскохозяйственных ж</w:t>
      </w:r>
      <w:r>
        <w:t>и</w:t>
      </w:r>
      <w:r>
        <w:t>вотных с членом кооператива;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276" w:lineRule="auto"/>
        <w:ind w:firstLine="580"/>
      </w:pPr>
      <w:r>
        <w:t>исполнение обязательств по договорам займа;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276" w:lineRule="auto"/>
        <w:ind w:firstLine="580"/>
      </w:pPr>
      <w:r>
        <w:t>обязательства по трудовым договорам (заработная плата председ</w:t>
      </w:r>
      <w:r>
        <w:t>а</w:t>
      </w:r>
      <w:r>
        <w:t>теля);</w:t>
      </w:r>
    </w:p>
    <w:p w:rsidR="00585572" w:rsidRDefault="001364A9" w:rsidP="00AC420B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276" w:lineRule="auto"/>
        <w:ind w:firstLine="580"/>
      </w:pPr>
      <w:r>
        <w:t>текущие расходы кооператива.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</w:pPr>
      <w:r>
        <w:lastRenderedPageBreak/>
        <w:t>Часть прибыли кооператива можно направить на приобретение н</w:t>
      </w:r>
      <w:r w:rsidR="00942CA8">
        <w:t>ового поголовья молодняка КРС</w:t>
      </w:r>
      <w:r>
        <w:t xml:space="preserve"> и дополнительной партии кормов - для реализации.</w:t>
      </w:r>
    </w:p>
    <w:p w:rsidR="00585572" w:rsidRDefault="001364A9" w:rsidP="00AC420B">
      <w:pPr>
        <w:pStyle w:val="22"/>
        <w:shd w:val="clear" w:color="auto" w:fill="auto"/>
        <w:spacing w:before="0" w:line="276" w:lineRule="auto"/>
        <w:ind w:firstLine="580"/>
        <w:sectPr w:rsidR="00585572" w:rsidSect="00201474">
          <w:headerReference w:type="even" r:id="rId25"/>
          <w:pgSz w:w="8400" w:h="11900"/>
          <w:pgMar w:top="851" w:right="851" w:bottom="851" w:left="851" w:header="0" w:footer="6" w:gutter="0"/>
          <w:cols w:space="720"/>
          <w:noEndnote/>
          <w:docGrid w:linePitch="360"/>
        </w:sectPr>
      </w:pPr>
      <w:r>
        <w:t>Прибыль кооператива, определяемая по бухгалтерскому балансу и остающаяся после уплаты налогов, сборов и обязательных платежей, распр</w:t>
      </w:r>
      <w:r>
        <w:t>е</w:t>
      </w:r>
      <w:r>
        <w:t>деляется в соответствии со ст. 36 ФЗ «О сельскохозяйственной кооперации» от 08.12.1995 г. № 193-ФЗ и уставом кооператива.</w:t>
      </w:r>
    </w:p>
    <w:p w:rsidR="00585572" w:rsidRPr="008A5528" w:rsidRDefault="008A5528" w:rsidP="004B14E4">
      <w:pPr>
        <w:pStyle w:val="3"/>
        <w:jc w:val="right"/>
        <w:sectPr w:rsidR="00585572" w:rsidRPr="008A5528" w:rsidSect="00201474">
          <w:pgSz w:w="8400" w:h="11900"/>
          <w:pgMar w:top="851" w:right="851" w:bottom="851" w:left="851" w:header="0" w:footer="6" w:gutter="0"/>
          <w:cols w:space="720"/>
          <w:noEndnote/>
          <w:docGrid w:linePitch="360"/>
        </w:sectPr>
      </w:pPr>
      <w:bookmarkStart w:id="91" w:name="_Toc464033695"/>
      <w:r w:rsidRPr="008A5528">
        <w:lastRenderedPageBreak/>
        <w:t>Приложение 1</w:t>
      </w:r>
      <w:bookmarkEnd w:id="91"/>
    </w:p>
    <w:p w:rsidR="008A5528" w:rsidRPr="003D2CC2" w:rsidRDefault="008A5528" w:rsidP="008A5528">
      <w:pPr>
        <w:pStyle w:val="42"/>
        <w:shd w:val="clear" w:color="auto" w:fill="auto"/>
        <w:tabs>
          <w:tab w:val="left" w:leader="underscore" w:pos="4310"/>
        </w:tabs>
        <w:spacing w:after="0" w:line="200" w:lineRule="exact"/>
        <w:ind w:left="3000" w:right="71" w:firstLine="0"/>
      </w:pPr>
    </w:p>
    <w:p w:rsidR="00585572" w:rsidRDefault="001364A9" w:rsidP="003D2CC2">
      <w:pPr>
        <w:pStyle w:val="42"/>
        <w:shd w:val="clear" w:color="auto" w:fill="auto"/>
        <w:tabs>
          <w:tab w:val="left" w:leader="underscore" w:pos="4310"/>
        </w:tabs>
        <w:spacing w:after="0" w:line="276" w:lineRule="auto"/>
        <w:ind w:left="3000" w:right="71" w:firstLine="0"/>
      </w:pPr>
      <w:r>
        <w:t>Договор №</w:t>
      </w:r>
      <w:r>
        <w:tab/>
      </w:r>
    </w:p>
    <w:p w:rsidR="00585572" w:rsidRDefault="001364A9" w:rsidP="003D2CC2">
      <w:pPr>
        <w:pStyle w:val="42"/>
        <w:shd w:val="clear" w:color="auto" w:fill="auto"/>
        <w:spacing w:after="304" w:line="276" w:lineRule="auto"/>
        <w:ind w:left="80" w:right="71" w:firstLine="0"/>
        <w:jc w:val="center"/>
      </w:pPr>
      <w:r>
        <w:t>купли-продажи сельскохозяйственных животных</w:t>
      </w:r>
    </w:p>
    <w:p w:rsidR="008A5528" w:rsidRDefault="008A5528" w:rsidP="00201474">
      <w:pPr>
        <w:pStyle w:val="22"/>
        <w:shd w:val="clear" w:color="auto" w:fill="auto"/>
        <w:tabs>
          <w:tab w:val="left" w:leader="underscore" w:pos="0"/>
        </w:tabs>
        <w:spacing w:before="0" w:after="7" w:line="276" w:lineRule="auto"/>
        <w:ind w:right="-30" w:firstLine="0"/>
        <w:jc w:val="center"/>
      </w:pPr>
      <w:r>
        <w:t>______________________                              «__</w:t>
      </w:r>
      <w:r w:rsidR="001364A9">
        <w:t>_»</w:t>
      </w:r>
      <w:r>
        <w:t>______________</w:t>
      </w:r>
      <w:r w:rsidR="001364A9">
        <w:tab/>
        <w:t>20</w:t>
      </w:r>
      <w:r w:rsidR="00055210">
        <w:t xml:space="preserve">__ </w:t>
      </w:r>
      <w:r>
        <w:t>г.</w:t>
      </w:r>
    </w:p>
    <w:p w:rsidR="00585572" w:rsidRDefault="00942CA8" w:rsidP="003D2CC2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11Exact"/>
          <w:rFonts w:eastAsia="Arial Unicode MS"/>
          <w:iCs w:val="0"/>
        </w:rPr>
        <w:t xml:space="preserve"> </w:t>
      </w:r>
      <w:r w:rsidR="008A5528" w:rsidRPr="008A5528">
        <w:rPr>
          <w:rStyle w:val="11Exact"/>
          <w:rFonts w:eastAsia="Arial Unicode MS"/>
          <w:iCs w:val="0"/>
        </w:rPr>
        <w:t>(населенный пункт)</w:t>
      </w:r>
      <w:r>
        <w:rPr>
          <w:rStyle w:val="11Exact"/>
          <w:rFonts w:eastAsia="Arial Unicode MS"/>
          <w:iCs w:val="0"/>
        </w:rPr>
        <w:t xml:space="preserve">                                                     </w:t>
      </w:r>
      <w:r w:rsidR="001364A9" w:rsidRPr="008A5528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585572" w:rsidRDefault="003D2CC2" w:rsidP="003D2CC2">
      <w:pPr>
        <w:pStyle w:val="22"/>
        <w:shd w:val="clear" w:color="auto" w:fill="auto"/>
        <w:tabs>
          <w:tab w:val="left" w:leader="underscore" w:pos="7088"/>
        </w:tabs>
        <w:spacing w:before="0" w:line="276" w:lineRule="auto"/>
        <w:ind w:right="-30" w:firstLine="0"/>
      </w:pPr>
      <w:r w:rsidRPr="003D2CC2">
        <w:rPr>
          <w:color w:val="auto"/>
        </w:rPr>
        <w:t>_________________________</w:t>
      </w:r>
      <w:r w:rsidR="00201474">
        <w:rPr>
          <w:color w:val="auto"/>
        </w:rPr>
        <w:t>___________________________</w:t>
      </w:r>
      <w:r w:rsidRPr="003D2CC2">
        <w:rPr>
          <w:color w:val="auto"/>
        </w:rPr>
        <w:t>__</w:t>
      </w:r>
      <w:r>
        <w:t>именуемым</w:t>
      </w:r>
      <w:r w:rsidR="00B06A30">
        <w:t>_</w:t>
      </w:r>
      <w:r w:rsidR="00942CA8">
        <w:t>_</w:t>
      </w:r>
      <w:r w:rsidR="001364A9">
        <w:t>в</w:t>
      </w:r>
    </w:p>
    <w:p w:rsidR="003D2CC2" w:rsidRDefault="001364A9" w:rsidP="003D2CC2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(наименование предприятия, организации) </w:t>
      </w:r>
    </w:p>
    <w:p w:rsidR="00585572" w:rsidRDefault="00B06A30" w:rsidP="003D2CC2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</w:t>
      </w:r>
      <w:r w:rsidR="001364A9">
        <w:rPr>
          <w:rStyle w:val="1110pt"/>
        </w:rPr>
        <w:t>альнейшем</w:t>
      </w:r>
      <w:proofErr w:type="gramEnd"/>
      <w:r>
        <w:rPr>
          <w:rStyle w:val="1110pt"/>
        </w:rPr>
        <w:t xml:space="preserve"> </w:t>
      </w:r>
      <w:r w:rsidR="001364A9">
        <w:rPr>
          <w:rStyle w:val="1110pt0"/>
        </w:rPr>
        <w:t>«Продавец»,</w:t>
      </w:r>
      <w:r>
        <w:rPr>
          <w:rStyle w:val="1110pt0"/>
        </w:rPr>
        <w:t xml:space="preserve"> </w:t>
      </w:r>
      <w:r w:rsidR="001364A9">
        <w:rPr>
          <w:rStyle w:val="1110pt"/>
        </w:rPr>
        <w:t>в</w:t>
      </w:r>
      <w:r w:rsidR="003D2CC2">
        <w:rPr>
          <w:rStyle w:val="1110pt"/>
        </w:rPr>
        <w:t xml:space="preserve"> ли</w:t>
      </w:r>
      <w:r w:rsidR="00201474">
        <w:rPr>
          <w:rStyle w:val="1110pt"/>
        </w:rPr>
        <w:t>це_______________________</w:t>
      </w:r>
      <w:r w:rsidR="003D2CC2">
        <w:rPr>
          <w:rStyle w:val="1110pt"/>
        </w:rPr>
        <w:t>______________</w:t>
      </w:r>
    </w:p>
    <w:p w:rsidR="003D2CC2" w:rsidRDefault="003D2CC2" w:rsidP="003D2CC2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                                                                 (должность, Ф.И.О.) </w:t>
      </w:r>
    </w:p>
    <w:p w:rsidR="003D2CC2" w:rsidRDefault="003D2CC2" w:rsidP="003D2CC2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действующего</w:t>
      </w:r>
      <w:proofErr w:type="gramEnd"/>
      <w:r>
        <w:rPr>
          <w:rStyle w:val="1110pt"/>
        </w:rPr>
        <w:t xml:space="preserve"> на ос</w:t>
      </w:r>
      <w:r w:rsidR="00201474">
        <w:rPr>
          <w:rStyle w:val="1110pt"/>
        </w:rPr>
        <w:t>новании ____________________</w:t>
      </w:r>
      <w:r>
        <w:rPr>
          <w:rStyle w:val="1110pt"/>
        </w:rPr>
        <w:t>______, с одной стороны</w:t>
      </w:r>
    </w:p>
    <w:p w:rsidR="003D2CC2" w:rsidRDefault="003D2CC2" w:rsidP="003D2CC2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                            (устава, положения.) </w:t>
      </w:r>
    </w:p>
    <w:p w:rsidR="003D2CC2" w:rsidRPr="003D2CC2" w:rsidRDefault="003D2CC2" w:rsidP="003D2CC2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i w:val="0"/>
        </w:rPr>
      </w:pPr>
      <w:r>
        <w:rPr>
          <w:i w:val="0"/>
        </w:rPr>
        <w:t>_________________________</w:t>
      </w:r>
      <w:r w:rsidR="00201474">
        <w:rPr>
          <w:i w:val="0"/>
        </w:rPr>
        <w:t>___________________________</w:t>
      </w:r>
      <w:r>
        <w:rPr>
          <w:i w:val="0"/>
        </w:rPr>
        <w:t>______________________________</w:t>
      </w:r>
    </w:p>
    <w:p w:rsidR="00585572" w:rsidRDefault="001364A9" w:rsidP="003D2CC2">
      <w:pPr>
        <w:pStyle w:val="110"/>
        <w:shd w:val="clear" w:color="auto" w:fill="auto"/>
        <w:spacing w:before="0" w:after="2" w:line="276" w:lineRule="auto"/>
        <w:ind w:left="1620" w:right="71"/>
        <w:jc w:val="left"/>
      </w:pPr>
      <w:r>
        <w:t>(наименование кооператива)</w:t>
      </w:r>
    </w:p>
    <w:p w:rsidR="00585572" w:rsidRDefault="001364A9" w:rsidP="003D2CC2">
      <w:pPr>
        <w:pStyle w:val="22"/>
        <w:shd w:val="clear" w:color="auto" w:fill="auto"/>
        <w:tabs>
          <w:tab w:val="left" w:leader="underscore" w:pos="1219"/>
          <w:tab w:val="left" w:leader="underscore" w:pos="7234"/>
        </w:tabs>
        <w:spacing w:before="0" w:after="12" w:line="276" w:lineRule="auto"/>
        <w:ind w:right="71" w:firstLine="0"/>
      </w:pPr>
      <w:r>
        <w:t>именуем</w:t>
      </w:r>
      <w:r w:rsidR="00201474">
        <w:t xml:space="preserve">__ </w:t>
      </w:r>
      <w:r>
        <w:t xml:space="preserve">в дальнейшем </w:t>
      </w:r>
      <w:r>
        <w:rPr>
          <w:rStyle w:val="23"/>
        </w:rPr>
        <w:t xml:space="preserve">«Покупатель», </w:t>
      </w:r>
      <w:r>
        <w:t>в лице</w:t>
      </w:r>
      <w:r>
        <w:tab/>
        <w:t>,</w:t>
      </w:r>
    </w:p>
    <w:p w:rsidR="00585572" w:rsidRDefault="001364A9" w:rsidP="003D2CC2">
      <w:pPr>
        <w:pStyle w:val="110"/>
        <w:shd w:val="clear" w:color="auto" w:fill="auto"/>
        <w:spacing w:before="0" w:after="7" w:line="276" w:lineRule="auto"/>
        <w:ind w:left="5100" w:right="71"/>
        <w:jc w:val="left"/>
      </w:pPr>
      <w:r>
        <w:t>(должность, Ф.И.О.)</w:t>
      </w:r>
    </w:p>
    <w:p w:rsidR="00585572" w:rsidRDefault="001364A9" w:rsidP="003D2CC2">
      <w:pPr>
        <w:pStyle w:val="22"/>
        <w:shd w:val="clear" w:color="auto" w:fill="auto"/>
        <w:tabs>
          <w:tab w:val="left" w:leader="underscore" w:pos="1219"/>
          <w:tab w:val="left" w:leader="underscore" w:pos="4685"/>
        </w:tabs>
        <w:spacing w:before="0" w:after="7" w:line="276" w:lineRule="auto"/>
        <w:ind w:right="71" w:firstLine="0"/>
      </w:pPr>
      <w:proofErr w:type="spellStart"/>
      <w:r>
        <w:t>действующ</w:t>
      </w:r>
      <w:proofErr w:type="spellEnd"/>
      <w:r w:rsidR="00201474">
        <w:t>__ на основании</w:t>
      </w:r>
      <w:r w:rsidR="00B06A30">
        <w:t xml:space="preserve"> </w:t>
      </w:r>
      <w:r w:rsidR="00201474">
        <w:t>____________</w:t>
      </w:r>
      <w:r w:rsidR="003D2CC2">
        <w:t>____</w:t>
      </w:r>
      <w:r>
        <w:t>, с другой стороны, заключили</w:t>
      </w:r>
    </w:p>
    <w:p w:rsidR="00585572" w:rsidRDefault="001364A9" w:rsidP="003D2CC2">
      <w:pPr>
        <w:pStyle w:val="110"/>
        <w:shd w:val="clear" w:color="auto" w:fill="auto"/>
        <w:spacing w:before="0" w:after="2" w:line="276" w:lineRule="auto"/>
        <w:ind w:left="2500" w:right="71"/>
        <w:jc w:val="left"/>
      </w:pPr>
      <w:r>
        <w:t>(устава, положения)</w:t>
      </w:r>
    </w:p>
    <w:p w:rsidR="00585572" w:rsidRDefault="001364A9" w:rsidP="003D2CC2">
      <w:pPr>
        <w:pStyle w:val="22"/>
        <w:shd w:val="clear" w:color="auto" w:fill="auto"/>
        <w:spacing w:before="0" w:after="183" w:line="276" w:lineRule="auto"/>
        <w:ind w:right="71" w:firstLine="0"/>
      </w:pPr>
      <w:r>
        <w:t>настоящий Договор о нижеследующем:</w:t>
      </w:r>
    </w:p>
    <w:p w:rsidR="00585572" w:rsidRDefault="00562CA4" w:rsidP="00201474">
      <w:pPr>
        <w:pStyle w:val="42"/>
        <w:shd w:val="clear" w:color="auto" w:fill="auto"/>
        <w:tabs>
          <w:tab w:val="left" w:pos="3090"/>
        </w:tabs>
        <w:spacing w:after="0" w:line="276" w:lineRule="auto"/>
        <w:ind w:left="2760" w:right="71" w:firstLine="0"/>
      </w:pPr>
      <w:r>
        <w:t xml:space="preserve">1. </w:t>
      </w:r>
      <w:r w:rsidR="001364A9">
        <w:t>Предмет договора</w:t>
      </w:r>
    </w:p>
    <w:p w:rsidR="00585572" w:rsidRDefault="00201474" w:rsidP="00201474">
      <w:pPr>
        <w:pStyle w:val="22"/>
        <w:shd w:val="clear" w:color="auto" w:fill="auto"/>
        <w:tabs>
          <w:tab w:val="left" w:pos="0"/>
          <w:tab w:val="left" w:pos="3802"/>
          <w:tab w:val="left" w:pos="6346"/>
        </w:tabs>
        <w:spacing w:before="0" w:line="276" w:lineRule="auto"/>
        <w:ind w:right="71" w:firstLine="0"/>
        <w:jc w:val="left"/>
      </w:pPr>
      <w:r>
        <w:t xml:space="preserve">1.1.  </w:t>
      </w:r>
      <w:r w:rsidR="001364A9">
        <w:t>Продавец обязуется передать в собственность, Покупатель обязуется принять</w:t>
      </w:r>
      <w:r w:rsidR="00B06A30">
        <w:t xml:space="preserve"> </w:t>
      </w:r>
      <w:r w:rsidR="001364A9">
        <w:t>в</w:t>
      </w:r>
      <w:r w:rsidR="00B06A30">
        <w:t xml:space="preserve"> </w:t>
      </w:r>
      <w:r w:rsidR="001364A9">
        <w:t>собственность</w:t>
      </w:r>
      <w:r w:rsidR="00B06A30">
        <w:t xml:space="preserve"> </w:t>
      </w:r>
      <w:r w:rsidR="001364A9">
        <w:t>сельскохозяйственных</w:t>
      </w:r>
      <w:r w:rsidR="00B06A30">
        <w:t xml:space="preserve"> </w:t>
      </w:r>
      <w:r w:rsidR="001364A9">
        <w:t>животных:</w:t>
      </w:r>
    </w:p>
    <w:p w:rsidR="00201474" w:rsidRDefault="003D2CC2" w:rsidP="00201474">
      <w:pPr>
        <w:pStyle w:val="22"/>
        <w:shd w:val="clear" w:color="auto" w:fill="auto"/>
        <w:tabs>
          <w:tab w:val="left" w:pos="1045"/>
          <w:tab w:val="left" w:pos="1267"/>
          <w:tab w:val="left" w:pos="1963"/>
          <w:tab w:val="left" w:pos="3802"/>
          <w:tab w:val="left" w:pos="6346"/>
        </w:tabs>
        <w:spacing w:before="0" w:line="276" w:lineRule="auto"/>
        <w:ind w:right="71" w:firstLine="0"/>
        <w:jc w:val="left"/>
      </w:pPr>
      <w:r>
        <w:t>___________</w:t>
      </w:r>
      <w:r w:rsidR="00201474">
        <w:t>_______________________________</w:t>
      </w:r>
    </w:p>
    <w:p w:rsidR="003D2CC2" w:rsidRDefault="00201474" w:rsidP="00201474">
      <w:pPr>
        <w:pStyle w:val="22"/>
        <w:shd w:val="clear" w:color="auto" w:fill="auto"/>
        <w:tabs>
          <w:tab w:val="left" w:pos="1045"/>
          <w:tab w:val="left" w:pos="1267"/>
          <w:tab w:val="left" w:pos="1963"/>
          <w:tab w:val="left" w:pos="3802"/>
          <w:tab w:val="left" w:pos="6346"/>
        </w:tabs>
        <w:spacing w:before="0" w:line="276" w:lineRule="auto"/>
        <w:ind w:right="71" w:firstLine="0"/>
        <w:jc w:val="left"/>
      </w:pPr>
      <w:r>
        <w:t xml:space="preserve">1.2. </w:t>
      </w:r>
      <w:r w:rsidR="003D2CC2">
        <w:t>Сведения о сельскохозяйственных животных:</w:t>
      </w:r>
    </w:p>
    <w:tbl>
      <w:tblPr>
        <w:tblOverlap w:val="never"/>
        <w:tblW w:w="73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3706"/>
      </w:tblGrid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>Порода</w:t>
            </w:r>
            <w:proofErr w:type="gramStart"/>
            <w:r>
              <w:rPr>
                <w:rStyle w:val="2c"/>
              </w:rPr>
              <w:t xml:space="preserve"> ()</w:t>
            </w:r>
            <w:proofErr w:type="gram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>Количество (шт.)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>Возраст (мес.) (указать возраст каждого сельскохозяйственного животного)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>Вес при покупке (</w:t>
            </w:r>
            <w:proofErr w:type="gramStart"/>
            <w:r>
              <w:rPr>
                <w:rStyle w:val="2c"/>
              </w:rPr>
              <w:t>кг</w:t>
            </w:r>
            <w:proofErr w:type="gramEnd"/>
            <w:r>
              <w:rPr>
                <w:rStyle w:val="2c"/>
              </w:rPr>
              <w:t>) (указать вес каждого сельскохозяйственного животного)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 xml:space="preserve">Кондиция (крепость костяка, </w:t>
            </w:r>
            <w:proofErr w:type="spellStart"/>
            <w:r>
              <w:rPr>
                <w:rStyle w:val="2c"/>
              </w:rPr>
              <w:t>выполне</w:t>
            </w:r>
            <w:r>
              <w:rPr>
                <w:rStyle w:val="2c"/>
              </w:rPr>
              <w:t>н</w:t>
            </w:r>
            <w:r>
              <w:rPr>
                <w:rStyle w:val="2c"/>
              </w:rPr>
              <w:t>ность</w:t>
            </w:r>
            <w:proofErr w:type="spellEnd"/>
            <w:r>
              <w:rPr>
                <w:rStyle w:val="2c"/>
              </w:rPr>
              <w:t xml:space="preserve"> мясных форм, отсутствие нед</w:t>
            </w:r>
            <w:r>
              <w:rPr>
                <w:rStyle w:val="2c"/>
              </w:rPr>
              <w:t>о</w:t>
            </w:r>
            <w:r>
              <w:rPr>
                <w:rStyle w:val="2c"/>
              </w:rPr>
              <w:t>статка в экстерьере)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>Цвет кожи (отсутствие синяков)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  <w:tr w:rsidR="003D2CC2" w:rsidTr="00A82D1E">
        <w:trPr>
          <w:trHeight w:val="2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CC2" w:rsidRDefault="003D2CC2" w:rsidP="00A82D1E">
            <w:pPr>
              <w:pStyle w:val="22"/>
              <w:shd w:val="clear" w:color="auto" w:fill="auto"/>
              <w:spacing w:before="0" w:line="240" w:lineRule="auto"/>
              <w:ind w:right="71" w:firstLine="0"/>
              <w:jc w:val="left"/>
            </w:pPr>
            <w:r>
              <w:rPr>
                <w:rStyle w:val="2c"/>
              </w:rPr>
              <w:t>Отсутствие клинических проявлений заболеваний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C2" w:rsidRDefault="003D2CC2" w:rsidP="00A82D1E">
            <w:pPr>
              <w:ind w:right="71"/>
              <w:rPr>
                <w:sz w:val="10"/>
                <w:szCs w:val="10"/>
              </w:rPr>
            </w:pPr>
          </w:p>
        </w:tc>
      </w:tr>
    </w:tbl>
    <w:p w:rsidR="00585572" w:rsidRDefault="001364A9" w:rsidP="003D2CC2">
      <w:pPr>
        <w:spacing w:line="276" w:lineRule="auto"/>
        <w:ind w:right="71"/>
        <w:rPr>
          <w:sz w:val="2"/>
          <w:szCs w:val="2"/>
        </w:rPr>
      </w:pPr>
      <w:r>
        <w:br w:type="page"/>
      </w:r>
    </w:p>
    <w:p w:rsidR="005F57A1" w:rsidRDefault="005F57A1" w:rsidP="005F57A1">
      <w:pPr>
        <w:pStyle w:val="22"/>
        <w:shd w:val="clear" w:color="auto" w:fill="auto"/>
        <w:tabs>
          <w:tab w:val="left" w:pos="994"/>
        </w:tabs>
        <w:spacing w:before="0" w:line="276" w:lineRule="auto"/>
        <w:ind w:right="71" w:firstLine="0"/>
      </w:pPr>
      <w:r>
        <w:lastRenderedPageBreak/>
        <w:t>1.3. Сумма настоящего договора составляет: ___________________________.</w:t>
      </w:r>
    </w:p>
    <w:p w:rsidR="00585572" w:rsidRDefault="005F57A1" w:rsidP="005F57A1">
      <w:pPr>
        <w:pStyle w:val="22"/>
        <w:shd w:val="clear" w:color="auto" w:fill="auto"/>
        <w:tabs>
          <w:tab w:val="left" w:pos="994"/>
        </w:tabs>
        <w:spacing w:before="0" w:line="276" w:lineRule="auto"/>
        <w:ind w:right="71" w:firstLine="0"/>
      </w:pPr>
      <w:r>
        <w:t xml:space="preserve">1.4. </w:t>
      </w:r>
      <w:r w:rsidR="001364A9">
        <w:t xml:space="preserve">На момент заключения </w:t>
      </w:r>
      <w:proofErr w:type="gramStart"/>
      <w:r w:rsidR="001364A9">
        <w:t>Договора</w:t>
      </w:r>
      <w:proofErr w:type="gramEnd"/>
      <w:r w:rsidR="001364A9">
        <w:t xml:space="preserve"> передаваемые животные принадлежат Продавцу на праве собственности, что подтверждается</w:t>
      </w:r>
    </w:p>
    <w:p w:rsidR="00585572" w:rsidRDefault="001364A9" w:rsidP="005F57A1">
      <w:pPr>
        <w:pStyle w:val="22"/>
        <w:shd w:val="clear" w:color="auto" w:fill="auto"/>
        <w:tabs>
          <w:tab w:val="left" w:leader="underscore" w:pos="2554"/>
          <w:tab w:val="left" w:leader="underscore" w:pos="3309"/>
          <w:tab w:val="left" w:leader="underscore" w:pos="4788"/>
          <w:tab w:val="left" w:leader="underscore" w:pos="5888"/>
        </w:tabs>
        <w:spacing w:before="0" w:line="276" w:lineRule="auto"/>
        <w:ind w:right="71" w:firstLine="0"/>
      </w:pPr>
      <w:r>
        <w:tab/>
        <w:t>от "</w:t>
      </w:r>
      <w:r>
        <w:tab/>
        <w:t>"</w:t>
      </w:r>
      <w:r>
        <w:tab/>
        <w:t>г. №</w:t>
      </w:r>
      <w:r>
        <w:tab/>
        <w:t xml:space="preserve">, </w:t>
      </w:r>
      <w:r w:rsidR="0056343F">
        <w:t xml:space="preserve">             </w:t>
      </w:r>
      <w:r>
        <w:t xml:space="preserve">не </w:t>
      </w:r>
      <w:proofErr w:type="gramStart"/>
      <w:r>
        <w:t>заложены</w:t>
      </w:r>
      <w:proofErr w:type="gramEnd"/>
      <w:r>
        <w:t>, не</w:t>
      </w:r>
      <w:r w:rsidR="00B06A30">
        <w:t xml:space="preserve"> </w:t>
      </w:r>
      <w:r>
        <w:t>арестованы, не являются предметом исков третьих лиц.</w:t>
      </w:r>
    </w:p>
    <w:p w:rsidR="00585572" w:rsidRDefault="005F57A1" w:rsidP="005F57A1">
      <w:pPr>
        <w:pStyle w:val="22"/>
        <w:shd w:val="clear" w:color="auto" w:fill="auto"/>
        <w:tabs>
          <w:tab w:val="left" w:pos="1012"/>
        </w:tabs>
        <w:spacing w:before="0" w:line="276" w:lineRule="auto"/>
        <w:ind w:right="71" w:firstLine="0"/>
      </w:pPr>
      <w:r>
        <w:t xml:space="preserve">1.5. </w:t>
      </w:r>
      <w:r w:rsidR="001364A9">
        <w:t>Продавец несет ответственность за не выявленные при передаче болезни,</w:t>
      </w:r>
    </w:p>
    <w:p w:rsidR="005F57A1" w:rsidRDefault="001364A9" w:rsidP="003D2CC2">
      <w:pPr>
        <w:pStyle w:val="22"/>
        <w:shd w:val="clear" w:color="auto" w:fill="auto"/>
        <w:tabs>
          <w:tab w:val="left" w:leader="underscore" w:pos="5888"/>
        </w:tabs>
        <w:spacing w:before="0" w:line="276" w:lineRule="auto"/>
        <w:ind w:right="71" w:firstLine="0"/>
      </w:pPr>
      <w:r>
        <w:t xml:space="preserve">пороки, недостатки переданных животных, в том числе и в случаях, когда Продавец мог и не знать о наличии </w:t>
      </w:r>
      <w:r w:rsidR="005F57A1">
        <w:t>указанных недостатков в течении</w:t>
      </w:r>
    </w:p>
    <w:p w:rsidR="00585572" w:rsidRDefault="005F57A1" w:rsidP="003D2CC2">
      <w:pPr>
        <w:pStyle w:val="22"/>
        <w:shd w:val="clear" w:color="auto" w:fill="auto"/>
        <w:tabs>
          <w:tab w:val="left" w:leader="underscore" w:pos="5888"/>
        </w:tabs>
        <w:spacing w:before="0" w:line="276" w:lineRule="auto"/>
        <w:ind w:right="71" w:firstLine="0"/>
      </w:pPr>
      <w:r>
        <w:t xml:space="preserve">_____________ </w:t>
      </w:r>
      <w:r w:rsidR="001364A9">
        <w:t>дней (месяцев).</w:t>
      </w:r>
    </w:p>
    <w:p w:rsidR="00585572" w:rsidRDefault="005F57A1" w:rsidP="00A82D1E">
      <w:pPr>
        <w:pStyle w:val="22"/>
        <w:shd w:val="clear" w:color="auto" w:fill="auto"/>
        <w:tabs>
          <w:tab w:val="left" w:pos="994"/>
        </w:tabs>
        <w:spacing w:before="0" w:line="276" w:lineRule="auto"/>
        <w:ind w:right="71" w:firstLine="0"/>
      </w:pPr>
      <w:r>
        <w:t xml:space="preserve">1.6. </w:t>
      </w:r>
      <w:r w:rsidR="001364A9">
        <w:t>Продавец гарантирует, что передаваемым животным сделана соотве</w:t>
      </w:r>
      <w:r w:rsidR="001364A9">
        <w:t>т</w:t>
      </w:r>
      <w:r w:rsidR="001364A9">
        <w:t>ствующая вакцинация.</w:t>
      </w:r>
    </w:p>
    <w:p w:rsidR="00A82D1E" w:rsidRPr="00A82D1E" w:rsidRDefault="00A82D1E" w:rsidP="00A82D1E">
      <w:pPr>
        <w:pStyle w:val="22"/>
        <w:shd w:val="clear" w:color="auto" w:fill="auto"/>
        <w:tabs>
          <w:tab w:val="left" w:pos="994"/>
        </w:tabs>
        <w:spacing w:before="0" w:line="276" w:lineRule="auto"/>
        <w:ind w:right="71" w:firstLine="0"/>
        <w:rPr>
          <w:sz w:val="12"/>
        </w:rPr>
      </w:pPr>
    </w:p>
    <w:p w:rsidR="00585572" w:rsidRDefault="005F57A1" w:rsidP="005F57A1">
      <w:pPr>
        <w:pStyle w:val="42"/>
        <w:shd w:val="clear" w:color="auto" w:fill="auto"/>
        <w:tabs>
          <w:tab w:val="left" w:pos="1868"/>
        </w:tabs>
        <w:spacing w:after="0" w:line="276" w:lineRule="auto"/>
        <w:ind w:left="1560" w:right="71" w:firstLine="0"/>
      </w:pPr>
      <w:r>
        <w:t xml:space="preserve">2. </w:t>
      </w:r>
      <w:r w:rsidR="001364A9">
        <w:t>Передача сельскохозяйственных животных</w:t>
      </w:r>
    </w:p>
    <w:p w:rsidR="005F57A1" w:rsidRDefault="005F57A1" w:rsidP="005F57A1">
      <w:pPr>
        <w:pStyle w:val="22"/>
        <w:shd w:val="clear" w:color="auto" w:fill="auto"/>
        <w:tabs>
          <w:tab w:val="left" w:pos="999"/>
        </w:tabs>
        <w:spacing w:before="0" w:line="276" w:lineRule="auto"/>
        <w:ind w:right="71" w:firstLine="0"/>
      </w:pPr>
      <w:r>
        <w:t xml:space="preserve">2.1. </w:t>
      </w:r>
      <w:r w:rsidR="001364A9">
        <w:t>Продавец передает Покупателю животных, используя собственные транспортные средства. Местом доставки сельскохозяйственных животных является:</w:t>
      </w:r>
      <w:r w:rsidR="00B06A30">
        <w:t xml:space="preserve"> </w:t>
      </w:r>
      <w:r>
        <w:t>____________________________________________________</w:t>
      </w:r>
      <w:r w:rsidR="001364A9">
        <w:t xml:space="preserve">. </w:t>
      </w:r>
    </w:p>
    <w:p w:rsidR="00585572" w:rsidRDefault="001364A9" w:rsidP="005F57A1">
      <w:pPr>
        <w:pStyle w:val="22"/>
        <w:shd w:val="clear" w:color="auto" w:fill="auto"/>
        <w:tabs>
          <w:tab w:val="left" w:pos="999"/>
        </w:tabs>
        <w:spacing w:before="0" w:line="276" w:lineRule="auto"/>
        <w:ind w:right="71" w:firstLine="0"/>
      </w:pPr>
      <w:r>
        <w:t>Доставка сельскохозяйственных</w:t>
      </w:r>
      <w:r w:rsidR="00B06A30">
        <w:t xml:space="preserve"> </w:t>
      </w:r>
      <w:r>
        <w:t>животных осуществляется транспортными средствами, пригодными для перевозки таких животных, отвечающими установленным действующим законодательством ветеринарно-санитарным требованиям.</w:t>
      </w:r>
    </w:p>
    <w:p w:rsidR="00585572" w:rsidRDefault="005F57A1" w:rsidP="005F57A1">
      <w:pPr>
        <w:pStyle w:val="22"/>
        <w:shd w:val="clear" w:color="auto" w:fill="auto"/>
        <w:tabs>
          <w:tab w:val="left" w:pos="1027"/>
        </w:tabs>
        <w:spacing w:before="0" w:line="276" w:lineRule="auto"/>
        <w:ind w:right="71" w:firstLine="0"/>
      </w:pPr>
      <w:r>
        <w:t xml:space="preserve">2.2. </w:t>
      </w:r>
      <w:r w:rsidR="001364A9">
        <w:t xml:space="preserve">Передача от Продавца к Покупателю сельскохозяйственных животных </w:t>
      </w:r>
      <w:proofErr w:type="gramStart"/>
      <w:r w:rsidR="001364A9">
        <w:t>по</w:t>
      </w:r>
      <w:proofErr w:type="gramEnd"/>
    </w:p>
    <w:p w:rsidR="00585572" w:rsidRDefault="001364A9" w:rsidP="00E80B61">
      <w:pPr>
        <w:pStyle w:val="22"/>
        <w:shd w:val="clear" w:color="auto" w:fill="auto"/>
        <w:tabs>
          <w:tab w:val="left" w:leader="underscore" w:pos="4788"/>
          <w:tab w:val="left" w:leader="underscore" w:pos="5888"/>
        </w:tabs>
        <w:spacing w:before="0" w:line="276" w:lineRule="auto"/>
        <w:ind w:right="71" w:firstLine="0"/>
      </w:pPr>
      <w:r>
        <w:t>настоящему договору осуществляется не позднее</w:t>
      </w:r>
      <w:proofErr w:type="gramStart"/>
      <w:r>
        <w:tab/>
        <w:t>(</w:t>
      </w:r>
      <w:r>
        <w:tab/>
        <w:t xml:space="preserve">) </w:t>
      </w:r>
      <w:proofErr w:type="gramEnd"/>
      <w:r>
        <w:t>дней с даты</w:t>
      </w:r>
      <w:r w:rsidR="00B06A30">
        <w:t xml:space="preserve"> </w:t>
      </w:r>
      <w:r>
        <w:t>заключения настоящего договора.</w:t>
      </w:r>
    </w:p>
    <w:p w:rsidR="00585572" w:rsidRDefault="00E80B61" w:rsidP="00E80B61">
      <w:pPr>
        <w:pStyle w:val="22"/>
        <w:shd w:val="clear" w:color="auto" w:fill="auto"/>
        <w:tabs>
          <w:tab w:val="left" w:pos="994"/>
        </w:tabs>
        <w:spacing w:before="0" w:line="276" w:lineRule="auto"/>
        <w:ind w:right="71" w:firstLine="0"/>
      </w:pPr>
      <w:r>
        <w:t xml:space="preserve">2.3. </w:t>
      </w:r>
      <w:r w:rsidR="001364A9">
        <w:t>Покупатель обязан осмотреть животных, проверить соответствие сост</w:t>
      </w:r>
      <w:r w:rsidR="001364A9">
        <w:t>о</w:t>
      </w:r>
      <w:r w:rsidR="001364A9">
        <w:t>яния и количества условиям настоящего Договора и принять животных.</w:t>
      </w:r>
    </w:p>
    <w:p w:rsidR="00585572" w:rsidRDefault="001364A9" w:rsidP="00A82D1E">
      <w:pPr>
        <w:pStyle w:val="22"/>
        <w:shd w:val="clear" w:color="auto" w:fill="auto"/>
        <w:spacing w:before="0" w:line="276" w:lineRule="auto"/>
        <w:ind w:right="71" w:firstLine="0"/>
      </w:pPr>
      <w:r>
        <w:t>Животные принимаются Покупателем путем подписания Сторонами акта приема-передачи.</w:t>
      </w:r>
    </w:p>
    <w:p w:rsidR="00585572" w:rsidRDefault="00E80B61" w:rsidP="00A82D1E">
      <w:pPr>
        <w:pStyle w:val="22"/>
        <w:shd w:val="clear" w:color="auto" w:fill="auto"/>
        <w:tabs>
          <w:tab w:val="left" w:pos="999"/>
        </w:tabs>
        <w:spacing w:before="0" w:line="276" w:lineRule="auto"/>
        <w:ind w:right="71" w:firstLine="0"/>
      </w:pPr>
      <w:r>
        <w:t xml:space="preserve">2.4. </w:t>
      </w:r>
      <w:r w:rsidR="001364A9">
        <w:t xml:space="preserve">Право собственности на животных, а также риск случайной гибели или повреждения Животных переходит от Продавца к Покупателю </w:t>
      </w:r>
      <w:proofErr w:type="gramStart"/>
      <w:r w:rsidR="001364A9">
        <w:t>с даты по</w:t>
      </w:r>
      <w:r w:rsidR="001364A9">
        <w:t>д</w:t>
      </w:r>
      <w:r w:rsidR="001364A9">
        <w:t>писания</w:t>
      </w:r>
      <w:proofErr w:type="gramEnd"/>
      <w:r w:rsidR="001364A9">
        <w:t xml:space="preserve"> акта приема-передачи животных.</w:t>
      </w:r>
    </w:p>
    <w:p w:rsidR="00A82D1E" w:rsidRPr="00A82D1E" w:rsidRDefault="00A82D1E" w:rsidP="00A82D1E">
      <w:pPr>
        <w:pStyle w:val="22"/>
        <w:shd w:val="clear" w:color="auto" w:fill="auto"/>
        <w:tabs>
          <w:tab w:val="left" w:pos="999"/>
        </w:tabs>
        <w:spacing w:before="0" w:line="276" w:lineRule="auto"/>
        <w:ind w:right="71" w:firstLine="0"/>
        <w:rPr>
          <w:sz w:val="10"/>
        </w:rPr>
      </w:pPr>
    </w:p>
    <w:p w:rsidR="00585572" w:rsidRDefault="00562CA4" w:rsidP="00562CA4">
      <w:pPr>
        <w:pStyle w:val="42"/>
        <w:shd w:val="clear" w:color="auto" w:fill="auto"/>
        <w:tabs>
          <w:tab w:val="left" w:pos="3452"/>
        </w:tabs>
        <w:spacing w:after="0" w:line="276" w:lineRule="auto"/>
        <w:ind w:right="71" w:firstLine="0"/>
        <w:jc w:val="center"/>
      </w:pPr>
      <w:r>
        <w:t xml:space="preserve">3. </w:t>
      </w:r>
      <w:r w:rsidR="001364A9">
        <w:t>Расчеты</w:t>
      </w:r>
    </w:p>
    <w:p w:rsidR="00562CA4" w:rsidRDefault="00562CA4" w:rsidP="00562CA4">
      <w:pPr>
        <w:pStyle w:val="22"/>
        <w:shd w:val="clear" w:color="auto" w:fill="auto"/>
        <w:tabs>
          <w:tab w:val="left" w:pos="989"/>
        </w:tabs>
        <w:spacing w:before="0" w:line="276" w:lineRule="auto"/>
        <w:ind w:right="71" w:firstLine="0"/>
      </w:pPr>
      <w:r>
        <w:t xml:space="preserve">3.1. </w:t>
      </w:r>
      <w:r w:rsidR="001364A9">
        <w:t xml:space="preserve">Покупатель обязуется оплатить приобретаемых по настоящему договору сельскохозяйственных животных по цене, указанной в п.1.3, в срок </w:t>
      </w:r>
      <w:proofErr w:type="gramStart"/>
      <w:r w:rsidR="001364A9">
        <w:t>до</w:t>
      </w:r>
      <w:proofErr w:type="gramEnd"/>
    </w:p>
    <w:p w:rsidR="00562CA4" w:rsidRDefault="00562CA4" w:rsidP="00562CA4">
      <w:pPr>
        <w:pStyle w:val="22"/>
        <w:shd w:val="clear" w:color="auto" w:fill="auto"/>
        <w:tabs>
          <w:tab w:val="left" w:pos="989"/>
        </w:tabs>
        <w:spacing w:before="0" w:line="276" w:lineRule="auto"/>
        <w:ind w:right="71" w:firstLine="0"/>
      </w:pPr>
      <w:r>
        <w:t xml:space="preserve">3.2. </w:t>
      </w:r>
      <w:r w:rsidR="001364A9">
        <w:t>Оплата производится после передачи сельскохозяйственных животных Продавцу.</w:t>
      </w:r>
    </w:p>
    <w:p w:rsidR="00585572" w:rsidRDefault="00562CA4" w:rsidP="00562CA4">
      <w:pPr>
        <w:pStyle w:val="22"/>
        <w:shd w:val="clear" w:color="auto" w:fill="auto"/>
        <w:tabs>
          <w:tab w:val="left" w:pos="989"/>
        </w:tabs>
        <w:spacing w:before="0" w:line="276" w:lineRule="auto"/>
        <w:ind w:right="71" w:firstLine="0"/>
      </w:pPr>
      <w:r>
        <w:t xml:space="preserve">3.3. </w:t>
      </w:r>
      <w:r w:rsidR="001364A9">
        <w:t xml:space="preserve">Покупатель </w:t>
      </w:r>
      <w:proofErr w:type="gramStart"/>
      <w:r w:rsidR="001364A9">
        <w:t>оплачивает стоимость животных</w:t>
      </w:r>
      <w:proofErr w:type="gramEnd"/>
      <w:r w:rsidR="001364A9">
        <w:t xml:space="preserve"> Продавцу следующим</w:t>
      </w:r>
      <w:r w:rsidR="00B06A30">
        <w:t xml:space="preserve"> </w:t>
      </w:r>
      <w:r w:rsidR="001364A9">
        <w:t>способом:</w:t>
      </w:r>
      <w:r w:rsidR="001364A9">
        <w:tab/>
      </w:r>
      <w:r>
        <w:t>___________________________________</w:t>
      </w:r>
      <w:r w:rsidR="001364A9">
        <w:t>.</w:t>
      </w:r>
      <w:r w:rsidR="001364A9">
        <w:br w:type="page"/>
      </w:r>
    </w:p>
    <w:p w:rsidR="00585572" w:rsidRDefault="00562CA4" w:rsidP="00CD57A0">
      <w:pPr>
        <w:pStyle w:val="42"/>
        <w:shd w:val="clear" w:color="auto" w:fill="auto"/>
        <w:tabs>
          <w:tab w:val="left" w:pos="142"/>
        </w:tabs>
        <w:spacing w:after="0" w:line="276" w:lineRule="auto"/>
        <w:ind w:right="71" w:firstLine="0"/>
        <w:jc w:val="center"/>
      </w:pPr>
      <w:r>
        <w:lastRenderedPageBreak/>
        <w:t xml:space="preserve">4. </w:t>
      </w:r>
      <w:r w:rsidR="001364A9">
        <w:t>Порядок разрешения споров</w:t>
      </w:r>
    </w:p>
    <w:p w:rsidR="00585572" w:rsidRDefault="00562CA4" w:rsidP="00562CA4">
      <w:pPr>
        <w:pStyle w:val="22"/>
        <w:shd w:val="clear" w:color="auto" w:fill="auto"/>
        <w:tabs>
          <w:tab w:val="left" w:pos="998"/>
        </w:tabs>
        <w:spacing w:before="0" w:line="276" w:lineRule="auto"/>
        <w:ind w:right="71" w:firstLine="0"/>
      </w:pPr>
      <w:r>
        <w:t xml:space="preserve">4.1. </w:t>
      </w:r>
      <w:r w:rsidR="001364A9">
        <w:t>Все споры и разногласия, которые могут возникнуть из настоящего Д</w:t>
      </w:r>
      <w:r w:rsidR="001364A9">
        <w:t>о</w:t>
      </w:r>
      <w:r w:rsidR="001364A9">
        <w:t xml:space="preserve">говора, стороны будут </w:t>
      </w:r>
      <w:proofErr w:type="gramStart"/>
      <w:r w:rsidR="001364A9">
        <w:t>стремится</w:t>
      </w:r>
      <w:proofErr w:type="gramEnd"/>
      <w:r w:rsidR="001364A9">
        <w:t xml:space="preserve"> разрешать путем переговоров.</w:t>
      </w:r>
    </w:p>
    <w:p w:rsidR="00585572" w:rsidRDefault="00562CA4" w:rsidP="00562CA4">
      <w:pPr>
        <w:pStyle w:val="22"/>
        <w:shd w:val="clear" w:color="auto" w:fill="auto"/>
        <w:tabs>
          <w:tab w:val="left" w:pos="993"/>
        </w:tabs>
        <w:spacing w:before="0" w:after="244" w:line="276" w:lineRule="auto"/>
        <w:ind w:right="71" w:firstLine="0"/>
      </w:pPr>
      <w:r>
        <w:t xml:space="preserve">4.2. </w:t>
      </w:r>
      <w:r w:rsidR="001364A9">
        <w:t>В случае</w:t>
      </w:r>
      <w:proofErr w:type="gramStart"/>
      <w:r w:rsidR="001364A9">
        <w:t>,</w:t>
      </w:r>
      <w:proofErr w:type="gramEnd"/>
      <w:r w:rsidR="001364A9">
        <w:t xml:space="preserve"> если указанные споры и разногласия не могут быть разрешены путем переговоров, они подлежат разрешению в соответствии с действу</w:t>
      </w:r>
      <w:r w:rsidR="001364A9">
        <w:t>ю</w:t>
      </w:r>
      <w:r w:rsidR="001364A9">
        <w:t>щим законодательством.</w:t>
      </w:r>
    </w:p>
    <w:p w:rsidR="00585572" w:rsidRDefault="00562CA4" w:rsidP="00562CA4">
      <w:pPr>
        <w:pStyle w:val="42"/>
        <w:shd w:val="clear" w:color="auto" w:fill="auto"/>
        <w:tabs>
          <w:tab w:val="left" w:pos="1512"/>
        </w:tabs>
        <w:spacing w:after="0" w:line="276" w:lineRule="auto"/>
        <w:ind w:right="71" w:firstLine="0"/>
        <w:jc w:val="center"/>
      </w:pPr>
      <w:r>
        <w:t xml:space="preserve">5. </w:t>
      </w:r>
      <w:r w:rsidR="001364A9">
        <w:t>Ответственность сторон. Форс-мажорные обстоятельства</w:t>
      </w:r>
    </w:p>
    <w:p w:rsidR="00585572" w:rsidRDefault="00562CA4" w:rsidP="00562CA4">
      <w:pPr>
        <w:pStyle w:val="22"/>
        <w:shd w:val="clear" w:color="auto" w:fill="auto"/>
        <w:tabs>
          <w:tab w:val="left" w:pos="993"/>
        </w:tabs>
        <w:spacing w:before="0" w:line="276" w:lineRule="auto"/>
        <w:ind w:right="71" w:firstLine="0"/>
      </w:pPr>
      <w:r>
        <w:t xml:space="preserve">5.1. </w:t>
      </w:r>
      <w:r w:rsidR="001364A9">
        <w:t>В случае нарушения Продавцом срока передачи животных, установле</w:t>
      </w:r>
      <w:r w:rsidR="001364A9">
        <w:t>н</w:t>
      </w:r>
      <w:r w:rsidR="001364A9">
        <w:t>ного п. 2.2 настоящего Договора, Покупатель вправе предъявить</w:t>
      </w:r>
      <w:r w:rsidR="00B06A30">
        <w:t xml:space="preserve"> </w:t>
      </w:r>
      <w:r w:rsidR="001364A9">
        <w:t xml:space="preserve">Продавцу требование об уплате неустойки в размере </w:t>
      </w:r>
      <w:r>
        <w:t>_____</w:t>
      </w:r>
      <w:r w:rsidR="001364A9">
        <w:t>% от цены не</w:t>
      </w:r>
      <w:r w:rsidR="00B06A30">
        <w:t xml:space="preserve"> </w:t>
      </w:r>
      <w:r w:rsidR="001364A9">
        <w:t>поставленных в срок животных за каждый день просрочки.</w:t>
      </w:r>
    </w:p>
    <w:p w:rsidR="00585572" w:rsidRDefault="00562CA4" w:rsidP="00E008A4">
      <w:pPr>
        <w:pStyle w:val="22"/>
        <w:shd w:val="clear" w:color="auto" w:fill="auto"/>
        <w:tabs>
          <w:tab w:val="left" w:pos="998"/>
        </w:tabs>
        <w:spacing w:before="0" w:line="276" w:lineRule="auto"/>
        <w:ind w:right="71" w:firstLine="0"/>
      </w:pPr>
      <w:r>
        <w:t xml:space="preserve">5.2. </w:t>
      </w:r>
      <w:r w:rsidR="001364A9">
        <w:t>В случае нарушения Продавцом п. 1.5, п. 1.6 настоящего Договора П</w:t>
      </w:r>
      <w:r w:rsidR="001364A9">
        <w:t>о</w:t>
      </w:r>
      <w:r w:rsidR="001364A9">
        <w:t>купатель вправе предъявить Продавцу требование об уплате неустойки в размере</w:t>
      </w:r>
      <w:r>
        <w:t xml:space="preserve"> ____</w:t>
      </w:r>
      <w:r w:rsidR="001364A9">
        <w:t>% от цены животных, у которых обнаружены недостатки, либо от цены павших</w:t>
      </w:r>
      <w:r w:rsidR="00B06A30">
        <w:t xml:space="preserve"> </w:t>
      </w:r>
      <w:r w:rsidR="001364A9">
        <w:t>животных.</w:t>
      </w:r>
    </w:p>
    <w:p w:rsidR="00585572" w:rsidRDefault="00562CA4" w:rsidP="00B26144">
      <w:pPr>
        <w:pStyle w:val="22"/>
        <w:shd w:val="clear" w:color="auto" w:fill="auto"/>
        <w:tabs>
          <w:tab w:val="left" w:pos="998"/>
        </w:tabs>
        <w:spacing w:before="0" w:line="276" w:lineRule="auto"/>
        <w:ind w:right="71" w:firstLine="0"/>
      </w:pPr>
      <w:r>
        <w:t xml:space="preserve">5.3. </w:t>
      </w:r>
      <w:r w:rsidR="001364A9">
        <w:t>В случае нарушения Покупателем срока оплаты стоимости животных, установленного п. 3.1 настоящего Договора, Продавец вправе предъявит</w:t>
      </w:r>
      <w:r w:rsidR="00B06A30">
        <w:t xml:space="preserve">ь </w:t>
      </w:r>
      <w:r w:rsidR="001364A9">
        <w:t>Покупателю требовани</w:t>
      </w:r>
      <w:r w:rsidR="00B06A30">
        <w:t xml:space="preserve">е об уплате неустойки в размере </w:t>
      </w:r>
      <w:r w:rsidR="001364A9">
        <w:t>% от не уплаченной в</w:t>
      </w:r>
      <w:r w:rsidR="00B06A30">
        <w:t xml:space="preserve"> </w:t>
      </w:r>
      <w:r w:rsidR="001364A9">
        <w:t>срок суммы за каждый день просрочки.</w:t>
      </w:r>
    </w:p>
    <w:p w:rsidR="00585572" w:rsidRDefault="0091152B" w:rsidP="0091152B">
      <w:pPr>
        <w:pStyle w:val="22"/>
        <w:shd w:val="clear" w:color="auto" w:fill="auto"/>
        <w:tabs>
          <w:tab w:val="left" w:pos="1036"/>
        </w:tabs>
        <w:spacing w:before="0" w:line="276" w:lineRule="auto"/>
        <w:ind w:right="71" w:firstLine="0"/>
      </w:pPr>
      <w:r>
        <w:t xml:space="preserve">5.4. </w:t>
      </w:r>
      <w:r w:rsidR="001364A9">
        <w:t>Стороны освобождаются от ответственности за полное или частично</w:t>
      </w:r>
      <w:r w:rsidR="00B06A30">
        <w:t xml:space="preserve">е </w:t>
      </w:r>
      <w:r w:rsidR="001364A9">
        <w:t>неисполнение какого-либо из обязатель</w:t>
      </w:r>
      <w:proofErr w:type="gramStart"/>
      <w:r w:rsidR="001364A9">
        <w:t>ств всл</w:t>
      </w:r>
      <w:proofErr w:type="gramEnd"/>
      <w:r w:rsidR="001364A9">
        <w:t>едствие наступления обсто</w:t>
      </w:r>
      <w:r w:rsidR="001364A9">
        <w:t>я</w:t>
      </w:r>
      <w:r w:rsidR="001364A9">
        <w:t>тельств непреодолимой силы, таких как наводнение, пожар, землетрясение, а также в случае войны и военных действий или запретов компетентных гос</w:t>
      </w:r>
      <w:r w:rsidR="001364A9">
        <w:t>у</w:t>
      </w:r>
      <w:r w:rsidR="001364A9">
        <w:t>дарственных органов, возникших после заключения настоящего</w:t>
      </w:r>
      <w:r w:rsidR="00B06A30">
        <w:t xml:space="preserve"> </w:t>
      </w:r>
      <w:r w:rsidR="001364A9">
        <w:t>Договора</w:t>
      </w:r>
      <w:r w:rsidR="00B06A30">
        <w:t xml:space="preserve"> </w:t>
      </w:r>
      <w:r w:rsidR="001364A9">
        <w:t>(форс-мажорные</w:t>
      </w:r>
      <w:r w:rsidR="00B06A30">
        <w:t xml:space="preserve"> </w:t>
      </w:r>
      <w:r w:rsidR="001364A9">
        <w:t>обстоятельства).</w:t>
      </w:r>
    </w:p>
    <w:p w:rsidR="00585572" w:rsidRDefault="0091152B" w:rsidP="0091152B">
      <w:pPr>
        <w:pStyle w:val="22"/>
        <w:shd w:val="clear" w:color="auto" w:fill="auto"/>
        <w:tabs>
          <w:tab w:val="left" w:pos="1036"/>
        </w:tabs>
        <w:spacing w:before="0" w:line="276" w:lineRule="auto"/>
        <w:ind w:right="71" w:firstLine="0"/>
      </w:pPr>
      <w:r>
        <w:t xml:space="preserve">5.5. </w:t>
      </w:r>
      <w:r w:rsidR="001364A9">
        <w:t>Срок исполнения обязательства, установленного настоящим Договором,</w:t>
      </w:r>
    </w:p>
    <w:p w:rsidR="00585572" w:rsidRDefault="001364A9" w:rsidP="0091152B">
      <w:pPr>
        <w:pStyle w:val="22"/>
        <w:shd w:val="clear" w:color="auto" w:fill="auto"/>
        <w:tabs>
          <w:tab w:val="left" w:pos="4658"/>
          <w:tab w:val="left" w:pos="5813"/>
        </w:tabs>
        <w:spacing w:before="0" w:line="276" w:lineRule="auto"/>
        <w:ind w:right="71" w:firstLine="0"/>
      </w:pPr>
      <w:r>
        <w:t>отодвигается соразмерно времени действия</w:t>
      </w:r>
      <w:r w:rsidR="00B06A30">
        <w:t xml:space="preserve"> </w:t>
      </w:r>
      <w:r>
        <w:t>указанны</w:t>
      </w:r>
      <w:r w:rsidR="00B06A30">
        <w:t xml:space="preserve">х </w:t>
      </w:r>
      <w:r>
        <w:t>форс-мажорных</w:t>
      </w:r>
      <w:r w:rsidR="00B06A30">
        <w:t xml:space="preserve"> </w:t>
      </w:r>
      <w:r>
        <w:t>о</w:t>
      </w:r>
      <w:r>
        <w:t>б</w:t>
      </w:r>
      <w:r>
        <w:t>стоятельств.</w:t>
      </w:r>
    </w:p>
    <w:p w:rsidR="00585572" w:rsidRDefault="0091152B" w:rsidP="0091152B">
      <w:pPr>
        <w:pStyle w:val="22"/>
        <w:shd w:val="clear" w:color="auto" w:fill="auto"/>
        <w:tabs>
          <w:tab w:val="left" w:pos="993"/>
        </w:tabs>
        <w:spacing w:before="0" w:line="276" w:lineRule="auto"/>
        <w:ind w:right="71" w:firstLine="0"/>
      </w:pPr>
      <w:r>
        <w:t xml:space="preserve">5.6. </w:t>
      </w:r>
      <w:r w:rsidR="001364A9">
        <w:t>Сторона, которая не в состоянии выполнить свои обязательства по пр</w:t>
      </w:r>
      <w:r w:rsidR="001364A9">
        <w:t>и</w:t>
      </w:r>
      <w:r w:rsidR="001364A9">
        <w:t>чинам форс-мажорных обстоятельств, должна в письменной форме нез</w:t>
      </w:r>
      <w:r w:rsidR="001364A9">
        <w:t>а</w:t>
      </w:r>
      <w:r w:rsidR="001364A9">
        <w:t>медлительно уведомить другую Сторону о начале, ожидаемом сроке действия и прекращении указанных обстоятельств. Факты, содержащиеся в уведо</w:t>
      </w:r>
      <w:r w:rsidR="001364A9">
        <w:t>м</w:t>
      </w:r>
      <w:r w:rsidR="001364A9">
        <w:t>лении, должны быть подтверждены компетентной организацией соотве</w:t>
      </w:r>
      <w:r w:rsidR="001364A9">
        <w:t>т</w:t>
      </w:r>
      <w:r w:rsidR="001364A9">
        <w:t>ствующей Стороной. Не</w:t>
      </w:r>
      <w:r w:rsidR="00B06A30">
        <w:t xml:space="preserve"> </w:t>
      </w:r>
      <w:r w:rsidR="001364A9">
        <w:t>уведомление или несвоевременное уведомление лишает виновную Сторону права на освобождение от ответственности за неисполнение об</w:t>
      </w:r>
      <w:r w:rsidR="00B06A30">
        <w:t>язатель</w:t>
      </w:r>
      <w:proofErr w:type="gramStart"/>
      <w:r w:rsidR="00B06A30">
        <w:t>ств всл</w:t>
      </w:r>
      <w:proofErr w:type="gramEnd"/>
      <w:r w:rsidR="00B06A30">
        <w:t xml:space="preserve">едствие указанных </w:t>
      </w:r>
      <w:r w:rsidR="001364A9">
        <w:t>обстоятельств.</w:t>
      </w:r>
      <w:r w:rsidR="001364A9">
        <w:br w:type="page"/>
      </w:r>
    </w:p>
    <w:p w:rsidR="00585572" w:rsidRDefault="00841A1B" w:rsidP="00C12D1C">
      <w:pPr>
        <w:pStyle w:val="42"/>
        <w:shd w:val="clear" w:color="auto" w:fill="auto"/>
        <w:tabs>
          <w:tab w:val="left" w:pos="2835"/>
        </w:tabs>
        <w:spacing w:after="0" w:line="276" w:lineRule="auto"/>
        <w:ind w:right="71" w:firstLine="0"/>
        <w:jc w:val="center"/>
      </w:pPr>
      <w:r>
        <w:lastRenderedPageBreak/>
        <w:t xml:space="preserve">6. </w:t>
      </w:r>
      <w:r w:rsidR="001364A9">
        <w:t>Заключительные положения</w:t>
      </w:r>
    </w:p>
    <w:p w:rsidR="00585572" w:rsidRDefault="00841A1B" w:rsidP="00841A1B">
      <w:pPr>
        <w:pStyle w:val="22"/>
        <w:shd w:val="clear" w:color="auto" w:fill="auto"/>
        <w:tabs>
          <w:tab w:val="left" w:pos="972"/>
        </w:tabs>
        <w:spacing w:before="0" w:line="276" w:lineRule="auto"/>
        <w:ind w:right="71" w:firstLine="0"/>
      </w:pPr>
      <w:r>
        <w:t xml:space="preserve">6.1. </w:t>
      </w:r>
      <w:r w:rsidR="001364A9"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85572" w:rsidRDefault="00841A1B" w:rsidP="00841A1B">
      <w:pPr>
        <w:pStyle w:val="22"/>
        <w:shd w:val="clear" w:color="auto" w:fill="auto"/>
        <w:tabs>
          <w:tab w:val="left" w:pos="963"/>
        </w:tabs>
        <w:spacing w:before="0" w:line="276" w:lineRule="auto"/>
        <w:ind w:right="71" w:firstLine="0"/>
      </w:pPr>
      <w:r>
        <w:t xml:space="preserve">6.2. </w:t>
      </w:r>
      <w:r w:rsidR="001364A9">
        <w:t>Во всем остальном, что не предусмотрено настоящим Договором, ст</w:t>
      </w:r>
      <w:r w:rsidR="001364A9">
        <w:t>о</w:t>
      </w:r>
      <w:r w:rsidR="001364A9">
        <w:t>роны будут руководствоваться действующим законодательством.</w:t>
      </w:r>
    </w:p>
    <w:p w:rsidR="00585572" w:rsidRDefault="00841A1B" w:rsidP="00841A1B">
      <w:pPr>
        <w:pStyle w:val="22"/>
        <w:shd w:val="clear" w:color="auto" w:fill="auto"/>
        <w:tabs>
          <w:tab w:val="left" w:pos="1035"/>
          <w:tab w:val="left" w:leader="underscore" w:pos="3682"/>
        </w:tabs>
        <w:spacing w:before="0" w:line="276" w:lineRule="auto"/>
        <w:ind w:right="71" w:firstLine="0"/>
      </w:pPr>
      <w:r>
        <w:t xml:space="preserve">6.3. </w:t>
      </w:r>
      <w:r w:rsidR="001364A9">
        <w:t>Договор составлен на</w:t>
      </w:r>
      <w:r w:rsidR="001364A9">
        <w:tab/>
        <w:t>листах в 2 (двух) экземплярах, один из</w:t>
      </w:r>
      <w:r w:rsidR="0056343F">
        <w:t xml:space="preserve"> </w:t>
      </w:r>
      <w:r w:rsidR="001364A9">
        <w:t>которых остается у Продавца, а один - у Покупателя. Неотъемлемой частью данного Договора является Приложение №1.</w:t>
      </w:r>
    </w:p>
    <w:p w:rsidR="00CA6A6E" w:rsidRDefault="00CA6A6E" w:rsidP="00841A1B">
      <w:pPr>
        <w:pStyle w:val="22"/>
        <w:shd w:val="clear" w:color="auto" w:fill="auto"/>
        <w:tabs>
          <w:tab w:val="left" w:pos="1035"/>
          <w:tab w:val="left" w:leader="underscore" w:pos="3682"/>
        </w:tabs>
        <w:spacing w:before="0" w:line="276" w:lineRule="auto"/>
        <w:ind w:right="71" w:firstLine="0"/>
      </w:pPr>
    </w:p>
    <w:p w:rsidR="00CA6A6E" w:rsidRDefault="00CA6A6E" w:rsidP="00841A1B">
      <w:pPr>
        <w:pStyle w:val="22"/>
        <w:shd w:val="clear" w:color="auto" w:fill="auto"/>
        <w:tabs>
          <w:tab w:val="left" w:pos="1035"/>
          <w:tab w:val="left" w:leader="underscore" w:pos="3682"/>
        </w:tabs>
        <w:spacing w:before="0" w:line="276" w:lineRule="auto"/>
        <w:ind w:right="71" w:firstLine="0"/>
      </w:pPr>
    </w:p>
    <w:p w:rsidR="00CA6A6E" w:rsidRDefault="00CA6A6E" w:rsidP="00CA6A6E">
      <w:pPr>
        <w:pStyle w:val="42"/>
        <w:shd w:val="clear" w:color="auto" w:fill="auto"/>
        <w:tabs>
          <w:tab w:val="left" w:pos="2835"/>
        </w:tabs>
        <w:spacing w:after="0" w:line="276" w:lineRule="auto"/>
        <w:ind w:right="71" w:firstLine="0"/>
        <w:jc w:val="center"/>
      </w:pPr>
      <w:r>
        <w:t>7. Адреса и реквизиты сторон</w:t>
      </w:r>
    </w:p>
    <w:p w:rsidR="00CA6A6E" w:rsidRDefault="00CA6A6E" w:rsidP="002E13E4">
      <w:pPr>
        <w:pStyle w:val="22"/>
        <w:shd w:val="clear" w:color="auto" w:fill="auto"/>
        <w:tabs>
          <w:tab w:val="left" w:pos="1035"/>
          <w:tab w:val="left" w:leader="underscore" w:pos="3682"/>
        </w:tabs>
        <w:spacing w:before="0" w:line="276" w:lineRule="auto"/>
        <w:ind w:right="71" w:firstLine="0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2E13E4" w:rsidTr="002E13E4">
        <w:trPr>
          <w:trHeight w:val="533"/>
        </w:trPr>
        <w:tc>
          <w:tcPr>
            <w:tcW w:w="3457" w:type="dxa"/>
          </w:tcPr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t>Продавец</w:t>
            </w:r>
          </w:p>
        </w:tc>
        <w:tc>
          <w:tcPr>
            <w:tcW w:w="3457" w:type="dxa"/>
          </w:tcPr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t>Покупатель</w:t>
            </w:r>
          </w:p>
        </w:tc>
      </w:tr>
      <w:tr w:rsidR="002E13E4" w:rsidTr="002E13E4">
        <w:tc>
          <w:tcPr>
            <w:tcW w:w="3457" w:type="dxa"/>
          </w:tcPr>
          <w:p w:rsidR="002E13E4" w:rsidRDefault="002E13E4" w:rsidP="00841A1B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Полное наименование: ___________</w:t>
            </w:r>
          </w:p>
          <w:p w:rsidR="002E13E4" w:rsidRDefault="002E13E4" w:rsidP="00841A1B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2E13E4" w:rsidRDefault="002E13E4" w:rsidP="00841A1B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Адрес: 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ОГРН: 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ИНН: 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КПП: 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proofErr w:type="gramStart"/>
            <w:r>
              <w:t>Р</w:t>
            </w:r>
            <w:proofErr w:type="gramEnd"/>
            <w:r>
              <w:t>/с: 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К/с: 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БИК: 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ОКПО: 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(______________________________)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М.П.</w:t>
            </w:r>
          </w:p>
        </w:tc>
        <w:tc>
          <w:tcPr>
            <w:tcW w:w="3457" w:type="dxa"/>
          </w:tcPr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Полное наименование: 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Адрес: 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ОГРН: 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ИНН: 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КПП: 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proofErr w:type="gramStart"/>
            <w:r>
              <w:t>Р</w:t>
            </w:r>
            <w:proofErr w:type="gramEnd"/>
            <w:r>
              <w:t>/с: 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К/с: 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БИК: 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ОКПО: 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(______________________________)</w:t>
            </w:r>
          </w:p>
          <w:p w:rsidR="002E13E4" w:rsidRDefault="002E13E4" w:rsidP="002E13E4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М.П.</w:t>
            </w:r>
          </w:p>
        </w:tc>
      </w:tr>
    </w:tbl>
    <w:p w:rsidR="002E13E4" w:rsidRDefault="002E13E4" w:rsidP="00841A1B">
      <w:pPr>
        <w:pStyle w:val="22"/>
        <w:shd w:val="clear" w:color="auto" w:fill="auto"/>
        <w:tabs>
          <w:tab w:val="left" w:pos="1035"/>
          <w:tab w:val="left" w:leader="underscore" w:pos="3682"/>
        </w:tabs>
        <w:spacing w:before="0" w:line="276" w:lineRule="auto"/>
        <w:ind w:right="71" w:firstLine="0"/>
        <w:sectPr w:rsidR="002E13E4" w:rsidSect="00201474">
          <w:type w:val="continuous"/>
          <w:pgSz w:w="8400" w:h="11900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FA21B0" w:rsidRDefault="00FA21B0" w:rsidP="00FA21B0">
      <w:pPr>
        <w:pStyle w:val="22"/>
        <w:shd w:val="clear" w:color="auto" w:fill="auto"/>
        <w:spacing w:before="0"/>
        <w:ind w:right="71" w:firstLine="0"/>
        <w:jc w:val="right"/>
      </w:pPr>
    </w:p>
    <w:p w:rsidR="00585572" w:rsidRDefault="001364A9" w:rsidP="00FA21B0">
      <w:pPr>
        <w:pStyle w:val="22"/>
        <w:shd w:val="clear" w:color="auto" w:fill="auto"/>
        <w:spacing w:before="0"/>
        <w:ind w:right="71" w:firstLine="0"/>
        <w:jc w:val="right"/>
      </w:pPr>
      <w:r>
        <w:lastRenderedPageBreak/>
        <w:t>Приложение № 1</w:t>
      </w:r>
    </w:p>
    <w:p w:rsidR="00585572" w:rsidRDefault="001364A9" w:rsidP="00FA21B0">
      <w:pPr>
        <w:pStyle w:val="22"/>
        <w:shd w:val="clear" w:color="auto" w:fill="auto"/>
        <w:tabs>
          <w:tab w:val="left" w:leader="underscore" w:pos="3826"/>
        </w:tabs>
        <w:spacing w:before="0"/>
        <w:ind w:left="2420" w:right="71" w:firstLine="0"/>
        <w:jc w:val="right"/>
      </w:pPr>
      <w:r>
        <w:t>К договору №</w:t>
      </w:r>
      <w:r w:rsidR="00FA21B0">
        <w:t>__</w:t>
      </w:r>
      <w:r>
        <w:t>купли продажи</w:t>
      </w:r>
    </w:p>
    <w:p w:rsidR="00FA21B0" w:rsidRDefault="001364A9" w:rsidP="00FA21B0">
      <w:pPr>
        <w:pStyle w:val="22"/>
        <w:shd w:val="clear" w:color="auto" w:fill="auto"/>
        <w:tabs>
          <w:tab w:val="left" w:leader="underscore" w:pos="5026"/>
        </w:tabs>
        <w:spacing w:before="0"/>
        <w:ind w:left="2268" w:right="71" w:firstLine="32"/>
        <w:jc w:val="right"/>
      </w:pPr>
      <w:r>
        <w:t xml:space="preserve">сельскохозяйственных животных </w:t>
      </w:r>
    </w:p>
    <w:p w:rsidR="00585572" w:rsidRDefault="001364A9" w:rsidP="00FA21B0">
      <w:pPr>
        <w:pStyle w:val="22"/>
        <w:shd w:val="clear" w:color="auto" w:fill="auto"/>
        <w:tabs>
          <w:tab w:val="left" w:leader="underscore" w:pos="5026"/>
        </w:tabs>
        <w:spacing w:before="0" w:after="240"/>
        <w:ind w:left="2268" w:right="71" w:firstLine="32"/>
        <w:jc w:val="right"/>
      </w:pPr>
      <w:r>
        <w:t>от</w:t>
      </w:r>
      <w:r w:rsidR="00FA21B0">
        <w:t xml:space="preserve">___ ________________ </w:t>
      </w:r>
      <w:proofErr w:type="gramStart"/>
      <w:r>
        <w:t>г</w:t>
      </w:r>
      <w:proofErr w:type="gramEnd"/>
      <w:r>
        <w:t>.</w:t>
      </w:r>
    </w:p>
    <w:p w:rsidR="00FA21B0" w:rsidRDefault="001364A9" w:rsidP="00FA21B0">
      <w:pPr>
        <w:pStyle w:val="42"/>
        <w:shd w:val="clear" w:color="auto" w:fill="auto"/>
        <w:spacing w:after="0" w:line="264" w:lineRule="exact"/>
        <w:ind w:right="71" w:firstLine="0"/>
        <w:jc w:val="center"/>
      </w:pPr>
      <w:r>
        <w:t>АКТ</w:t>
      </w:r>
    </w:p>
    <w:p w:rsidR="00585572" w:rsidRDefault="001364A9" w:rsidP="00FA21B0">
      <w:pPr>
        <w:pStyle w:val="42"/>
        <w:shd w:val="clear" w:color="auto" w:fill="auto"/>
        <w:spacing w:after="0" w:line="264" w:lineRule="exact"/>
        <w:ind w:right="71" w:firstLine="0"/>
        <w:jc w:val="center"/>
      </w:pPr>
      <w:r>
        <w:t>приема-передачи сельскохозяйственных животных по договору</w:t>
      </w:r>
    </w:p>
    <w:p w:rsidR="00FA21B0" w:rsidRDefault="00FA21B0" w:rsidP="00FA21B0">
      <w:pPr>
        <w:pStyle w:val="42"/>
        <w:shd w:val="clear" w:color="auto" w:fill="auto"/>
        <w:spacing w:after="0" w:line="264" w:lineRule="exact"/>
        <w:ind w:right="71" w:firstLine="0"/>
        <w:jc w:val="center"/>
      </w:pPr>
    </w:p>
    <w:p w:rsidR="00FA21B0" w:rsidRDefault="00FA21B0" w:rsidP="00FA21B0">
      <w:pPr>
        <w:pStyle w:val="22"/>
        <w:shd w:val="clear" w:color="auto" w:fill="auto"/>
        <w:tabs>
          <w:tab w:val="left" w:leader="underscore" w:pos="0"/>
        </w:tabs>
        <w:spacing w:before="0" w:after="7" w:line="276" w:lineRule="auto"/>
        <w:ind w:right="-30" w:firstLine="0"/>
        <w:jc w:val="center"/>
      </w:pPr>
      <w:r>
        <w:t>______________________                              «___»______________</w:t>
      </w:r>
      <w:r>
        <w:tab/>
        <w:t>20__ г.</w:t>
      </w:r>
    </w:p>
    <w:p w:rsidR="00FA21B0" w:rsidRDefault="00FA21B0" w:rsidP="00FA21B0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528">
        <w:rPr>
          <w:rStyle w:val="11Exact"/>
          <w:rFonts w:eastAsia="Arial Unicode MS"/>
          <w:iCs w:val="0"/>
        </w:rPr>
        <w:t>(населенный пункт)</w:t>
      </w:r>
      <w:r w:rsidR="0063157E">
        <w:rPr>
          <w:rStyle w:val="11Exact"/>
          <w:rFonts w:eastAsia="Arial Unicode MS"/>
          <w:iCs w:val="0"/>
        </w:rPr>
        <w:t xml:space="preserve">                                                        </w:t>
      </w:r>
      <w:r w:rsidRPr="008A5528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DF4215" w:rsidRDefault="00DF4215" w:rsidP="00DF4215">
      <w:pPr>
        <w:pStyle w:val="42"/>
        <w:shd w:val="clear" w:color="auto" w:fill="auto"/>
        <w:spacing w:after="0" w:line="276" w:lineRule="auto"/>
        <w:ind w:right="71" w:firstLine="0"/>
        <w:jc w:val="left"/>
        <w:rPr>
          <w:b w:val="0"/>
        </w:rPr>
      </w:pPr>
    </w:p>
    <w:p w:rsidR="00FA21B0" w:rsidRPr="00DF4215" w:rsidRDefault="00DF4215" w:rsidP="00DF4215">
      <w:pPr>
        <w:pStyle w:val="42"/>
        <w:shd w:val="clear" w:color="auto" w:fill="auto"/>
        <w:spacing w:after="0" w:line="276" w:lineRule="auto"/>
        <w:ind w:right="71" w:firstLine="567"/>
        <w:jc w:val="left"/>
        <w:rPr>
          <w:b w:val="0"/>
        </w:rPr>
      </w:pPr>
      <w:proofErr w:type="gramStart"/>
      <w:r>
        <w:rPr>
          <w:b w:val="0"/>
        </w:rPr>
        <w:t>Во</w:t>
      </w:r>
      <w:proofErr w:type="gramEnd"/>
      <w:r>
        <w:rPr>
          <w:b w:val="0"/>
        </w:rPr>
        <w:t xml:space="preserve"> исполнении обязательств по договору, заключенному «_»___  20_</w:t>
      </w:r>
      <w:r w:rsidRPr="00DF4215">
        <w:rPr>
          <w:b w:val="0"/>
        </w:rPr>
        <w:t>г.</w:t>
      </w:r>
    </w:p>
    <w:p w:rsidR="00DF4215" w:rsidRDefault="00DF4215" w:rsidP="00DF4215">
      <w:pPr>
        <w:pStyle w:val="22"/>
        <w:shd w:val="clear" w:color="auto" w:fill="auto"/>
        <w:tabs>
          <w:tab w:val="left" w:leader="underscore" w:pos="7088"/>
        </w:tabs>
        <w:spacing w:before="0" w:line="276" w:lineRule="auto"/>
        <w:ind w:right="-30" w:firstLine="0"/>
      </w:pPr>
      <w:r>
        <w:rPr>
          <w:color w:val="auto"/>
        </w:rPr>
        <w:t>между</w:t>
      </w:r>
      <w:r w:rsidRPr="003D2CC2">
        <w:rPr>
          <w:color w:val="auto"/>
        </w:rPr>
        <w:t>_____________________</w:t>
      </w:r>
      <w:r>
        <w:rPr>
          <w:color w:val="auto"/>
        </w:rPr>
        <w:t>___________________________</w:t>
      </w:r>
      <w:r w:rsidRPr="003D2CC2">
        <w:rPr>
          <w:color w:val="auto"/>
        </w:rPr>
        <w:t>__</w:t>
      </w:r>
      <w:r>
        <w:t>__________</w:t>
      </w:r>
    </w:p>
    <w:p w:rsidR="00DF4215" w:rsidRDefault="00DF4215" w:rsidP="00DF4215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(наименование предприятия, организации) </w:t>
      </w:r>
    </w:p>
    <w:p w:rsidR="00DF4215" w:rsidRDefault="00DF4215" w:rsidP="00DF4215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rStyle w:val="1110pt"/>
        </w:rPr>
      </w:pPr>
      <w:proofErr w:type="spellStart"/>
      <w:r w:rsidRPr="00DF4215">
        <w:rPr>
          <w:i w:val="0"/>
          <w:sz w:val="20"/>
        </w:rPr>
        <w:t>именуем__</w:t>
      </w:r>
      <w:r>
        <w:rPr>
          <w:rStyle w:val="1110pt0"/>
        </w:rPr>
        <w:t>«Продавец</w:t>
      </w:r>
      <w:proofErr w:type="spellEnd"/>
      <w:r>
        <w:rPr>
          <w:rStyle w:val="1110pt0"/>
        </w:rPr>
        <w:t xml:space="preserve">»,  </w:t>
      </w:r>
      <w:r>
        <w:rPr>
          <w:rStyle w:val="1110pt"/>
        </w:rPr>
        <w:t>в лице_____________________________________</w:t>
      </w:r>
    </w:p>
    <w:p w:rsidR="00DF4215" w:rsidRDefault="00DF4215" w:rsidP="00DF4215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                                                                 (должность, Ф.И.О.) </w:t>
      </w:r>
    </w:p>
    <w:p w:rsidR="00DF4215" w:rsidRDefault="00DF4215" w:rsidP="00DF4215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действующего</w:t>
      </w:r>
      <w:proofErr w:type="gramEnd"/>
      <w:r>
        <w:rPr>
          <w:rStyle w:val="1110pt"/>
        </w:rPr>
        <w:t xml:space="preserve"> на основании __________________________, с одной стороны</w:t>
      </w:r>
    </w:p>
    <w:p w:rsidR="00DF4215" w:rsidRDefault="00DF4215" w:rsidP="00DF4215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                            (устава, положения.) </w:t>
      </w:r>
    </w:p>
    <w:p w:rsidR="00DF4215" w:rsidRPr="003D2CC2" w:rsidRDefault="00DF4215" w:rsidP="00DF4215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i w:val="0"/>
        </w:rPr>
      </w:pPr>
      <w:r w:rsidRPr="00DF4215">
        <w:rPr>
          <w:i w:val="0"/>
          <w:sz w:val="20"/>
          <w:szCs w:val="20"/>
        </w:rPr>
        <w:t>и</w:t>
      </w:r>
      <w:r>
        <w:rPr>
          <w:i w:val="0"/>
        </w:rPr>
        <w:t>___________________________________________________</w:t>
      </w:r>
      <w:r w:rsidRPr="00DF4215">
        <w:rPr>
          <w:i w:val="0"/>
          <w:sz w:val="20"/>
        </w:rPr>
        <w:t>именуем__</w:t>
      </w:r>
      <w:r>
        <w:rPr>
          <w:rStyle w:val="1110pt0"/>
        </w:rPr>
        <w:t xml:space="preserve">«Покупатель», </w:t>
      </w:r>
    </w:p>
    <w:p w:rsidR="00DF4215" w:rsidRDefault="00DF4215" w:rsidP="00DF4215">
      <w:pPr>
        <w:pStyle w:val="110"/>
        <w:shd w:val="clear" w:color="auto" w:fill="auto"/>
        <w:spacing w:before="0" w:after="2" w:line="276" w:lineRule="auto"/>
        <w:ind w:left="1620" w:right="71"/>
        <w:jc w:val="left"/>
      </w:pPr>
      <w:r>
        <w:t xml:space="preserve">                (наименование кооператива)</w:t>
      </w:r>
    </w:p>
    <w:p w:rsidR="00DF4215" w:rsidRDefault="00DF4215" w:rsidP="00DF4215">
      <w:pPr>
        <w:pStyle w:val="22"/>
        <w:shd w:val="clear" w:color="auto" w:fill="auto"/>
        <w:tabs>
          <w:tab w:val="left" w:leader="underscore" w:pos="1219"/>
          <w:tab w:val="left" w:leader="underscore" w:pos="7234"/>
        </w:tabs>
        <w:spacing w:before="0" w:after="12" w:line="276" w:lineRule="auto"/>
        <w:ind w:right="71" w:firstLine="0"/>
      </w:pPr>
      <w:r>
        <w:t>в лице</w:t>
      </w:r>
      <w:proofErr w:type="gramStart"/>
      <w:r w:rsidR="0056343F">
        <w:t xml:space="preserve"> </w:t>
      </w:r>
      <w:r>
        <w:t>________________________________________________,</w:t>
      </w:r>
      <w:proofErr w:type="spellStart"/>
      <w:proofErr w:type="gramEnd"/>
      <w:r>
        <w:t>действующ</w:t>
      </w:r>
      <w:proofErr w:type="spellEnd"/>
      <w:r>
        <w:t>__</w:t>
      </w:r>
    </w:p>
    <w:p w:rsidR="00DF4215" w:rsidRDefault="00DF4215" w:rsidP="00DF4215">
      <w:pPr>
        <w:pStyle w:val="110"/>
        <w:shd w:val="clear" w:color="auto" w:fill="auto"/>
        <w:spacing w:before="0" w:after="7" w:line="276" w:lineRule="auto"/>
        <w:ind w:right="71"/>
        <w:jc w:val="left"/>
      </w:pPr>
      <w:r>
        <w:t>(должность, Ф.И.О.)</w:t>
      </w:r>
    </w:p>
    <w:p w:rsidR="00DF4215" w:rsidRPr="00DF4215" w:rsidRDefault="00DF4215" w:rsidP="00DF4215">
      <w:pPr>
        <w:pStyle w:val="22"/>
        <w:shd w:val="clear" w:color="auto" w:fill="auto"/>
        <w:tabs>
          <w:tab w:val="left" w:leader="underscore" w:pos="1219"/>
          <w:tab w:val="left" w:leader="underscore" w:pos="4685"/>
        </w:tabs>
        <w:spacing w:before="0" w:after="7" w:line="276" w:lineRule="auto"/>
        <w:ind w:right="71" w:firstLine="0"/>
      </w:pPr>
      <w:r>
        <w:t>на основании</w:t>
      </w:r>
      <w:r w:rsidR="0056343F">
        <w:t xml:space="preserve"> </w:t>
      </w:r>
      <w:r>
        <w:t xml:space="preserve">________________, с другой стороны, где </w:t>
      </w:r>
      <w:r w:rsidRPr="00DF4215">
        <w:rPr>
          <w:b/>
        </w:rPr>
        <w:t>Продавец</w:t>
      </w:r>
      <w:r w:rsidR="0056343F">
        <w:rPr>
          <w:b/>
        </w:rPr>
        <w:t xml:space="preserve"> </w:t>
      </w:r>
      <w:r>
        <w:t xml:space="preserve">передает, а </w:t>
      </w:r>
    </w:p>
    <w:p w:rsidR="00DF4215" w:rsidRDefault="00DF4215" w:rsidP="00DF4215">
      <w:pPr>
        <w:pStyle w:val="110"/>
        <w:shd w:val="clear" w:color="auto" w:fill="auto"/>
        <w:spacing w:before="0" w:after="2" w:line="276" w:lineRule="auto"/>
        <w:ind w:right="71"/>
        <w:jc w:val="left"/>
      </w:pPr>
      <w:r>
        <w:t>(устава, положения)</w:t>
      </w:r>
    </w:p>
    <w:p w:rsidR="00DF4215" w:rsidRDefault="00DF4215" w:rsidP="00DF4215">
      <w:pPr>
        <w:pStyle w:val="22"/>
        <w:shd w:val="clear" w:color="auto" w:fill="auto"/>
        <w:spacing w:before="0" w:after="183" w:line="276" w:lineRule="auto"/>
        <w:ind w:right="71" w:firstLine="0"/>
      </w:pPr>
      <w:r w:rsidRPr="00DF4215">
        <w:rPr>
          <w:b/>
        </w:rPr>
        <w:t>Покупатель</w:t>
      </w:r>
      <w:r w:rsidR="0056343F">
        <w:rPr>
          <w:b/>
        </w:rPr>
        <w:t xml:space="preserve"> </w:t>
      </w:r>
      <w:r>
        <w:t>принимает сельскохозяйственных животных:</w:t>
      </w:r>
    </w:p>
    <w:tbl>
      <w:tblPr>
        <w:tblOverlap w:val="never"/>
        <w:tblW w:w="73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3706"/>
      </w:tblGrid>
      <w:tr w:rsidR="00DF4215" w:rsidTr="00DF4215">
        <w:trPr>
          <w:trHeight w:hRule="exact" w:val="28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>Порода</w:t>
            </w:r>
            <w:proofErr w:type="gramStart"/>
            <w:r>
              <w:rPr>
                <w:rStyle w:val="2c"/>
              </w:rPr>
              <w:t xml:space="preserve"> ()</w:t>
            </w:r>
            <w:proofErr w:type="gram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DF4215" w:rsidTr="00DF4215">
        <w:trPr>
          <w:trHeight w:hRule="exact" w:val="27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>Количество (шт.)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DF4215" w:rsidTr="00DF4215">
        <w:trPr>
          <w:trHeight w:hRule="exact" w:val="542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>Возраст (мес.) (указать возраст каждого сельскохозяйственного животного)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DF4215" w:rsidTr="00DF4215">
        <w:trPr>
          <w:trHeight w:hRule="exact" w:val="60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>Вес при покупке (</w:t>
            </w:r>
            <w:proofErr w:type="gramStart"/>
            <w:r>
              <w:rPr>
                <w:rStyle w:val="2c"/>
              </w:rPr>
              <w:t>кг</w:t>
            </w:r>
            <w:proofErr w:type="gramEnd"/>
            <w:r>
              <w:rPr>
                <w:rStyle w:val="2c"/>
              </w:rPr>
              <w:t>) (указать вес каждого сельскохозяйственного животного)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DF4215" w:rsidTr="00DF4215">
        <w:trPr>
          <w:trHeight w:hRule="exact" w:val="79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 xml:space="preserve">Кондиция (крепость костяка, </w:t>
            </w:r>
            <w:proofErr w:type="spellStart"/>
            <w:r>
              <w:rPr>
                <w:rStyle w:val="2c"/>
              </w:rPr>
              <w:t>выполне</w:t>
            </w:r>
            <w:r>
              <w:rPr>
                <w:rStyle w:val="2c"/>
              </w:rPr>
              <w:t>н</w:t>
            </w:r>
            <w:r>
              <w:rPr>
                <w:rStyle w:val="2c"/>
              </w:rPr>
              <w:t>ность</w:t>
            </w:r>
            <w:proofErr w:type="spellEnd"/>
            <w:r>
              <w:rPr>
                <w:rStyle w:val="2c"/>
              </w:rPr>
              <w:t xml:space="preserve"> мясных форм, отсутствие нед</w:t>
            </w:r>
            <w:r>
              <w:rPr>
                <w:rStyle w:val="2c"/>
              </w:rPr>
              <w:t>о</w:t>
            </w:r>
            <w:r>
              <w:rPr>
                <w:rStyle w:val="2c"/>
              </w:rPr>
              <w:t>статка в экстерьере)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DF4215" w:rsidTr="00DF4215">
        <w:trPr>
          <w:trHeight w:hRule="exact" w:val="27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>Цвет кожи (отсутствие синяков)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DF4215" w:rsidTr="00DF4215">
        <w:trPr>
          <w:trHeight w:hRule="exact" w:val="55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pStyle w:val="22"/>
              <w:shd w:val="clear" w:color="auto" w:fill="auto"/>
              <w:spacing w:before="0" w:line="276" w:lineRule="auto"/>
              <w:ind w:right="71" w:firstLine="0"/>
            </w:pPr>
            <w:r>
              <w:rPr>
                <w:rStyle w:val="2c"/>
              </w:rPr>
              <w:t>Отсутствие клинических проявлений заболеваний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215" w:rsidRDefault="00DF4215" w:rsidP="00FB6CA0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</w:tbl>
    <w:p w:rsidR="00DF4215" w:rsidRDefault="00DF4215" w:rsidP="00DF4215">
      <w:pPr>
        <w:pStyle w:val="22"/>
        <w:shd w:val="clear" w:color="auto" w:fill="auto"/>
        <w:tabs>
          <w:tab w:val="left" w:leader="underscore" w:pos="3278"/>
        </w:tabs>
        <w:spacing w:before="0" w:line="200" w:lineRule="exact"/>
        <w:ind w:right="71" w:firstLine="0"/>
        <w:rPr>
          <w:sz w:val="2"/>
          <w:szCs w:val="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DF4215" w:rsidTr="00FB6CA0">
        <w:trPr>
          <w:trHeight w:val="533"/>
        </w:trPr>
        <w:tc>
          <w:tcPr>
            <w:tcW w:w="3457" w:type="dxa"/>
          </w:tcPr>
          <w:p w:rsidR="00DF4215" w:rsidRPr="0039603E" w:rsidRDefault="0039603E" w:rsidP="00FB6CA0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  <w:r w:rsidRPr="0039603E">
              <w:rPr>
                <w:b/>
              </w:rPr>
              <w:t xml:space="preserve"> передал</w:t>
            </w:r>
            <w:r>
              <w:rPr>
                <w:b/>
              </w:rPr>
              <w:t>:</w:t>
            </w:r>
          </w:p>
        </w:tc>
        <w:tc>
          <w:tcPr>
            <w:tcW w:w="3457" w:type="dxa"/>
          </w:tcPr>
          <w:p w:rsidR="00DF4215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rPr>
                <w:b/>
              </w:rPr>
              <w:t>Покупатель принял:</w:t>
            </w:r>
          </w:p>
        </w:tc>
      </w:tr>
      <w:tr w:rsidR="00DF4215" w:rsidTr="00FB6CA0">
        <w:tc>
          <w:tcPr>
            <w:tcW w:w="3457" w:type="dxa"/>
          </w:tcPr>
          <w:p w:rsidR="00DF4215" w:rsidRDefault="00DF4215" w:rsidP="00FB6CA0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39603E" w:rsidRPr="0039603E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</w:rPr>
            </w:pPr>
            <w:r w:rsidRPr="0039603E">
              <w:rPr>
                <w:i/>
              </w:rPr>
              <w:t>(подпись)</w:t>
            </w:r>
          </w:p>
          <w:p w:rsidR="00DF4215" w:rsidRDefault="00DF4215" w:rsidP="00FB6CA0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39603E" w:rsidRPr="0039603E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</w:rPr>
            </w:pPr>
            <w:r w:rsidRPr="0039603E">
              <w:rPr>
                <w:i/>
              </w:rPr>
              <w:t>(</w:t>
            </w:r>
            <w:r>
              <w:rPr>
                <w:i/>
              </w:rPr>
              <w:t>Ф.И.О.</w:t>
            </w:r>
            <w:r w:rsidRPr="0039603E">
              <w:rPr>
                <w:i/>
              </w:rPr>
              <w:t>)</w:t>
            </w:r>
          </w:p>
          <w:p w:rsidR="0039603E" w:rsidRDefault="0039603E" w:rsidP="00FB6CA0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</w:p>
          <w:p w:rsidR="00DF4215" w:rsidRDefault="00DF4215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</w:p>
        </w:tc>
        <w:tc>
          <w:tcPr>
            <w:tcW w:w="3457" w:type="dxa"/>
          </w:tcPr>
          <w:p w:rsidR="0039603E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39603E" w:rsidRPr="0039603E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</w:rPr>
            </w:pPr>
            <w:r w:rsidRPr="0039603E">
              <w:rPr>
                <w:i/>
              </w:rPr>
              <w:t>(подпись)</w:t>
            </w:r>
          </w:p>
          <w:p w:rsidR="0039603E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39603E" w:rsidRPr="0039603E" w:rsidRDefault="0039603E" w:rsidP="0039603E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</w:rPr>
            </w:pPr>
            <w:r w:rsidRPr="0039603E">
              <w:rPr>
                <w:i/>
              </w:rPr>
              <w:t>(</w:t>
            </w:r>
            <w:r>
              <w:rPr>
                <w:i/>
              </w:rPr>
              <w:t>Ф.И.О.</w:t>
            </w:r>
            <w:r w:rsidRPr="0039603E">
              <w:rPr>
                <w:i/>
              </w:rPr>
              <w:t>)</w:t>
            </w:r>
          </w:p>
          <w:p w:rsidR="00DF4215" w:rsidRDefault="00DF4215" w:rsidP="00FB6CA0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</w:p>
        </w:tc>
      </w:tr>
    </w:tbl>
    <w:p w:rsidR="00DF4215" w:rsidRDefault="00DF4215" w:rsidP="00DF4215">
      <w:pPr>
        <w:pStyle w:val="22"/>
        <w:shd w:val="clear" w:color="auto" w:fill="auto"/>
        <w:tabs>
          <w:tab w:val="left" w:leader="underscore" w:pos="3278"/>
        </w:tabs>
        <w:spacing w:before="0" w:line="200" w:lineRule="exact"/>
        <w:ind w:right="71" w:firstLine="0"/>
        <w:rPr>
          <w:sz w:val="2"/>
          <w:szCs w:val="2"/>
        </w:rPr>
        <w:sectPr w:rsidR="00DF4215" w:rsidSect="00201474">
          <w:type w:val="continuous"/>
          <w:pgSz w:w="8400" w:h="11900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CD57A0" w:rsidRPr="0093749F" w:rsidRDefault="00CD57A0" w:rsidP="004B14E4">
      <w:pPr>
        <w:pStyle w:val="3"/>
        <w:jc w:val="right"/>
      </w:pPr>
      <w:bookmarkStart w:id="92" w:name="_Toc464033696"/>
      <w:r w:rsidRPr="0093749F">
        <w:lastRenderedPageBreak/>
        <w:t>Приложение  2</w:t>
      </w:r>
      <w:bookmarkEnd w:id="92"/>
    </w:p>
    <w:p w:rsidR="00CD57A0" w:rsidRDefault="00CD57A0" w:rsidP="006333D7">
      <w:pPr>
        <w:pStyle w:val="42"/>
        <w:shd w:val="clear" w:color="auto" w:fill="auto"/>
        <w:spacing w:after="0" w:line="276" w:lineRule="auto"/>
        <w:ind w:left="3120" w:right="71" w:firstLine="0"/>
        <w:jc w:val="left"/>
      </w:pPr>
    </w:p>
    <w:p w:rsidR="00585572" w:rsidRDefault="001364A9" w:rsidP="006333D7">
      <w:pPr>
        <w:pStyle w:val="42"/>
        <w:shd w:val="clear" w:color="auto" w:fill="auto"/>
        <w:spacing w:after="0" w:line="276" w:lineRule="auto"/>
        <w:ind w:left="3120" w:right="71" w:firstLine="0"/>
        <w:jc w:val="left"/>
      </w:pPr>
      <w:r>
        <w:t>Договор №</w:t>
      </w:r>
      <w:r w:rsidR="00CD57A0">
        <w:t>__</w:t>
      </w:r>
    </w:p>
    <w:p w:rsidR="00585572" w:rsidRDefault="001364A9" w:rsidP="00AE36BB">
      <w:pPr>
        <w:pStyle w:val="42"/>
        <w:shd w:val="clear" w:color="auto" w:fill="auto"/>
        <w:spacing w:after="0" w:line="276" w:lineRule="auto"/>
        <w:ind w:left="160" w:right="71" w:firstLine="0"/>
        <w:jc w:val="center"/>
      </w:pPr>
      <w:r>
        <w:t xml:space="preserve">передачи сельскохозяйственных животных на </w:t>
      </w:r>
      <w:proofErr w:type="spellStart"/>
      <w:r>
        <w:t>доращивание</w:t>
      </w:r>
      <w:proofErr w:type="spellEnd"/>
    </w:p>
    <w:p w:rsidR="00AE36BB" w:rsidRDefault="00AE36BB" w:rsidP="00AE36BB">
      <w:pPr>
        <w:pStyle w:val="42"/>
        <w:shd w:val="clear" w:color="auto" w:fill="auto"/>
        <w:spacing w:after="0" w:line="276" w:lineRule="auto"/>
        <w:ind w:left="160" w:right="71" w:firstLine="0"/>
        <w:jc w:val="center"/>
      </w:pPr>
    </w:p>
    <w:p w:rsidR="006333D7" w:rsidRDefault="006333D7" w:rsidP="00DB1437">
      <w:pPr>
        <w:pStyle w:val="22"/>
        <w:shd w:val="clear" w:color="auto" w:fill="auto"/>
        <w:tabs>
          <w:tab w:val="left" w:leader="underscore" w:pos="0"/>
        </w:tabs>
        <w:spacing w:before="0" w:after="7" w:line="276" w:lineRule="auto"/>
        <w:ind w:right="-30" w:firstLine="0"/>
        <w:jc w:val="center"/>
      </w:pPr>
      <w:r>
        <w:t>______________________                              «___»______________</w:t>
      </w:r>
      <w:r>
        <w:tab/>
        <w:t>20__ г.</w:t>
      </w:r>
    </w:p>
    <w:p w:rsidR="006333D7" w:rsidRDefault="006333D7" w:rsidP="00DB1437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11Exact"/>
          <w:rFonts w:eastAsia="Arial Unicode MS"/>
          <w:iCs w:val="0"/>
        </w:rPr>
        <w:t xml:space="preserve"> </w:t>
      </w:r>
      <w:r w:rsidRPr="008A5528">
        <w:rPr>
          <w:rStyle w:val="11Exact"/>
          <w:rFonts w:eastAsia="Arial Unicode MS"/>
          <w:iCs w:val="0"/>
        </w:rPr>
        <w:t>(населенный пункт)</w:t>
      </w:r>
      <w:r>
        <w:rPr>
          <w:rStyle w:val="11Exact"/>
          <w:rFonts w:eastAsia="Arial Unicode MS"/>
          <w:iCs w:val="0"/>
        </w:rPr>
        <w:t xml:space="preserve">                                                     </w:t>
      </w:r>
      <w:r w:rsidRPr="008A5528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6333D7" w:rsidRDefault="006333D7" w:rsidP="00DB1437">
      <w:pPr>
        <w:pStyle w:val="22"/>
        <w:shd w:val="clear" w:color="auto" w:fill="auto"/>
        <w:tabs>
          <w:tab w:val="left" w:leader="underscore" w:pos="7088"/>
        </w:tabs>
        <w:spacing w:before="0" w:line="276" w:lineRule="auto"/>
        <w:ind w:right="-30" w:firstLine="0"/>
      </w:pPr>
      <w:r w:rsidRPr="003D2CC2">
        <w:rPr>
          <w:color w:val="auto"/>
        </w:rPr>
        <w:t>_________________________</w:t>
      </w:r>
      <w:r>
        <w:rPr>
          <w:color w:val="auto"/>
        </w:rPr>
        <w:t>___________________________</w:t>
      </w:r>
      <w:r w:rsidRPr="003D2CC2">
        <w:rPr>
          <w:color w:val="auto"/>
        </w:rPr>
        <w:t>__</w:t>
      </w:r>
      <w:r>
        <w:t>именуем__ в</w:t>
      </w:r>
    </w:p>
    <w:p w:rsidR="006333D7" w:rsidRDefault="006333D7" w:rsidP="00DB1437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(наименование  кооперации) </w:t>
      </w:r>
    </w:p>
    <w:p w:rsidR="006333D7" w:rsidRDefault="006333D7" w:rsidP="00DB1437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дальнейшем</w:t>
      </w:r>
      <w:proofErr w:type="gramEnd"/>
      <w:r>
        <w:rPr>
          <w:rStyle w:val="1110pt"/>
        </w:rPr>
        <w:t xml:space="preserve"> </w:t>
      </w:r>
      <w:r>
        <w:rPr>
          <w:rStyle w:val="1110pt0"/>
        </w:rPr>
        <w:t xml:space="preserve">«Заказчик», </w:t>
      </w:r>
      <w:r>
        <w:rPr>
          <w:rStyle w:val="1110pt"/>
        </w:rPr>
        <w:t>в лице_____________________________________</w:t>
      </w:r>
    </w:p>
    <w:p w:rsidR="006333D7" w:rsidRDefault="006333D7" w:rsidP="00DB1437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                                                                 (должность, Ф.И.О.) </w:t>
      </w:r>
    </w:p>
    <w:p w:rsidR="006333D7" w:rsidRDefault="006333D7" w:rsidP="00DB1437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действующего</w:t>
      </w:r>
      <w:proofErr w:type="gramEnd"/>
      <w:r>
        <w:rPr>
          <w:rStyle w:val="1110pt"/>
        </w:rPr>
        <w:t xml:space="preserve"> на основании __________________________, с одной стороны</w:t>
      </w:r>
    </w:p>
    <w:p w:rsidR="006333D7" w:rsidRDefault="006333D7" w:rsidP="00DB1437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</w:pPr>
      <w:r>
        <w:t xml:space="preserve">                                                                       (устава, положения.) </w:t>
      </w:r>
    </w:p>
    <w:p w:rsidR="006333D7" w:rsidRPr="003D2CC2" w:rsidRDefault="006333D7" w:rsidP="00DB1437">
      <w:pPr>
        <w:pStyle w:val="110"/>
        <w:shd w:val="clear" w:color="auto" w:fill="auto"/>
        <w:tabs>
          <w:tab w:val="left" w:leader="underscore" w:pos="4579"/>
        </w:tabs>
        <w:spacing w:before="0" w:after="0" w:line="276" w:lineRule="auto"/>
        <w:ind w:right="71"/>
        <w:jc w:val="left"/>
        <w:rPr>
          <w:i w:val="0"/>
        </w:rPr>
      </w:pPr>
      <w:r w:rsidRPr="006333D7">
        <w:rPr>
          <w:i w:val="0"/>
          <w:sz w:val="20"/>
        </w:rPr>
        <w:t xml:space="preserve"> и </w:t>
      </w:r>
      <w:r>
        <w:rPr>
          <w:i w:val="0"/>
        </w:rPr>
        <w:t>______________________________________________________________________________</w:t>
      </w:r>
    </w:p>
    <w:p w:rsidR="006333D7" w:rsidRDefault="006333D7" w:rsidP="00DB1437">
      <w:pPr>
        <w:pStyle w:val="110"/>
        <w:shd w:val="clear" w:color="auto" w:fill="auto"/>
        <w:spacing w:before="0" w:after="2" w:line="276" w:lineRule="auto"/>
        <w:ind w:left="1620" w:right="71"/>
        <w:jc w:val="left"/>
      </w:pPr>
      <w:r>
        <w:t>(член кооператива)</w:t>
      </w:r>
    </w:p>
    <w:p w:rsidR="006333D7" w:rsidRDefault="006333D7" w:rsidP="006333D7">
      <w:pPr>
        <w:pStyle w:val="22"/>
        <w:shd w:val="clear" w:color="auto" w:fill="auto"/>
        <w:tabs>
          <w:tab w:val="left" w:leader="underscore" w:pos="1219"/>
          <w:tab w:val="left" w:leader="underscore" w:pos="7234"/>
        </w:tabs>
        <w:spacing w:before="0" w:after="12" w:line="276" w:lineRule="auto"/>
        <w:ind w:right="71" w:firstLine="0"/>
      </w:pPr>
      <w:r>
        <w:t xml:space="preserve">именуем__ в дальнейшем </w:t>
      </w:r>
      <w:r>
        <w:rPr>
          <w:rStyle w:val="23"/>
        </w:rPr>
        <w:t xml:space="preserve">«Исполнитель», </w:t>
      </w:r>
      <w:r>
        <w:t>с другой стороны, заключили настоящий Договор о нижеследующем:</w:t>
      </w:r>
    </w:p>
    <w:p w:rsidR="006333D7" w:rsidRPr="00AE36BB" w:rsidRDefault="006333D7" w:rsidP="006333D7">
      <w:pPr>
        <w:pStyle w:val="42"/>
        <w:shd w:val="clear" w:color="auto" w:fill="auto"/>
        <w:spacing w:after="9" w:line="276" w:lineRule="auto"/>
        <w:ind w:right="200" w:firstLine="0"/>
        <w:jc w:val="right"/>
        <w:rPr>
          <w:rStyle w:val="4Exact"/>
          <w:b/>
          <w:bCs/>
          <w:sz w:val="10"/>
        </w:rPr>
      </w:pPr>
    </w:p>
    <w:p w:rsidR="006333D7" w:rsidRDefault="006333D7" w:rsidP="006333D7">
      <w:pPr>
        <w:pStyle w:val="42"/>
        <w:shd w:val="clear" w:color="auto" w:fill="auto"/>
        <w:spacing w:after="9" w:line="276" w:lineRule="auto"/>
        <w:ind w:right="200" w:firstLine="0"/>
        <w:jc w:val="center"/>
      </w:pPr>
      <w:r>
        <w:rPr>
          <w:rStyle w:val="4Exact"/>
          <w:b/>
          <w:bCs/>
        </w:rPr>
        <w:t>1. Предмет договора</w:t>
      </w:r>
    </w:p>
    <w:p w:rsidR="008F1028" w:rsidRDefault="008F1028" w:rsidP="008F1028">
      <w:pPr>
        <w:pStyle w:val="22"/>
        <w:shd w:val="clear" w:color="auto" w:fill="auto"/>
        <w:spacing w:before="0" w:line="276" w:lineRule="auto"/>
        <w:ind w:firstLine="660"/>
        <w:jc w:val="left"/>
      </w:pPr>
      <w:r>
        <w:rPr>
          <w:rStyle w:val="2Exact"/>
        </w:rPr>
        <w:t xml:space="preserve">1.1. </w:t>
      </w:r>
      <w:r w:rsidR="006333D7">
        <w:rPr>
          <w:rStyle w:val="2Exact"/>
        </w:rPr>
        <w:t>По настоящему договору Исполнитель обязует</w:t>
      </w:r>
      <w:r w:rsidR="001364A9">
        <w:t>ся выполнить р</w:t>
      </w:r>
      <w:r w:rsidR="001364A9">
        <w:t>а</w:t>
      </w:r>
      <w:r w:rsidR="001364A9">
        <w:t xml:space="preserve">боту по </w:t>
      </w:r>
      <w:proofErr w:type="spellStart"/>
      <w:r w:rsidR="001364A9">
        <w:t>доращиванию</w:t>
      </w:r>
      <w:proofErr w:type="spellEnd"/>
      <w:r w:rsidR="001364A9">
        <w:t xml:space="preserve"> полученн</w:t>
      </w:r>
      <w:r w:rsidR="009213E2">
        <w:t>ых от Заказчика молодняка КРС</w:t>
      </w:r>
      <w:r w:rsidR="001364A9">
        <w:t xml:space="preserve"> на пред</w:t>
      </w:r>
      <w:r w:rsidR="001364A9">
        <w:t>у</w:t>
      </w:r>
      <w:r w:rsidR="001364A9">
        <w:t>смотренных в договоре условиях, и передать Заказчику выра</w:t>
      </w:r>
      <w:r w:rsidR="009213E2">
        <w:t>щенных КРС</w:t>
      </w:r>
      <w:r w:rsidR="001364A9">
        <w:t>, а Заказчик обязуется принять результат работ и оплатить его в порядке и на условиях, предусмотренных договором.</w:t>
      </w:r>
    </w:p>
    <w:p w:rsidR="00585572" w:rsidRDefault="008F1028" w:rsidP="008F1028">
      <w:pPr>
        <w:pStyle w:val="22"/>
        <w:shd w:val="clear" w:color="auto" w:fill="auto"/>
        <w:spacing w:before="0" w:line="276" w:lineRule="auto"/>
        <w:ind w:firstLine="660"/>
        <w:jc w:val="left"/>
      </w:pPr>
      <w:r>
        <w:t xml:space="preserve">1.2. </w:t>
      </w:r>
      <w:r w:rsidR="001364A9">
        <w:t xml:space="preserve">Исполнитель принимает на себя обязательство принять на </w:t>
      </w:r>
      <w:proofErr w:type="spellStart"/>
      <w:r w:rsidR="001364A9">
        <w:t>дор</w:t>
      </w:r>
      <w:r w:rsidR="001364A9">
        <w:t>а</w:t>
      </w:r>
      <w:r w:rsidR="001364A9">
        <w:t>щивание</w:t>
      </w:r>
      <w:proofErr w:type="spellEnd"/>
      <w:r w:rsidR="001364A9">
        <w:t xml:space="preserve"> и</w:t>
      </w:r>
      <w:r>
        <w:t xml:space="preserve"> откорм молодняк КРС в количестве _________________________.</w:t>
      </w:r>
    </w:p>
    <w:p w:rsidR="00585572" w:rsidRDefault="008F1028" w:rsidP="00CD57A0">
      <w:pPr>
        <w:pStyle w:val="22"/>
        <w:shd w:val="clear" w:color="auto" w:fill="auto"/>
        <w:spacing w:before="0" w:line="240" w:lineRule="auto"/>
        <w:ind w:left="660" w:right="71" w:firstLine="0"/>
        <w:jc w:val="left"/>
      </w:pPr>
      <w:r>
        <w:rPr>
          <w:rStyle w:val="2Exact"/>
        </w:rPr>
        <w:t xml:space="preserve">1.3. </w:t>
      </w:r>
      <w:r w:rsidR="001364A9">
        <w:t>Срок выполнения работ:</w:t>
      </w:r>
      <w:r w:rsidR="00CD57A0" w:rsidRPr="00CD57A0">
        <w:t xml:space="preserve"> </w:t>
      </w:r>
      <w:r w:rsidR="00CD57A0">
        <w:t>_______________________________.</w:t>
      </w:r>
    </w:p>
    <w:p w:rsidR="00585572" w:rsidRDefault="008F1028" w:rsidP="008F1028">
      <w:pPr>
        <w:pStyle w:val="22"/>
        <w:shd w:val="clear" w:color="auto" w:fill="auto"/>
        <w:tabs>
          <w:tab w:val="left" w:pos="672"/>
        </w:tabs>
        <w:spacing w:before="0"/>
        <w:ind w:right="71" w:firstLine="0"/>
        <w:jc w:val="left"/>
      </w:pPr>
      <w:r>
        <w:rPr>
          <w:rStyle w:val="2Exact"/>
        </w:rPr>
        <w:tab/>
        <w:t xml:space="preserve">1.4. </w:t>
      </w:r>
      <w:r w:rsidR="001364A9">
        <w:t>Право собственности на переда</w:t>
      </w:r>
      <w:r w:rsidR="009213E2">
        <w:t>нный Исполнителю молодняк КРС</w:t>
      </w:r>
      <w:r w:rsidR="001364A9">
        <w:t xml:space="preserve"> для выполнения работ по </w:t>
      </w:r>
      <w:proofErr w:type="spellStart"/>
      <w:r w:rsidR="001364A9">
        <w:t>доращиванию</w:t>
      </w:r>
      <w:proofErr w:type="spellEnd"/>
      <w:r w:rsidR="001364A9">
        <w:t>, а также на результат работ: выра</w:t>
      </w:r>
      <w:r w:rsidR="009213E2">
        <w:t>щенных КРС</w:t>
      </w:r>
      <w:r w:rsidR="001364A9">
        <w:t xml:space="preserve"> - принадлежит Заказчику.</w:t>
      </w:r>
    </w:p>
    <w:p w:rsidR="008F1028" w:rsidRDefault="008F1028" w:rsidP="008F1028">
      <w:pPr>
        <w:pStyle w:val="a6"/>
        <w:shd w:val="clear" w:color="auto" w:fill="auto"/>
        <w:spacing w:line="200" w:lineRule="exact"/>
        <w:ind w:right="71"/>
      </w:pPr>
      <w:r>
        <w:tab/>
      </w:r>
      <w:r>
        <w:rPr>
          <w:rStyle w:val="2Exact"/>
        </w:rPr>
        <w:t xml:space="preserve">1.5. </w:t>
      </w:r>
      <w:r w:rsidR="001364A9">
        <w:t>Исполнителю</w:t>
      </w:r>
      <w:r w:rsidRPr="008F1028">
        <w:t xml:space="preserve"> </w:t>
      </w:r>
      <w:r>
        <w:t>по настоящему договору передаются следующие сельскохозяйственные животные:</w:t>
      </w:r>
    </w:p>
    <w:p w:rsidR="00DB1437" w:rsidRDefault="00DB1437" w:rsidP="008F1028">
      <w:pPr>
        <w:pStyle w:val="a6"/>
        <w:shd w:val="clear" w:color="auto" w:fill="auto"/>
        <w:spacing w:line="200" w:lineRule="exact"/>
        <w:ind w:right="71"/>
      </w:pPr>
    </w:p>
    <w:p w:rsidR="00DB1437" w:rsidRDefault="00DB1437" w:rsidP="008F1028">
      <w:pPr>
        <w:pStyle w:val="a6"/>
        <w:shd w:val="clear" w:color="auto" w:fill="auto"/>
        <w:spacing w:line="200" w:lineRule="exact"/>
        <w:ind w:right="71"/>
      </w:pPr>
    </w:p>
    <w:p w:rsidR="00DB1437" w:rsidRDefault="00DB1437" w:rsidP="008F1028">
      <w:pPr>
        <w:pStyle w:val="a6"/>
        <w:shd w:val="clear" w:color="auto" w:fill="auto"/>
        <w:spacing w:line="200" w:lineRule="exact"/>
        <w:ind w:right="71"/>
      </w:pPr>
    </w:p>
    <w:p w:rsidR="00DB1437" w:rsidRDefault="00DB1437" w:rsidP="008F1028">
      <w:pPr>
        <w:pStyle w:val="a6"/>
        <w:shd w:val="clear" w:color="auto" w:fill="auto"/>
        <w:spacing w:line="200" w:lineRule="exact"/>
        <w:ind w:right="7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947"/>
        <w:gridCol w:w="2043"/>
        <w:gridCol w:w="1945"/>
        <w:gridCol w:w="1069"/>
      </w:tblGrid>
      <w:tr w:rsidR="008F1028" w:rsidTr="00DB1437">
        <w:trPr>
          <w:trHeight w:hRule="exact" w:val="1191"/>
        </w:trPr>
        <w:tc>
          <w:tcPr>
            <w:tcW w:w="531" w:type="pct"/>
            <w:shd w:val="clear" w:color="auto" w:fill="FFFFFF"/>
            <w:vAlign w:val="center"/>
          </w:tcPr>
          <w:p w:rsidR="008F1028" w:rsidRDefault="008F1028" w:rsidP="00AE36BB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rPr>
                <w:rStyle w:val="2c"/>
              </w:rPr>
              <w:lastRenderedPageBreak/>
              <w:t>Пор</w:t>
            </w:r>
            <w:r>
              <w:rPr>
                <w:rStyle w:val="2c"/>
              </w:rPr>
              <w:t>о</w:t>
            </w:r>
            <w:r>
              <w:rPr>
                <w:rStyle w:val="2c"/>
              </w:rPr>
              <w:t>да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8F1028" w:rsidRDefault="008F1028" w:rsidP="00AE36BB">
            <w:pPr>
              <w:pStyle w:val="22"/>
              <w:shd w:val="clear" w:color="auto" w:fill="auto"/>
              <w:spacing w:before="0" w:line="235" w:lineRule="exact"/>
              <w:ind w:right="71" w:firstLine="0"/>
              <w:jc w:val="center"/>
            </w:pPr>
            <w:r>
              <w:rPr>
                <w:rStyle w:val="2c"/>
              </w:rPr>
              <w:t>Колич</w:t>
            </w:r>
            <w:r>
              <w:rPr>
                <w:rStyle w:val="2c"/>
              </w:rPr>
              <w:t>е</w:t>
            </w:r>
            <w:r>
              <w:rPr>
                <w:rStyle w:val="2c"/>
              </w:rPr>
              <w:t>ст</w:t>
            </w:r>
            <w:r>
              <w:rPr>
                <w:rStyle w:val="2c"/>
              </w:rPr>
              <w:softHyphen/>
              <w:t>во (шт.)</w:t>
            </w:r>
          </w:p>
        </w:tc>
        <w:tc>
          <w:tcPr>
            <w:tcW w:w="1521" w:type="pct"/>
            <w:shd w:val="clear" w:color="auto" w:fill="FFFFFF"/>
            <w:vAlign w:val="center"/>
          </w:tcPr>
          <w:p w:rsidR="008F1028" w:rsidRDefault="008F1028" w:rsidP="00AE36BB">
            <w:pPr>
              <w:pStyle w:val="22"/>
              <w:shd w:val="clear" w:color="auto" w:fill="auto"/>
              <w:spacing w:before="0" w:line="235" w:lineRule="exact"/>
              <w:ind w:right="71" w:firstLine="0"/>
              <w:jc w:val="center"/>
            </w:pPr>
            <w:r>
              <w:rPr>
                <w:rStyle w:val="2c"/>
              </w:rPr>
              <w:t>Возраст (мес.) (указать возрас</w:t>
            </w:r>
            <w:proofErr w:type="gramStart"/>
            <w:r>
              <w:rPr>
                <w:rStyle w:val="2c"/>
              </w:rPr>
              <w:t>т-</w:t>
            </w:r>
            <w:proofErr w:type="gramEnd"/>
            <w:r>
              <w:rPr>
                <w:rStyle w:val="2c"/>
              </w:rPr>
              <w:t xml:space="preserve"> каждого</w:t>
            </w:r>
          </w:p>
          <w:p w:rsidR="008F1028" w:rsidRDefault="008F1028" w:rsidP="00AE36BB">
            <w:pPr>
              <w:pStyle w:val="22"/>
              <w:shd w:val="clear" w:color="auto" w:fill="auto"/>
              <w:spacing w:before="0" w:line="235" w:lineRule="exact"/>
              <w:ind w:right="71" w:firstLine="0"/>
              <w:jc w:val="center"/>
            </w:pPr>
            <w:r>
              <w:rPr>
                <w:rStyle w:val="2c"/>
              </w:rPr>
              <w:t>сельскохозяйственн</w:t>
            </w:r>
            <w:r>
              <w:rPr>
                <w:rStyle w:val="2c"/>
              </w:rPr>
              <w:t>о</w:t>
            </w:r>
            <w:r>
              <w:rPr>
                <w:rStyle w:val="2c"/>
              </w:rPr>
              <w:t>го животного)</w:t>
            </w:r>
          </w:p>
        </w:tc>
        <w:tc>
          <w:tcPr>
            <w:tcW w:w="1448" w:type="pct"/>
            <w:shd w:val="clear" w:color="auto" w:fill="FFFFFF"/>
            <w:vAlign w:val="center"/>
          </w:tcPr>
          <w:p w:rsidR="008F1028" w:rsidRDefault="008F1028" w:rsidP="00AE36BB">
            <w:pPr>
              <w:pStyle w:val="22"/>
              <w:shd w:val="clear" w:color="auto" w:fill="auto"/>
              <w:spacing w:before="0" w:line="235" w:lineRule="exact"/>
              <w:ind w:right="71" w:firstLine="0"/>
              <w:jc w:val="center"/>
            </w:pPr>
            <w:r>
              <w:rPr>
                <w:rStyle w:val="2c"/>
              </w:rPr>
              <w:t xml:space="preserve">Вес при передаче (кг.) (указать вес каждого </w:t>
            </w:r>
            <w:proofErr w:type="spellStart"/>
            <w:proofErr w:type="gramStart"/>
            <w:r>
              <w:rPr>
                <w:rStyle w:val="2c"/>
              </w:rPr>
              <w:t>сельскох</w:t>
            </w:r>
            <w:r>
              <w:rPr>
                <w:rStyle w:val="2c"/>
              </w:rPr>
              <w:t>о</w:t>
            </w:r>
            <w:r>
              <w:rPr>
                <w:rStyle w:val="2c"/>
              </w:rPr>
              <w:t>зяйственног</w:t>
            </w:r>
            <w:proofErr w:type="spellEnd"/>
            <w:r>
              <w:rPr>
                <w:rStyle w:val="2c"/>
              </w:rPr>
              <w:t xml:space="preserve"> о</w:t>
            </w:r>
            <w:proofErr w:type="gramEnd"/>
            <w:r>
              <w:rPr>
                <w:rStyle w:val="2c"/>
              </w:rPr>
              <w:t xml:space="preserve"> ж</w:t>
            </w:r>
            <w:r>
              <w:rPr>
                <w:rStyle w:val="2c"/>
              </w:rPr>
              <w:t>и</w:t>
            </w:r>
            <w:r>
              <w:rPr>
                <w:rStyle w:val="2c"/>
              </w:rPr>
              <w:t>вотного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8F1028" w:rsidRDefault="008F1028" w:rsidP="00AE36BB">
            <w:pPr>
              <w:pStyle w:val="22"/>
              <w:shd w:val="clear" w:color="auto" w:fill="auto"/>
              <w:spacing w:before="0" w:line="240" w:lineRule="exact"/>
              <w:ind w:right="71" w:firstLine="0"/>
              <w:jc w:val="center"/>
            </w:pPr>
            <w:r>
              <w:rPr>
                <w:rStyle w:val="2c"/>
              </w:rPr>
              <w:t>Цвет кожи (отсу</w:t>
            </w:r>
            <w:r>
              <w:rPr>
                <w:rStyle w:val="2c"/>
              </w:rPr>
              <w:t>т</w:t>
            </w:r>
            <w:r>
              <w:rPr>
                <w:rStyle w:val="2c"/>
              </w:rPr>
              <w:t>ствие с</w:t>
            </w:r>
            <w:r>
              <w:rPr>
                <w:rStyle w:val="2c"/>
              </w:rPr>
              <w:t>и</w:t>
            </w:r>
            <w:r>
              <w:rPr>
                <w:rStyle w:val="2c"/>
              </w:rPr>
              <w:t>няков)</w:t>
            </w:r>
          </w:p>
        </w:tc>
      </w:tr>
      <w:tr w:rsidR="008F1028" w:rsidTr="00DB1437">
        <w:trPr>
          <w:trHeight w:hRule="exact" w:val="152"/>
        </w:trPr>
        <w:tc>
          <w:tcPr>
            <w:tcW w:w="531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00" w:lineRule="exact"/>
              <w:jc w:val="center"/>
            </w:pPr>
          </w:p>
        </w:tc>
        <w:tc>
          <w:tcPr>
            <w:tcW w:w="705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35" w:lineRule="exact"/>
              <w:jc w:val="center"/>
            </w:pPr>
          </w:p>
        </w:tc>
        <w:tc>
          <w:tcPr>
            <w:tcW w:w="1521" w:type="pct"/>
            <w:shd w:val="clear" w:color="auto" w:fill="FFFFFF"/>
            <w:vAlign w:val="bottom"/>
          </w:tcPr>
          <w:p w:rsidR="008F1028" w:rsidRPr="008F1028" w:rsidRDefault="008F1028" w:rsidP="008F1028">
            <w:pPr>
              <w:pStyle w:val="22"/>
              <w:spacing w:line="235" w:lineRule="exact"/>
              <w:ind w:firstLine="0"/>
            </w:pPr>
          </w:p>
        </w:tc>
        <w:tc>
          <w:tcPr>
            <w:tcW w:w="1448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35" w:lineRule="exact"/>
              <w:jc w:val="center"/>
            </w:pPr>
          </w:p>
        </w:tc>
        <w:tc>
          <w:tcPr>
            <w:tcW w:w="796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40" w:lineRule="exact"/>
              <w:jc w:val="center"/>
            </w:pPr>
          </w:p>
        </w:tc>
      </w:tr>
      <w:tr w:rsidR="008F1028" w:rsidTr="00DB1437">
        <w:trPr>
          <w:trHeight w:hRule="exact" w:val="154"/>
        </w:trPr>
        <w:tc>
          <w:tcPr>
            <w:tcW w:w="531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00" w:lineRule="exact"/>
              <w:jc w:val="center"/>
            </w:pPr>
          </w:p>
        </w:tc>
        <w:tc>
          <w:tcPr>
            <w:tcW w:w="705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35" w:lineRule="exact"/>
              <w:jc w:val="center"/>
            </w:pPr>
          </w:p>
        </w:tc>
        <w:tc>
          <w:tcPr>
            <w:tcW w:w="1521" w:type="pct"/>
            <w:shd w:val="clear" w:color="auto" w:fill="FFFFFF"/>
            <w:vAlign w:val="bottom"/>
          </w:tcPr>
          <w:p w:rsidR="008F1028" w:rsidRPr="008F1028" w:rsidRDefault="008F1028" w:rsidP="008F1028">
            <w:pPr>
              <w:pStyle w:val="22"/>
              <w:spacing w:line="235" w:lineRule="exact"/>
              <w:jc w:val="center"/>
            </w:pPr>
          </w:p>
        </w:tc>
        <w:tc>
          <w:tcPr>
            <w:tcW w:w="1448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35" w:lineRule="exact"/>
              <w:jc w:val="center"/>
            </w:pPr>
          </w:p>
        </w:tc>
        <w:tc>
          <w:tcPr>
            <w:tcW w:w="796" w:type="pct"/>
            <w:shd w:val="clear" w:color="auto" w:fill="FFFFFF"/>
          </w:tcPr>
          <w:p w:rsidR="008F1028" w:rsidRPr="008F1028" w:rsidRDefault="008F1028" w:rsidP="008F1028">
            <w:pPr>
              <w:pStyle w:val="22"/>
              <w:spacing w:line="240" w:lineRule="exact"/>
              <w:jc w:val="center"/>
            </w:pPr>
          </w:p>
        </w:tc>
      </w:tr>
    </w:tbl>
    <w:p w:rsidR="00585572" w:rsidRDefault="00585572" w:rsidP="008A5528">
      <w:pPr>
        <w:ind w:right="71"/>
        <w:rPr>
          <w:sz w:val="2"/>
          <w:szCs w:val="2"/>
        </w:rPr>
      </w:pPr>
    </w:p>
    <w:p w:rsidR="00585572" w:rsidRDefault="00585572" w:rsidP="008A5528">
      <w:pPr>
        <w:ind w:right="71"/>
        <w:rPr>
          <w:sz w:val="2"/>
          <w:szCs w:val="2"/>
        </w:rPr>
      </w:pPr>
    </w:p>
    <w:p w:rsidR="00CD57A0" w:rsidRDefault="00CD57A0" w:rsidP="008A5528">
      <w:pPr>
        <w:ind w:right="71"/>
        <w:rPr>
          <w:sz w:val="2"/>
          <w:szCs w:val="2"/>
        </w:rPr>
      </w:pPr>
    </w:p>
    <w:p w:rsidR="00CD57A0" w:rsidRDefault="00CD57A0" w:rsidP="008A5528">
      <w:pPr>
        <w:ind w:right="71"/>
        <w:rPr>
          <w:sz w:val="2"/>
          <w:szCs w:val="2"/>
        </w:rPr>
      </w:pPr>
    </w:p>
    <w:p w:rsidR="00585572" w:rsidRDefault="00CD57A0" w:rsidP="00DB1437">
      <w:pPr>
        <w:pStyle w:val="42"/>
        <w:shd w:val="clear" w:color="auto" w:fill="auto"/>
        <w:tabs>
          <w:tab w:val="left" w:pos="919"/>
        </w:tabs>
        <w:spacing w:after="0" w:line="276" w:lineRule="auto"/>
        <w:ind w:left="600" w:right="71" w:firstLine="0"/>
      </w:pPr>
      <w:r>
        <w:t xml:space="preserve">2. </w:t>
      </w:r>
      <w:r w:rsidR="001364A9">
        <w:t>У</w:t>
      </w:r>
      <w:r w:rsidR="009213E2">
        <w:t>словия передачи молодняка КРС</w:t>
      </w:r>
      <w:r w:rsidR="001364A9">
        <w:t xml:space="preserve"> Заказчиком Исполнителю</w:t>
      </w:r>
    </w:p>
    <w:p w:rsidR="00CD57A0" w:rsidRDefault="00CD57A0" w:rsidP="00DB1437">
      <w:pPr>
        <w:pStyle w:val="22"/>
        <w:shd w:val="clear" w:color="auto" w:fill="auto"/>
        <w:tabs>
          <w:tab w:val="left" w:pos="0"/>
        </w:tabs>
        <w:spacing w:before="0" w:line="276" w:lineRule="auto"/>
        <w:ind w:right="35" w:firstLine="0"/>
        <w:jc w:val="left"/>
      </w:pPr>
      <w:r>
        <w:tab/>
        <w:t xml:space="preserve">2.1. </w:t>
      </w:r>
      <w:r w:rsidR="001364A9">
        <w:t xml:space="preserve">Передача молодняка </w:t>
      </w:r>
      <w:r w:rsidR="009213E2">
        <w:t xml:space="preserve">КРС </w:t>
      </w:r>
      <w:r w:rsidR="001364A9">
        <w:t>Заказчиком Исполнителю произв</w:t>
      </w:r>
      <w:r w:rsidR="001364A9">
        <w:t>о</w:t>
      </w:r>
      <w:r w:rsidR="001364A9">
        <w:t>дится в</w:t>
      </w:r>
      <w:r>
        <w:t xml:space="preserve"> месте </w:t>
      </w:r>
      <w:r w:rsidR="001364A9">
        <w:t>выполнения</w:t>
      </w:r>
      <w:r>
        <w:t xml:space="preserve"> </w:t>
      </w:r>
      <w:r w:rsidR="001364A9">
        <w:t>работ</w:t>
      </w:r>
      <w:r>
        <w:t xml:space="preserve"> </w:t>
      </w:r>
      <w:r w:rsidR="001364A9">
        <w:t>по</w:t>
      </w:r>
      <w:r>
        <w:t xml:space="preserve"> </w:t>
      </w:r>
      <w:r w:rsidR="001364A9">
        <w:t>догов</w:t>
      </w:r>
      <w:r>
        <w:t>о</w:t>
      </w:r>
      <w:r w:rsidR="001364A9">
        <w:t>ру</w:t>
      </w:r>
      <w:r>
        <w:t>_______________.</w:t>
      </w:r>
    </w:p>
    <w:p w:rsidR="00201A4C" w:rsidRDefault="00CD57A0" w:rsidP="00DB1437">
      <w:pPr>
        <w:pStyle w:val="22"/>
        <w:shd w:val="clear" w:color="auto" w:fill="auto"/>
        <w:tabs>
          <w:tab w:val="left" w:pos="0"/>
        </w:tabs>
        <w:spacing w:before="0" w:line="276" w:lineRule="auto"/>
        <w:ind w:right="35" w:firstLine="0"/>
        <w:jc w:val="left"/>
      </w:pPr>
      <w:r>
        <w:tab/>
        <w:t xml:space="preserve">2.2. </w:t>
      </w:r>
      <w:r w:rsidR="001364A9">
        <w:t>Заказчик лично присутству</w:t>
      </w:r>
      <w:r w:rsidR="009213E2">
        <w:t>ет при доставке молодняка КРС</w:t>
      </w:r>
      <w:r w:rsidR="001364A9">
        <w:t>, но осуществляет доставку третье лицо за счет собственных средств. Доставка молодняка осуществляется транспортными средствами, пригодными для п</w:t>
      </w:r>
      <w:r w:rsidR="001364A9">
        <w:t>е</w:t>
      </w:r>
      <w:r w:rsidR="001364A9">
        <w:t>ревозки мол</w:t>
      </w:r>
      <w:r w:rsidR="009213E2">
        <w:t>одняка КРС</w:t>
      </w:r>
      <w:r w:rsidR="001364A9">
        <w:t>, отвечающими установленным действующим зак</w:t>
      </w:r>
      <w:r w:rsidR="001364A9">
        <w:t>о</w:t>
      </w:r>
      <w:r w:rsidR="001364A9">
        <w:t>нодательством ветеринарно-санитарным тре</w:t>
      </w:r>
      <w:r w:rsidR="00201A4C">
        <w:t>бованиям.</w:t>
      </w:r>
    </w:p>
    <w:p w:rsidR="00585572" w:rsidRDefault="00201A4C" w:rsidP="00DB1437">
      <w:pPr>
        <w:pStyle w:val="22"/>
        <w:shd w:val="clear" w:color="auto" w:fill="auto"/>
        <w:tabs>
          <w:tab w:val="left" w:pos="0"/>
        </w:tabs>
        <w:spacing w:before="0" w:line="276" w:lineRule="auto"/>
        <w:ind w:right="35" w:firstLine="0"/>
        <w:jc w:val="left"/>
      </w:pPr>
      <w:r>
        <w:tab/>
        <w:t xml:space="preserve">2.3. </w:t>
      </w:r>
      <w:r w:rsidR="001364A9">
        <w:t>Приемка моло</w:t>
      </w:r>
      <w:r w:rsidR="001364A9">
        <w:t>д</w:t>
      </w:r>
      <w:r w:rsidR="001364A9">
        <w:t>няка</w:t>
      </w:r>
      <w:r w:rsidR="009213E2">
        <w:t xml:space="preserve"> </w:t>
      </w:r>
      <w:r w:rsidR="004355C9">
        <w:t xml:space="preserve">КРС </w:t>
      </w:r>
      <w:r w:rsidR="001364A9">
        <w:t>Исполнителем осуществляется путем</w:t>
      </w:r>
      <w:r>
        <w:t xml:space="preserve"> </w:t>
      </w:r>
      <w:r w:rsidR="001364A9">
        <w:t>внешнего осмотра, а также иным способом.</w:t>
      </w:r>
    </w:p>
    <w:p w:rsidR="00585572" w:rsidRDefault="00201A4C" w:rsidP="00DB1437">
      <w:pPr>
        <w:pStyle w:val="22"/>
        <w:shd w:val="clear" w:color="auto" w:fill="auto"/>
        <w:tabs>
          <w:tab w:val="left" w:pos="1080"/>
        </w:tabs>
        <w:spacing w:before="0" w:line="276" w:lineRule="auto"/>
        <w:ind w:right="71" w:firstLine="708"/>
        <w:jc w:val="left"/>
      </w:pPr>
      <w:r>
        <w:t xml:space="preserve">2.4. </w:t>
      </w:r>
      <w:r w:rsidR="0021081F">
        <w:t>Датой передачи молодняка КРС</w:t>
      </w:r>
      <w:r w:rsidR="001364A9">
        <w:t xml:space="preserve"> Заказчиком Исполнителю для выполнения работ по договору является дата получения Исполнителем с</w:t>
      </w:r>
      <w:r w:rsidR="001364A9">
        <w:t>о</w:t>
      </w:r>
      <w:r w:rsidR="001364A9">
        <w:t>от</w:t>
      </w:r>
      <w:r w:rsidR="0021081F">
        <w:t>ветствующего молодняка КРС</w:t>
      </w:r>
      <w:r w:rsidR="001364A9">
        <w:t>, указанная в документе, подтверждающем при</w:t>
      </w:r>
      <w:r w:rsidR="0021081F">
        <w:t>емку моло</w:t>
      </w:r>
      <w:r w:rsidR="0021081F">
        <w:t>д</w:t>
      </w:r>
      <w:r w:rsidR="0021081F">
        <w:t>няка КРС</w:t>
      </w:r>
      <w:r w:rsidR="001364A9">
        <w:t xml:space="preserve"> Исполнителем.</w:t>
      </w:r>
    </w:p>
    <w:p w:rsidR="00DB1437" w:rsidRPr="00DB1437" w:rsidRDefault="00DB1437" w:rsidP="00DB1437">
      <w:pPr>
        <w:pStyle w:val="22"/>
        <w:shd w:val="clear" w:color="auto" w:fill="auto"/>
        <w:tabs>
          <w:tab w:val="left" w:pos="1080"/>
        </w:tabs>
        <w:spacing w:before="0" w:line="276" w:lineRule="auto"/>
        <w:ind w:right="71" w:firstLine="708"/>
        <w:jc w:val="left"/>
        <w:rPr>
          <w:sz w:val="10"/>
        </w:rPr>
      </w:pPr>
    </w:p>
    <w:p w:rsidR="00201A4C" w:rsidRDefault="00201A4C" w:rsidP="00DB1437">
      <w:pPr>
        <w:pStyle w:val="42"/>
        <w:shd w:val="clear" w:color="auto" w:fill="auto"/>
        <w:spacing w:after="0" w:line="276" w:lineRule="auto"/>
        <w:ind w:left="60" w:firstLine="0"/>
        <w:jc w:val="center"/>
      </w:pPr>
      <w:r>
        <w:rPr>
          <w:rStyle w:val="4Exact"/>
          <w:b/>
          <w:bCs/>
        </w:rPr>
        <w:t>3. Права и обязанности сторон</w:t>
      </w:r>
    </w:p>
    <w:p w:rsidR="00201A4C" w:rsidRDefault="00201A4C" w:rsidP="00DB1437">
      <w:pPr>
        <w:pStyle w:val="22"/>
        <w:shd w:val="clear" w:color="auto" w:fill="auto"/>
        <w:tabs>
          <w:tab w:val="left" w:pos="142"/>
        </w:tabs>
        <w:spacing w:before="0" w:line="276" w:lineRule="auto"/>
        <w:ind w:firstLine="0"/>
        <w:rPr>
          <w:rStyle w:val="2Exact"/>
        </w:rPr>
      </w:pPr>
      <w:r>
        <w:rPr>
          <w:rStyle w:val="2Exact"/>
        </w:rPr>
        <w:tab/>
      </w:r>
      <w:r>
        <w:rPr>
          <w:rStyle w:val="2Exact"/>
        </w:rPr>
        <w:tab/>
        <w:t>3.1. Исполнитель обязуется:</w:t>
      </w:r>
    </w:p>
    <w:p w:rsidR="00201A4C" w:rsidRDefault="00201A4C" w:rsidP="00DB1437">
      <w:pPr>
        <w:pStyle w:val="22"/>
        <w:shd w:val="clear" w:color="auto" w:fill="auto"/>
        <w:tabs>
          <w:tab w:val="left" w:pos="142"/>
        </w:tabs>
        <w:spacing w:before="0" w:line="276" w:lineRule="auto"/>
        <w:ind w:firstLine="0"/>
      </w:pPr>
      <w:r>
        <w:rPr>
          <w:rStyle w:val="2Exact"/>
        </w:rPr>
        <w:tab/>
      </w:r>
      <w:r>
        <w:rPr>
          <w:rStyle w:val="2Exact"/>
        </w:rPr>
        <w:tab/>
        <w:t>3.1.1. Выполнить работы лично в точном соответствии с зад</w:t>
      </w:r>
      <w:r>
        <w:rPr>
          <w:rStyle w:val="2Exact"/>
        </w:rPr>
        <w:t>а</w:t>
      </w:r>
      <w:r>
        <w:rPr>
          <w:rStyle w:val="2Exact"/>
        </w:rPr>
        <w:t>ниями и</w:t>
      </w:r>
    </w:p>
    <w:p w:rsidR="00201A4C" w:rsidRDefault="00201A4C" w:rsidP="00DB1437">
      <w:pPr>
        <w:pStyle w:val="22"/>
        <w:shd w:val="clear" w:color="auto" w:fill="auto"/>
        <w:tabs>
          <w:tab w:val="left" w:pos="4493"/>
        </w:tabs>
        <w:spacing w:before="0" w:line="276" w:lineRule="auto"/>
        <w:ind w:firstLine="0"/>
        <w:rPr>
          <w:rStyle w:val="2Exact"/>
        </w:rPr>
      </w:pPr>
      <w:r>
        <w:rPr>
          <w:rStyle w:val="2Exact"/>
        </w:rPr>
        <w:t>указаниями Заказчика. Использовать при выполнении работ собственное оборудование.</w:t>
      </w:r>
    </w:p>
    <w:p w:rsidR="00201A4C" w:rsidRDefault="00201A4C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  <w:rPr>
          <w:rStyle w:val="2Exact"/>
        </w:rPr>
      </w:pPr>
      <w:r>
        <w:rPr>
          <w:rStyle w:val="2Exact"/>
        </w:rPr>
        <w:tab/>
        <w:t>3.1.2. Получить живую массу одной головы КРС кг, по истечению срока, указанного в пункте 1.3.</w:t>
      </w:r>
    </w:p>
    <w:p w:rsidR="00201A4C" w:rsidRDefault="00201A4C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</w:pPr>
      <w:r>
        <w:rPr>
          <w:rStyle w:val="2Exact"/>
        </w:rPr>
        <w:tab/>
        <w:t xml:space="preserve">3.1.3. </w:t>
      </w:r>
      <w:r w:rsidR="001364A9">
        <w:t>Обеспечить сохранность полученного от Заказчика молодняка</w:t>
      </w:r>
      <w:r>
        <w:t xml:space="preserve"> в </w:t>
      </w:r>
      <w:r w:rsidR="001364A9">
        <w:t>размере</w:t>
      </w:r>
      <w:r w:rsidR="001364A9">
        <w:tab/>
        <w:t>(количество процентов) от общего числа переданного молодн</w:t>
      </w:r>
      <w:r w:rsidR="001364A9">
        <w:t>я</w:t>
      </w:r>
      <w:r w:rsidR="001364A9">
        <w:t>ка.</w:t>
      </w:r>
    </w:p>
    <w:p w:rsidR="00585572" w:rsidRDefault="00201A4C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</w:pPr>
      <w:r>
        <w:tab/>
      </w:r>
      <w:r>
        <w:rPr>
          <w:rStyle w:val="2Exact"/>
        </w:rPr>
        <w:t xml:space="preserve">3.1.4. </w:t>
      </w:r>
      <w:r w:rsidR="001364A9">
        <w:t>Производить откорм полученного молодн</w:t>
      </w:r>
      <w:r w:rsidR="0021081F">
        <w:t>яка КРС</w:t>
      </w:r>
      <w:r w:rsidR="001364A9">
        <w:t>, а также осуществлять иные действия, включающие в себя следующее:</w:t>
      </w:r>
    </w:p>
    <w:p w:rsidR="00585572" w:rsidRDefault="001364A9" w:rsidP="00DB1437">
      <w:pPr>
        <w:pStyle w:val="22"/>
        <w:numPr>
          <w:ilvl w:val="0"/>
          <w:numId w:val="17"/>
        </w:numPr>
        <w:shd w:val="clear" w:color="auto" w:fill="auto"/>
        <w:tabs>
          <w:tab w:val="left" w:pos="891"/>
        </w:tabs>
        <w:spacing w:before="0" w:line="276" w:lineRule="auto"/>
        <w:ind w:right="71" w:firstLine="600"/>
      </w:pPr>
      <w:r>
        <w:t>ежедневное обслуживание (приготовление и раздача кормов и воды, чистка кормушек и мытье поилок и др.).</w:t>
      </w:r>
    </w:p>
    <w:p w:rsidR="00585572" w:rsidRDefault="001364A9" w:rsidP="00DB1437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spacing w:before="0" w:line="276" w:lineRule="auto"/>
        <w:ind w:right="71" w:firstLine="600"/>
      </w:pPr>
      <w:r>
        <w:t>профилактика по предупреждению болезней.</w:t>
      </w:r>
    </w:p>
    <w:p w:rsidR="00585572" w:rsidRDefault="001364A9" w:rsidP="00DB1437">
      <w:pPr>
        <w:pStyle w:val="22"/>
        <w:numPr>
          <w:ilvl w:val="0"/>
          <w:numId w:val="17"/>
        </w:numPr>
        <w:shd w:val="clear" w:color="auto" w:fill="auto"/>
        <w:tabs>
          <w:tab w:val="left" w:pos="895"/>
        </w:tabs>
        <w:spacing w:before="0" w:line="276" w:lineRule="auto"/>
        <w:ind w:right="71" w:firstLine="600"/>
      </w:pPr>
      <w:r>
        <w:t xml:space="preserve">осуществление контроля качества корма по органолептическим показателям (ежедневный контроль качества корма по цвету, запаху и т.д.), </w:t>
      </w:r>
      <w:r>
        <w:lastRenderedPageBreak/>
        <w:t>обеспечение правильного хранение корма.</w:t>
      </w:r>
    </w:p>
    <w:p w:rsidR="00585572" w:rsidRDefault="001364A9" w:rsidP="00DB1437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spacing w:before="0" w:line="276" w:lineRule="auto"/>
        <w:ind w:right="71" w:firstLine="600"/>
      </w:pPr>
      <w:r>
        <w:t>проведение чистки и уборки помещения содержания молодняка.</w:t>
      </w:r>
    </w:p>
    <w:p w:rsidR="00585572" w:rsidRDefault="001364A9" w:rsidP="00DB1437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spacing w:before="0" w:line="276" w:lineRule="auto"/>
        <w:ind w:right="71" w:firstLine="600"/>
      </w:pPr>
      <w:r>
        <w:t>осуществление иных действий.</w:t>
      </w:r>
    </w:p>
    <w:p w:rsidR="000522C5" w:rsidRDefault="000522C5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right="71" w:firstLine="0"/>
      </w:pPr>
      <w:r>
        <w:rPr>
          <w:rStyle w:val="2Exact"/>
        </w:rPr>
        <w:tab/>
        <w:t xml:space="preserve">3.1.5. </w:t>
      </w:r>
      <w:r w:rsidR="001364A9">
        <w:t>Документально фиксировать показатели и информацию, ук</w:t>
      </w:r>
      <w:r w:rsidR="001364A9">
        <w:t>а</w:t>
      </w:r>
      <w:r w:rsidR="001364A9">
        <w:t>занные в п.3.1.4 и предоставлять данную информацию Заказчику по его требованию.</w:t>
      </w:r>
    </w:p>
    <w:p w:rsidR="000522C5" w:rsidRDefault="000522C5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right="71" w:firstLine="0"/>
      </w:pPr>
      <w:r>
        <w:tab/>
      </w:r>
      <w:r>
        <w:rPr>
          <w:rStyle w:val="2Exact"/>
        </w:rPr>
        <w:t xml:space="preserve">3.1.6. </w:t>
      </w:r>
      <w:r w:rsidR="001364A9">
        <w:t>Немедленно сообщать Заказчику о происшествиях с переда</w:t>
      </w:r>
      <w:r w:rsidR="001364A9">
        <w:t>н</w:t>
      </w:r>
      <w:r w:rsidR="001364A9">
        <w:t>ным поголовьем.</w:t>
      </w:r>
    </w:p>
    <w:p w:rsidR="000522C5" w:rsidRDefault="000522C5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right="71" w:firstLine="0"/>
      </w:pPr>
      <w:r>
        <w:tab/>
      </w:r>
      <w:r>
        <w:rPr>
          <w:rStyle w:val="2Exact"/>
        </w:rPr>
        <w:t xml:space="preserve">3.2. </w:t>
      </w:r>
      <w:r w:rsidR="001364A9">
        <w:t>Заказчик обязуется:</w:t>
      </w:r>
    </w:p>
    <w:p w:rsidR="000522C5" w:rsidRDefault="000522C5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right="71" w:firstLine="0"/>
      </w:pPr>
      <w:r>
        <w:rPr>
          <w:rStyle w:val="2Exact"/>
        </w:rPr>
        <w:tab/>
        <w:t xml:space="preserve">3.2.1. </w:t>
      </w:r>
      <w:r w:rsidR="001364A9">
        <w:t>Обеспечить Исполнителя кормами, ветеринарным обслуж</w:t>
      </w:r>
      <w:r w:rsidR="001364A9">
        <w:t>и</w:t>
      </w:r>
      <w:r w:rsidR="001364A9">
        <w:t xml:space="preserve">ванием и </w:t>
      </w:r>
      <w:proofErr w:type="spellStart"/>
      <w:r w:rsidR="001364A9">
        <w:t>ветпрепаратами</w:t>
      </w:r>
      <w:proofErr w:type="spellEnd"/>
      <w:r w:rsidR="001364A9">
        <w:t xml:space="preserve">, необходимыми для </w:t>
      </w:r>
      <w:proofErr w:type="spellStart"/>
      <w:r w:rsidR="001364A9">
        <w:t>доращивания</w:t>
      </w:r>
      <w:proofErr w:type="spellEnd"/>
      <w:r w:rsidR="001364A9">
        <w:t xml:space="preserve"> и откорма м</w:t>
      </w:r>
      <w:r w:rsidR="001364A9">
        <w:t>о</w:t>
      </w:r>
      <w:r w:rsidR="001364A9">
        <w:t>лод</w:t>
      </w:r>
      <w:r w:rsidR="0021081F">
        <w:t>няка КРС</w:t>
      </w:r>
      <w:r w:rsidR="001364A9">
        <w:t>.</w:t>
      </w:r>
    </w:p>
    <w:p w:rsidR="00585572" w:rsidRDefault="000522C5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right="71" w:firstLine="0"/>
      </w:pPr>
      <w:r>
        <w:tab/>
      </w:r>
      <w:r w:rsidR="001364A9">
        <w:t xml:space="preserve">Предоставлять корма Заказчик обязан в объеме, необходимом </w:t>
      </w:r>
      <w:r w:rsidR="0021081F">
        <w:t xml:space="preserve">для </w:t>
      </w:r>
      <w:proofErr w:type="spellStart"/>
      <w:r w:rsidR="0021081F">
        <w:t>доращ</w:t>
      </w:r>
      <w:r w:rsidR="0021081F">
        <w:t>и</w:t>
      </w:r>
      <w:r w:rsidR="0021081F">
        <w:t>вания</w:t>
      </w:r>
      <w:proofErr w:type="spellEnd"/>
      <w:r w:rsidR="0021081F">
        <w:t xml:space="preserve"> молодняка КРС</w:t>
      </w:r>
      <w:r w:rsidR="001364A9">
        <w:t>. Качество кормов должно соответствовать</w:t>
      </w:r>
    </w:p>
    <w:p w:rsidR="000522C5" w:rsidRDefault="000522C5" w:rsidP="00DB1437">
      <w:pPr>
        <w:pStyle w:val="22"/>
        <w:shd w:val="clear" w:color="auto" w:fill="auto"/>
        <w:tabs>
          <w:tab w:val="left" w:pos="709"/>
        </w:tabs>
        <w:spacing w:before="0" w:line="276" w:lineRule="auto"/>
        <w:ind w:right="71" w:firstLine="0"/>
      </w:pPr>
      <w:r>
        <w:t>______________________________________________________________.</w:t>
      </w:r>
    </w:p>
    <w:p w:rsidR="000522C5" w:rsidRDefault="001364A9" w:rsidP="00DB1437">
      <w:pPr>
        <w:pStyle w:val="22"/>
        <w:shd w:val="clear" w:color="auto" w:fill="auto"/>
        <w:spacing w:before="0" w:line="276" w:lineRule="auto"/>
        <w:ind w:right="71" w:firstLine="620"/>
      </w:pPr>
      <w:r>
        <w:t xml:space="preserve">Первая партия кормов, передаваемая Исполнителю для </w:t>
      </w:r>
      <w:proofErr w:type="spellStart"/>
      <w:r>
        <w:t>доращивания</w:t>
      </w:r>
      <w:proofErr w:type="spellEnd"/>
      <w:r>
        <w:t xml:space="preserve">, должна быть передана Заказчиком Исполнителю не менее чем за три дня до передачи Исполнителю молодняка </w:t>
      </w:r>
      <w:r w:rsidR="000522C5">
        <w:t>КРС</w:t>
      </w:r>
      <w:r>
        <w:t>:</w:t>
      </w:r>
    </w:p>
    <w:p w:rsidR="000522C5" w:rsidRDefault="000522C5" w:rsidP="00DB1437">
      <w:pPr>
        <w:pStyle w:val="22"/>
        <w:shd w:val="clear" w:color="auto" w:fill="auto"/>
        <w:spacing w:before="0" w:line="276" w:lineRule="auto"/>
        <w:ind w:right="71" w:firstLine="620"/>
      </w:pPr>
      <w:r>
        <w:rPr>
          <w:rStyle w:val="2Exact"/>
        </w:rPr>
        <w:t xml:space="preserve">3.2.2. </w:t>
      </w:r>
      <w:r w:rsidR="001364A9">
        <w:t>Заказчик вправе во всякое время проверять ход и качество оказываемых Исполнителем услуг по договору, не вмешиваясь в его де</w:t>
      </w:r>
      <w:r w:rsidR="001364A9">
        <w:t>я</w:t>
      </w:r>
      <w:r w:rsidR="001364A9">
        <w:t>тельность.</w:t>
      </w:r>
    </w:p>
    <w:p w:rsidR="00585572" w:rsidRDefault="000522C5" w:rsidP="00DB1437">
      <w:pPr>
        <w:pStyle w:val="22"/>
        <w:shd w:val="clear" w:color="auto" w:fill="auto"/>
        <w:spacing w:before="0" w:line="276" w:lineRule="auto"/>
        <w:ind w:right="71" w:firstLine="620"/>
      </w:pPr>
      <w:r>
        <w:rPr>
          <w:rStyle w:val="2Exact"/>
        </w:rPr>
        <w:t xml:space="preserve">3.2.3. </w:t>
      </w:r>
      <w:r w:rsidR="001364A9">
        <w:t>Принять выполненную Исполнителем работу и оплатить ее.</w:t>
      </w:r>
    </w:p>
    <w:p w:rsidR="000522C5" w:rsidRPr="00DB1437" w:rsidRDefault="000522C5" w:rsidP="00DB1437">
      <w:pPr>
        <w:pStyle w:val="22"/>
        <w:shd w:val="clear" w:color="auto" w:fill="auto"/>
        <w:spacing w:before="0" w:line="276" w:lineRule="auto"/>
        <w:ind w:right="71" w:firstLine="620"/>
        <w:rPr>
          <w:sz w:val="10"/>
        </w:rPr>
      </w:pPr>
    </w:p>
    <w:p w:rsidR="00585572" w:rsidRDefault="000522C5" w:rsidP="00DB1437">
      <w:pPr>
        <w:pStyle w:val="42"/>
        <w:shd w:val="clear" w:color="auto" w:fill="auto"/>
        <w:tabs>
          <w:tab w:val="left" w:pos="909"/>
        </w:tabs>
        <w:spacing w:after="0" w:line="276" w:lineRule="auto"/>
        <w:ind w:right="71" w:firstLine="0"/>
        <w:jc w:val="center"/>
      </w:pPr>
      <w:r>
        <w:t xml:space="preserve">4. </w:t>
      </w:r>
      <w:r w:rsidR="001364A9">
        <w:t xml:space="preserve">Порядок передачи </w:t>
      </w:r>
      <w:proofErr w:type="gramStart"/>
      <w:r w:rsidR="001364A9">
        <w:t>выращенных</w:t>
      </w:r>
      <w:proofErr w:type="gramEnd"/>
      <w:r w:rsidR="0021081F">
        <w:t xml:space="preserve"> КРС</w:t>
      </w:r>
      <w:r w:rsidR="001364A9">
        <w:t xml:space="preserve"> Исполнителем Зака</w:t>
      </w:r>
      <w:r w:rsidR="001364A9">
        <w:t>з</w:t>
      </w:r>
      <w:r w:rsidR="001364A9">
        <w:t>чику.</w:t>
      </w:r>
    </w:p>
    <w:p w:rsidR="000522C5" w:rsidRDefault="000522C5" w:rsidP="00DB1437">
      <w:pPr>
        <w:pStyle w:val="22"/>
        <w:shd w:val="clear" w:color="auto" w:fill="auto"/>
        <w:tabs>
          <w:tab w:val="left" w:pos="567"/>
        </w:tabs>
        <w:spacing w:before="0" w:line="276" w:lineRule="auto"/>
        <w:ind w:right="71" w:firstLine="0"/>
      </w:pPr>
      <w:r>
        <w:tab/>
        <w:t xml:space="preserve">4.1. </w:t>
      </w:r>
      <w:r w:rsidR="001364A9">
        <w:t>По истечении срока, указанного в п. 1.3. Исполнитель обяз</w:t>
      </w:r>
      <w:r w:rsidR="001364A9">
        <w:t>у</w:t>
      </w:r>
      <w:r w:rsidR="001364A9">
        <w:t>ется вернуть Заказчику выращенных животных. Исполн</w:t>
      </w:r>
      <w:r w:rsidR="0021081F">
        <w:t>итель передает п</w:t>
      </w:r>
      <w:r w:rsidR="0021081F">
        <w:t>о</w:t>
      </w:r>
      <w:r w:rsidR="0021081F">
        <w:t>головье КРС</w:t>
      </w:r>
      <w:r w:rsidR="001364A9">
        <w:t xml:space="preserve"> по акту приема-передачи Заказчику.</w:t>
      </w:r>
    </w:p>
    <w:p w:rsidR="000522C5" w:rsidRDefault="000522C5" w:rsidP="00DB1437">
      <w:pPr>
        <w:pStyle w:val="22"/>
        <w:shd w:val="clear" w:color="auto" w:fill="auto"/>
        <w:tabs>
          <w:tab w:val="left" w:pos="567"/>
        </w:tabs>
        <w:spacing w:before="0" w:line="276" w:lineRule="auto"/>
        <w:ind w:right="71" w:firstLine="0"/>
      </w:pPr>
      <w:r>
        <w:tab/>
        <w:t xml:space="preserve">4.2. </w:t>
      </w:r>
      <w:r w:rsidR="001364A9">
        <w:t>Не менее чем за 12 часов до начала отгрузки животных Исполн</w:t>
      </w:r>
      <w:r w:rsidR="001364A9">
        <w:t>и</w:t>
      </w:r>
      <w:r w:rsidR="001364A9">
        <w:t xml:space="preserve">тель обязан провести контрольное взвешивание выращенных </w:t>
      </w:r>
      <w:r w:rsidR="0021081F">
        <w:t>КРС</w:t>
      </w:r>
      <w:r w:rsidR="001364A9">
        <w:t xml:space="preserve"> и передать эту и</w:t>
      </w:r>
      <w:r w:rsidR="001364A9">
        <w:t>н</w:t>
      </w:r>
      <w:r w:rsidR="001364A9">
        <w:t>формацию Заказчику.</w:t>
      </w:r>
    </w:p>
    <w:p w:rsidR="00585572" w:rsidRDefault="000522C5" w:rsidP="00DB1437">
      <w:pPr>
        <w:pStyle w:val="22"/>
        <w:shd w:val="clear" w:color="auto" w:fill="auto"/>
        <w:tabs>
          <w:tab w:val="left" w:pos="567"/>
        </w:tabs>
        <w:spacing w:before="0" w:line="276" w:lineRule="auto"/>
        <w:ind w:right="71" w:firstLine="0"/>
      </w:pPr>
      <w:r>
        <w:tab/>
        <w:t xml:space="preserve">4.3. </w:t>
      </w:r>
      <w:r w:rsidR="001364A9">
        <w:t xml:space="preserve">Погрузка и </w:t>
      </w:r>
      <w:r w:rsidR="0021081F">
        <w:t>транспортировка выращенных КРС</w:t>
      </w:r>
      <w:r w:rsidR="001364A9">
        <w:t xml:space="preserve"> осуществляется третьим лицом за счет собственных средств. Транспортное средство пред</w:t>
      </w:r>
      <w:r w:rsidR="001364A9">
        <w:t>о</w:t>
      </w:r>
      <w:r w:rsidR="001364A9">
        <w:t xml:space="preserve">ставляется </w:t>
      </w:r>
      <w:proofErr w:type="gramStart"/>
      <w:r w:rsidR="001364A9">
        <w:t>в место оказания</w:t>
      </w:r>
      <w:proofErr w:type="gramEnd"/>
      <w:r w:rsidR="001364A9">
        <w:t xml:space="preserve"> услуг по настоящему договору.</w:t>
      </w:r>
    </w:p>
    <w:p w:rsidR="000522C5" w:rsidRPr="00DB1437" w:rsidRDefault="000522C5" w:rsidP="00DB1437">
      <w:pPr>
        <w:pStyle w:val="22"/>
        <w:shd w:val="clear" w:color="auto" w:fill="auto"/>
        <w:tabs>
          <w:tab w:val="left" w:pos="567"/>
        </w:tabs>
        <w:spacing w:before="0" w:line="276" w:lineRule="auto"/>
        <w:ind w:right="71" w:firstLine="0"/>
        <w:rPr>
          <w:sz w:val="10"/>
        </w:rPr>
      </w:pPr>
    </w:p>
    <w:p w:rsidR="00585572" w:rsidRDefault="000522C5" w:rsidP="00DB1437">
      <w:pPr>
        <w:pStyle w:val="42"/>
        <w:shd w:val="clear" w:color="auto" w:fill="auto"/>
        <w:tabs>
          <w:tab w:val="left" w:pos="2509"/>
        </w:tabs>
        <w:spacing w:after="0" w:line="276" w:lineRule="auto"/>
        <w:ind w:right="71" w:firstLine="0"/>
        <w:jc w:val="center"/>
      </w:pPr>
      <w:r>
        <w:t xml:space="preserve">5. </w:t>
      </w:r>
      <w:r w:rsidR="001364A9">
        <w:t>Цена работ и порядок оплаты</w:t>
      </w:r>
    </w:p>
    <w:p w:rsidR="001056FC" w:rsidRDefault="001056FC" w:rsidP="00DB1437">
      <w:pPr>
        <w:pStyle w:val="22"/>
        <w:shd w:val="clear" w:color="auto" w:fill="auto"/>
        <w:tabs>
          <w:tab w:val="left" w:leader="underscore" w:pos="0"/>
        </w:tabs>
        <w:spacing w:before="0" w:line="276" w:lineRule="auto"/>
        <w:ind w:right="71" w:firstLine="0"/>
        <w:jc w:val="left"/>
      </w:pPr>
      <w:r w:rsidRPr="001056FC">
        <w:tab/>
      </w:r>
      <w:r w:rsidR="00F44E12">
        <w:t xml:space="preserve">5.1. </w:t>
      </w:r>
      <w:r w:rsidR="001364A9">
        <w:t>Стоимость работ определяется исходя из расчета</w:t>
      </w:r>
      <w:r>
        <w:t xml:space="preserve"> _______</w:t>
      </w:r>
      <w:r w:rsidR="00F44E12">
        <w:t xml:space="preserve"> </w:t>
      </w:r>
      <w:r w:rsidR="001364A9">
        <w:t>руб.</w:t>
      </w:r>
      <w:r w:rsidR="00F44E12">
        <w:t xml:space="preserve"> </w:t>
      </w:r>
      <w:r w:rsidR="001364A9">
        <w:t>за</w:t>
      </w:r>
      <w:r w:rsidR="00F44E12">
        <w:t xml:space="preserve"> </w:t>
      </w:r>
      <w:r w:rsidR="001364A9">
        <w:t>каждый 1 кг.</w:t>
      </w:r>
    </w:p>
    <w:p w:rsidR="001056FC" w:rsidRDefault="001056FC" w:rsidP="00DB1437">
      <w:pPr>
        <w:pStyle w:val="22"/>
        <w:shd w:val="clear" w:color="auto" w:fill="auto"/>
        <w:tabs>
          <w:tab w:val="left" w:leader="underscore" w:pos="0"/>
        </w:tabs>
        <w:spacing w:before="0" w:line="276" w:lineRule="auto"/>
        <w:ind w:right="71" w:firstLine="0"/>
        <w:jc w:val="left"/>
      </w:pPr>
      <w:r>
        <w:tab/>
      </w:r>
      <w:r w:rsidR="001364A9">
        <w:t>В случае нарушения исполнения п. 3.1.2 настоящего договора, ст</w:t>
      </w:r>
      <w:r w:rsidR="001364A9">
        <w:t>о</w:t>
      </w:r>
      <w:r w:rsidR="001364A9">
        <w:lastRenderedPageBreak/>
        <w:t>имость работ определяется из расчета</w:t>
      </w:r>
      <w:r w:rsidR="00DB1437">
        <w:t xml:space="preserve"> </w:t>
      </w:r>
      <w:r w:rsidR="001364A9">
        <w:t>за 1 гол</w:t>
      </w:r>
      <w:r w:rsidR="001364A9">
        <w:t>о</w:t>
      </w:r>
      <w:r w:rsidR="001364A9">
        <w:t>ву.</w:t>
      </w:r>
    </w:p>
    <w:p w:rsidR="001056FC" w:rsidRDefault="001056FC" w:rsidP="00DB1437">
      <w:pPr>
        <w:pStyle w:val="22"/>
        <w:shd w:val="clear" w:color="auto" w:fill="auto"/>
        <w:tabs>
          <w:tab w:val="left" w:leader="underscore" w:pos="0"/>
        </w:tabs>
        <w:spacing w:before="0" w:line="276" w:lineRule="auto"/>
        <w:ind w:right="71" w:firstLine="0"/>
        <w:jc w:val="left"/>
      </w:pPr>
      <w:r>
        <w:tab/>
      </w:r>
      <w:r w:rsidR="001364A9">
        <w:t>Стоимость работ может быть уменьшена на стоимость затрат, пон</w:t>
      </w:r>
      <w:r w:rsidR="001364A9">
        <w:t>е</w:t>
      </w:r>
      <w:r w:rsidR="001364A9">
        <w:t>сенных Заказчиком при осуществлении работ Исполнителем (например, стоим</w:t>
      </w:r>
      <w:r w:rsidR="0021081F">
        <w:t>ость переданного молодняка КРС</w:t>
      </w:r>
      <w:r w:rsidR="001364A9">
        <w:t>, стоимость кормов, стоимость вет</w:t>
      </w:r>
      <w:r w:rsidR="001364A9">
        <w:t>е</w:t>
      </w:r>
      <w:r w:rsidR="001364A9">
        <w:t xml:space="preserve">ринарного обслуживания и </w:t>
      </w:r>
      <w:proofErr w:type="spellStart"/>
      <w:r w:rsidR="001364A9">
        <w:t>ветпрепаратов</w:t>
      </w:r>
      <w:proofErr w:type="spellEnd"/>
      <w:r w:rsidR="001364A9">
        <w:t xml:space="preserve"> и прочее).</w:t>
      </w:r>
    </w:p>
    <w:p w:rsidR="00585572" w:rsidRDefault="001056FC" w:rsidP="00DB1437">
      <w:pPr>
        <w:pStyle w:val="22"/>
        <w:shd w:val="clear" w:color="auto" w:fill="auto"/>
        <w:tabs>
          <w:tab w:val="left" w:leader="underscore" w:pos="0"/>
        </w:tabs>
        <w:spacing w:before="0" w:line="276" w:lineRule="auto"/>
        <w:ind w:right="71" w:firstLine="0"/>
        <w:jc w:val="left"/>
      </w:pPr>
      <w:r>
        <w:tab/>
        <w:t xml:space="preserve">5.2. </w:t>
      </w:r>
      <w:r w:rsidR="001364A9">
        <w:t>Оплата выполненных работ Исполнителю за передаваемых ж</w:t>
      </w:r>
      <w:r w:rsidR="001364A9">
        <w:t>и</w:t>
      </w:r>
      <w:r w:rsidR="001364A9">
        <w:t>вотных</w:t>
      </w:r>
      <w:r w:rsidR="005676C6">
        <w:t xml:space="preserve"> </w:t>
      </w:r>
      <w:r w:rsidR="001364A9">
        <w:t>производится</w:t>
      </w:r>
      <w:r w:rsidR="005676C6">
        <w:t xml:space="preserve"> ____________________________________________</w:t>
      </w:r>
      <w:r w:rsidR="001364A9">
        <w:t xml:space="preserve"> </w:t>
      </w:r>
      <w:r w:rsidR="001364A9">
        <w:tab/>
      </w:r>
    </w:p>
    <w:p w:rsidR="00214C18" w:rsidRDefault="001364A9" w:rsidP="00DB1437">
      <w:pPr>
        <w:pStyle w:val="22"/>
        <w:shd w:val="clear" w:color="auto" w:fill="auto"/>
        <w:spacing w:before="0" w:line="276" w:lineRule="auto"/>
        <w:ind w:right="71" w:firstLine="0"/>
      </w:pPr>
      <w:proofErr w:type="gramStart"/>
      <w:r>
        <w:t>(в денежном выражении, либо по соглашению сторон, оплата может быть произведена взаимозачетом требований.</w:t>
      </w:r>
      <w:proofErr w:type="gramEnd"/>
      <w:r w:rsidR="0021081F">
        <w:t xml:space="preserve"> </w:t>
      </w:r>
      <w:proofErr w:type="gramStart"/>
      <w:r>
        <w:t>При взаимозачете член кооператива может оставить выращенное животное себе, оплатив расходы Коопер</w:t>
      </w:r>
      <w:r>
        <w:t>а</w:t>
      </w:r>
      <w:r>
        <w:t>тив).</w:t>
      </w:r>
      <w:proofErr w:type="gramEnd"/>
    </w:p>
    <w:p w:rsidR="00214C18" w:rsidRDefault="00214C18" w:rsidP="00DB1437">
      <w:pPr>
        <w:pStyle w:val="22"/>
        <w:shd w:val="clear" w:color="auto" w:fill="auto"/>
        <w:spacing w:before="0" w:line="276" w:lineRule="auto"/>
        <w:ind w:right="71" w:firstLine="600"/>
      </w:pPr>
      <w:r>
        <w:t xml:space="preserve">5.3. </w:t>
      </w:r>
      <w:r w:rsidR="001364A9">
        <w:t>Оплата производится в рублях (или взаимозачетом требований, по соглашению сторон).</w:t>
      </w:r>
    </w:p>
    <w:p w:rsidR="00214C18" w:rsidRDefault="00214C18" w:rsidP="00DB1437">
      <w:pPr>
        <w:pStyle w:val="22"/>
        <w:shd w:val="clear" w:color="auto" w:fill="auto"/>
        <w:spacing w:before="0" w:line="276" w:lineRule="auto"/>
        <w:ind w:right="71" w:firstLine="600"/>
      </w:pPr>
      <w:r>
        <w:t xml:space="preserve">5.4. </w:t>
      </w:r>
      <w:r w:rsidR="001364A9">
        <w:t>Если оплата производится в денежном выражении, то датой оплаты по договору является дата зачисления денежных средств в оплату по договору на корреспондентский счет банка Исполнителя.</w:t>
      </w:r>
    </w:p>
    <w:p w:rsidR="00585572" w:rsidRDefault="00214C18" w:rsidP="00DB1437">
      <w:pPr>
        <w:pStyle w:val="22"/>
        <w:shd w:val="clear" w:color="auto" w:fill="auto"/>
        <w:spacing w:before="0" w:line="276" w:lineRule="auto"/>
        <w:ind w:right="71" w:firstLine="600"/>
      </w:pPr>
      <w:r>
        <w:t xml:space="preserve">5.5. </w:t>
      </w:r>
      <w:r w:rsidR="001364A9">
        <w:t xml:space="preserve">Оплата в денежном выражении должна быть осуществлена в срок </w:t>
      </w:r>
      <w:proofErr w:type="gramStart"/>
      <w:r w:rsidR="001364A9">
        <w:t>до</w:t>
      </w:r>
      <w:proofErr w:type="gramEnd"/>
      <w:r>
        <w:t xml:space="preserve"> ____________________.</w:t>
      </w:r>
    </w:p>
    <w:p w:rsidR="00214C18" w:rsidRPr="00DB1437" w:rsidRDefault="00214C18" w:rsidP="00DB1437">
      <w:pPr>
        <w:pStyle w:val="22"/>
        <w:shd w:val="clear" w:color="auto" w:fill="auto"/>
        <w:spacing w:before="0" w:line="276" w:lineRule="auto"/>
        <w:ind w:right="71" w:firstLine="600"/>
        <w:rPr>
          <w:sz w:val="10"/>
        </w:rPr>
      </w:pPr>
    </w:p>
    <w:p w:rsidR="00585572" w:rsidRDefault="00090DBC" w:rsidP="00DB1437">
      <w:pPr>
        <w:pStyle w:val="42"/>
        <w:shd w:val="clear" w:color="auto" w:fill="auto"/>
        <w:tabs>
          <w:tab w:val="left" w:pos="1819"/>
        </w:tabs>
        <w:spacing w:after="0" w:line="276" w:lineRule="auto"/>
        <w:ind w:right="71" w:firstLine="0"/>
        <w:jc w:val="center"/>
      </w:pPr>
      <w:r>
        <w:t xml:space="preserve">6. </w:t>
      </w:r>
      <w:r w:rsidR="001364A9">
        <w:t>Срок договора и его досрочное расторжение</w:t>
      </w:r>
    </w:p>
    <w:p w:rsidR="00090DBC" w:rsidRDefault="00090DBC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</w:pPr>
      <w:r>
        <w:tab/>
        <w:t xml:space="preserve">6.1. </w:t>
      </w:r>
      <w:r w:rsidR="001364A9">
        <w:t>Настоящий Договор вступает в силу с момента его подпис</w:t>
      </w:r>
      <w:r w:rsidR="001364A9">
        <w:t>а</w:t>
      </w:r>
      <w:r w:rsidR="001364A9">
        <w:t>ния сторонами и продолжает действовать до окончания расчетов.</w:t>
      </w:r>
    </w:p>
    <w:p w:rsidR="00090DBC" w:rsidRDefault="00090DBC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</w:pPr>
      <w:r>
        <w:tab/>
        <w:t xml:space="preserve">6.2. </w:t>
      </w:r>
      <w:r w:rsidR="001364A9">
        <w:t>Настоящий Договор может быть прекращен в следующих сл</w:t>
      </w:r>
      <w:r w:rsidR="001364A9">
        <w:t>у</w:t>
      </w:r>
      <w:r w:rsidR="001364A9">
        <w:t>чаях:</w:t>
      </w:r>
    </w:p>
    <w:p w:rsidR="00090DBC" w:rsidRDefault="00090DBC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</w:pPr>
      <w:r>
        <w:tab/>
        <w:t xml:space="preserve">6.2.1. </w:t>
      </w:r>
      <w:r w:rsidR="001364A9">
        <w:t>по соглашению сторон;</w:t>
      </w:r>
    </w:p>
    <w:p w:rsidR="00090DBC" w:rsidRDefault="00090DBC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</w:pPr>
      <w:r>
        <w:tab/>
        <w:t xml:space="preserve">6.2.2. </w:t>
      </w:r>
      <w:r w:rsidR="001364A9">
        <w:t>по требованию одной из сторон при существенном нарушении настоящего Договора другой стороной, а также по иным уважительным причинам с возмещением другой стороне реального ущерба, пр</w:t>
      </w:r>
      <w:r w:rsidR="001364A9">
        <w:t>и</w:t>
      </w:r>
      <w:r w:rsidR="001364A9">
        <w:t>чиненного расторжением Договора;</w:t>
      </w:r>
    </w:p>
    <w:p w:rsidR="00090DBC" w:rsidRDefault="00090DBC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</w:pPr>
      <w:r>
        <w:tab/>
        <w:t xml:space="preserve">6.2.3. </w:t>
      </w:r>
      <w:r w:rsidR="001364A9">
        <w:t>в иных случаях, установленных законом или настоящим Д</w:t>
      </w:r>
      <w:r w:rsidR="001364A9">
        <w:t>о</w:t>
      </w:r>
      <w:r w:rsidR="001364A9">
        <w:t>говором.</w:t>
      </w:r>
    </w:p>
    <w:p w:rsidR="00585572" w:rsidRDefault="00090DBC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</w:pPr>
      <w:r>
        <w:tab/>
        <w:t xml:space="preserve">6.3. </w:t>
      </w:r>
      <w:r w:rsidR="001364A9">
        <w:t>За неисполнение или ненадлежащее исполнение условий настоящего Договора, Стороны несут ответственность в соответствии с де</w:t>
      </w:r>
      <w:r w:rsidR="001364A9">
        <w:t>й</w:t>
      </w:r>
      <w:r w:rsidR="001364A9">
        <w:t>ствующим зак</w:t>
      </w:r>
      <w:r w:rsidR="001364A9">
        <w:t>о</w:t>
      </w:r>
      <w:r w:rsidR="001364A9">
        <w:t>нодательством.</w:t>
      </w:r>
    </w:p>
    <w:p w:rsidR="00DB1437" w:rsidRPr="00DB1437" w:rsidRDefault="00DB1437" w:rsidP="00DB1437">
      <w:pPr>
        <w:pStyle w:val="22"/>
        <w:shd w:val="clear" w:color="auto" w:fill="auto"/>
        <w:tabs>
          <w:tab w:val="left" w:pos="-142"/>
        </w:tabs>
        <w:spacing w:before="0" w:line="276" w:lineRule="auto"/>
        <w:ind w:right="71" w:firstLine="0"/>
        <w:rPr>
          <w:sz w:val="10"/>
        </w:rPr>
      </w:pPr>
    </w:p>
    <w:p w:rsidR="00585572" w:rsidRDefault="00DE7B0C" w:rsidP="00DB1437">
      <w:pPr>
        <w:pStyle w:val="42"/>
        <w:shd w:val="clear" w:color="auto" w:fill="auto"/>
        <w:tabs>
          <w:tab w:val="left" w:pos="1819"/>
        </w:tabs>
        <w:spacing w:after="0" w:line="276" w:lineRule="auto"/>
        <w:ind w:right="71" w:firstLine="0"/>
        <w:jc w:val="center"/>
      </w:pPr>
      <w:r>
        <w:t xml:space="preserve">7. </w:t>
      </w:r>
      <w:r w:rsidR="001364A9">
        <w:t>Разрешение споров. Ответственность сторон</w:t>
      </w:r>
    </w:p>
    <w:p w:rsidR="00BF518F" w:rsidRDefault="00DE7B0C" w:rsidP="00DB1437">
      <w:pPr>
        <w:pStyle w:val="22"/>
        <w:shd w:val="clear" w:color="auto" w:fill="auto"/>
        <w:tabs>
          <w:tab w:val="left" w:pos="0"/>
        </w:tabs>
        <w:spacing w:before="0" w:line="276" w:lineRule="auto"/>
        <w:ind w:right="71" w:firstLine="0"/>
      </w:pPr>
      <w:r>
        <w:tab/>
        <w:t xml:space="preserve">7.1. </w:t>
      </w:r>
      <w:r w:rsidR="001364A9">
        <w:t>Все споры и разногласия, которые могут возникнуть из насто</w:t>
      </w:r>
      <w:r w:rsidR="001364A9">
        <w:t>я</w:t>
      </w:r>
      <w:r w:rsidR="001364A9">
        <w:t>щего Договора или в связи с ним, стороны будут решать путем перегов</w:t>
      </w:r>
      <w:r w:rsidR="001364A9">
        <w:t>о</w:t>
      </w:r>
      <w:r w:rsidR="001364A9">
        <w:t>ров.</w:t>
      </w:r>
    </w:p>
    <w:p w:rsidR="00BF518F" w:rsidRDefault="00BF518F" w:rsidP="00DB1437">
      <w:pPr>
        <w:pStyle w:val="22"/>
        <w:shd w:val="clear" w:color="auto" w:fill="auto"/>
        <w:tabs>
          <w:tab w:val="left" w:pos="0"/>
        </w:tabs>
        <w:spacing w:before="0" w:line="276" w:lineRule="auto"/>
        <w:ind w:right="71" w:firstLine="0"/>
      </w:pPr>
      <w:r>
        <w:tab/>
        <w:t xml:space="preserve">7.2. </w:t>
      </w:r>
      <w:r w:rsidR="001364A9">
        <w:t>При невозможности разрешения указанных споров между ст</w:t>
      </w:r>
      <w:r w:rsidR="001364A9">
        <w:t>о</w:t>
      </w:r>
      <w:r w:rsidR="001364A9">
        <w:lastRenderedPageBreak/>
        <w:t>ронами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</w:t>
      </w:r>
      <w:r>
        <w:t xml:space="preserve"> _______________________________________.</w:t>
      </w:r>
    </w:p>
    <w:p w:rsidR="00585572" w:rsidRDefault="00BF518F" w:rsidP="00DB1437">
      <w:pPr>
        <w:pStyle w:val="22"/>
        <w:shd w:val="clear" w:color="auto" w:fill="auto"/>
        <w:tabs>
          <w:tab w:val="left" w:pos="0"/>
        </w:tabs>
        <w:spacing w:before="0" w:line="276" w:lineRule="auto"/>
        <w:ind w:right="71" w:firstLine="0"/>
      </w:pPr>
      <w:r>
        <w:tab/>
        <w:t xml:space="preserve">7.3. </w:t>
      </w:r>
      <w:r w:rsidR="001364A9">
        <w:t>В случае нарушения Испо</w:t>
      </w:r>
      <w:r w:rsidR="001364A9">
        <w:t>л</w:t>
      </w:r>
      <w:r w:rsidR="001364A9">
        <w:t xml:space="preserve">нителем сроков передачи выращенной </w:t>
      </w:r>
      <w:r w:rsidR="00145128">
        <w:t>КРС</w:t>
      </w:r>
      <w:r w:rsidR="001364A9">
        <w:t xml:space="preserve"> Заказчику (без договоренности сторон о продлении договора) п</w:t>
      </w:r>
      <w:r w:rsidR="001364A9">
        <w:t>о</w:t>
      </w:r>
      <w:r w:rsidR="001364A9">
        <w:t>следний вправе потребовать от Исполнителя уплаты неустойки в размере 0,01 % от стои</w:t>
      </w:r>
      <w:r w:rsidR="0021081F">
        <w:t>мости, не переданной в срок КРС</w:t>
      </w:r>
      <w:r w:rsidR="001364A9">
        <w:t xml:space="preserve"> за каждый день просрочки, и/или во</w:t>
      </w:r>
      <w:r w:rsidR="001364A9">
        <w:t>з</w:t>
      </w:r>
      <w:r w:rsidR="001364A9">
        <w:t>мещения убытков, причиненных З</w:t>
      </w:r>
      <w:r w:rsidR="001364A9">
        <w:t>а</w:t>
      </w:r>
      <w:r w:rsidR="001364A9">
        <w:t>казчику н</w:t>
      </w:r>
      <w:r w:rsidR="0021081F">
        <w:t>арушением сроков передачи КРС</w:t>
      </w:r>
      <w:r w:rsidR="001364A9">
        <w:t>.</w:t>
      </w:r>
    </w:p>
    <w:p w:rsidR="00585572" w:rsidRDefault="00BF518F" w:rsidP="00DB1437">
      <w:pPr>
        <w:pStyle w:val="42"/>
        <w:shd w:val="clear" w:color="auto" w:fill="auto"/>
        <w:tabs>
          <w:tab w:val="left" w:pos="3074"/>
        </w:tabs>
        <w:spacing w:after="0" w:line="276" w:lineRule="auto"/>
        <w:ind w:right="71" w:firstLine="0"/>
        <w:jc w:val="center"/>
      </w:pPr>
      <w:r>
        <w:t xml:space="preserve">8. </w:t>
      </w:r>
      <w:r w:rsidR="001364A9">
        <w:t>Прочие условия</w:t>
      </w:r>
    </w:p>
    <w:p w:rsidR="00BF518F" w:rsidRDefault="00BF518F" w:rsidP="00DB1437">
      <w:pPr>
        <w:pStyle w:val="22"/>
        <w:shd w:val="clear" w:color="auto" w:fill="auto"/>
        <w:tabs>
          <w:tab w:val="left" w:pos="985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8.1. </w:t>
      </w:r>
      <w:r w:rsidR="001364A9">
        <w:t>Настоящий договор вступает в силу с момента его подпис</w:t>
      </w:r>
      <w:r w:rsidR="001364A9">
        <w:t>а</w:t>
      </w:r>
      <w:r w:rsidR="001364A9">
        <w:t>н</w:t>
      </w:r>
      <w:r>
        <w:t xml:space="preserve">ия сторонами и действует до «___»_________________  </w:t>
      </w:r>
      <w:r w:rsidR="001364A9">
        <w:t>20</w:t>
      </w:r>
      <w:r>
        <w:t xml:space="preserve">   </w:t>
      </w:r>
      <w:r w:rsidR="001364A9">
        <w:t>г.</w:t>
      </w:r>
    </w:p>
    <w:p w:rsidR="00BF518F" w:rsidRDefault="00BF518F" w:rsidP="00DB1437">
      <w:pPr>
        <w:pStyle w:val="22"/>
        <w:shd w:val="clear" w:color="auto" w:fill="auto"/>
        <w:tabs>
          <w:tab w:val="left" w:pos="985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8.2. </w:t>
      </w:r>
      <w:r w:rsidR="001364A9">
        <w:t>После подписания сторонами настоящего договора все предыдущие письменные и устные с</w:t>
      </w:r>
      <w:r w:rsidR="001364A9">
        <w:t>о</w:t>
      </w:r>
      <w:r w:rsidR="001364A9">
        <w:t>глашения, переписка и переговоры между сторонами утрачивают свою силу.</w:t>
      </w:r>
    </w:p>
    <w:p w:rsidR="00BF518F" w:rsidRDefault="00BF518F" w:rsidP="00DB1437">
      <w:pPr>
        <w:pStyle w:val="22"/>
        <w:shd w:val="clear" w:color="auto" w:fill="auto"/>
        <w:tabs>
          <w:tab w:val="left" w:pos="990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8.3. </w:t>
      </w:r>
      <w:r w:rsidR="001364A9">
        <w:t>Любые изменения и дополнения к настоящему договору действительны лишь при условии, что они совершены в письменной форме и подписаны уполн</w:t>
      </w:r>
      <w:r w:rsidR="001364A9">
        <w:t>о</w:t>
      </w:r>
      <w:r w:rsidR="001364A9">
        <w:t>моченными представителями обеих сторон. Приложения к настоящему д</w:t>
      </w:r>
      <w:r w:rsidR="001364A9">
        <w:t>о</w:t>
      </w:r>
      <w:r w:rsidR="001364A9">
        <w:t>говору составляют его неотъемлемую часть.</w:t>
      </w:r>
    </w:p>
    <w:p w:rsidR="00BF518F" w:rsidRDefault="00BF518F" w:rsidP="00DB1437">
      <w:pPr>
        <w:pStyle w:val="22"/>
        <w:shd w:val="clear" w:color="auto" w:fill="auto"/>
        <w:tabs>
          <w:tab w:val="left" w:pos="985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8.4. </w:t>
      </w:r>
      <w:r w:rsidR="001364A9">
        <w:t>Стороны обязаны в письменном виде извещать друг друга о своей реорганизации, изменении наименования и организационно-правовой фо</w:t>
      </w:r>
      <w:r w:rsidR="001364A9">
        <w:t>р</w:t>
      </w:r>
      <w:r w:rsidR="001364A9">
        <w:t>мы, об изменении своего юридического и/или почтового адреса, номеров телефонов, телефаксов, банковских реквизитов не позднее, чем в 5 (пят</w:t>
      </w:r>
      <w:r w:rsidR="001364A9">
        <w:t>и</w:t>
      </w:r>
      <w:r w:rsidR="001364A9">
        <w:t>дневный) срок с момента наступления указанных обстоятельств. Действия, совершенные по старым адресам и банковским реквизитам, совершенные до получения письменного уведомления об их изменении, засчитываются в исполнение обязательств.</w:t>
      </w:r>
    </w:p>
    <w:p w:rsidR="00BF518F" w:rsidRDefault="00BF518F" w:rsidP="00DB1437">
      <w:pPr>
        <w:pStyle w:val="22"/>
        <w:shd w:val="clear" w:color="auto" w:fill="auto"/>
        <w:tabs>
          <w:tab w:val="left" w:pos="985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8.5. </w:t>
      </w:r>
      <w:r w:rsidR="001364A9">
        <w:t>Все уведомления, сообщения, заявления, претензии по настоящему Договору должны быть составлены в письменном виде и по</w:t>
      </w:r>
      <w:r w:rsidR="001364A9">
        <w:t>д</w:t>
      </w:r>
      <w:r w:rsidR="001364A9">
        <w:t>писаны надлежащим образом.</w:t>
      </w:r>
    </w:p>
    <w:p w:rsidR="00BF518F" w:rsidRDefault="00BF518F" w:rsidP="00DB1437">
      <w:pPr>
        <w:pStyle w:val="22"/>
        <w:shd w:val="clear" w:color="auto" w:fill="auto"/>
        <w:tabs>
          <w:tab w:val="left" w:pos="985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8.6. </w:t>
      </w:r>
      <w:r w:rsidR="001364A9">
        <w:t>Во всем остальном, что не предусмотрено настоящим дог</w:t>
      </w:r>
      <w:r w:rsidR="001364A9">
        <w:t>о</w:t>
      </w:r>
      <w:r w:rsidR="001364A9">
        <w:t>вором, стороны руководствуются действующим законод</w:t>
      </w:r>
      <w:r w:rsidR="001364A9">
        <w:t>а</w:t>
      </w:r>
      <w:r w:rsidR="001364A9">
        <w:t>тельством.</w:t>
      </w:r>
    </w:p>
    <w:p w:rsidR="00585572" w:rsidRDefault="00BF518F" w:rsidP="00DB1437">
      <w:pPr>
        <w:pStyle w:val="22"/>
        <w:shd w:val="clear" w:color="auto" w:fill="auto"/>
        <w:tabs>
          <w:tab w:val="left" w:pos="985"/>
          <w:tab w:val="left" w:leader="underscore" w:pos="1716"/>
          <w:tab w:val="left" w:leader="underscore" w:pos="2712"/>
          <w:tab w:val="left" w:leader="underscore" w:pos="3056"/>
        </w:tabs>
        <w:spacing w:before="0" w:line="276" w:lineRule="auto"/>
        <w:ind w:right="71" w:firstLine="0"/>
      </w:pPr>
      <w:r>
        <w:tab/>
        <w:t xml:space="preserve">8.7. </w:t>
      </w:r>
      <w:r w:rsidR="001364A9">
        <w:t xml:space="preserve">Договор составлен на </w:t>
      </w:r>
      <w:r w:rsidR="001364A9">
        <w:tab/>
        <w:t xml:space="preserve"> листах в 2 (двух) экземпл</w:t>
      </w:r>
      <w:r w:rsidR="001364A9">
        <w:t>я</w:t>
      </w:r>
      <w:r w:rsidR="001364A9">
        <w:t>рах.</w:t>
      </w:r>
    </w:p>
    <w:p w:rsidR="00585572" w:rsidRDefault="001364A9" w:rsidP="00DB1437">
      <w:pPr>
        <w:pStyle w:val="22"/>
        <w:shd w:val="clear" w:color="auto" w:fill="auto"/>
        <w:spacing w:before="0" w:after="287" w:line="276" w:lineRule="auto"/>
        <w:ind w:right="71" w:firstLine="0"/>
      </w:pPr>
      <w:r>
        <w:t>Неотъемлемой частью данного Договора являются Приложение №1, Пр</w:t>
      </w:r>
      <w:r>
        <w:t>и</w:t>
      </w:r>
      <w:r>
        <w:t>ложение №2, Приложение № 3 и Приложение № 4.</w:t>
      </w:r>
    </w:p>
    <w:p w:rsidR="00DB1437" w:rsidRDefault="00DB1437" w:rsidP="00DB1437">
      <w:pPr>
        <w:pStyle w:val="22"/>
        <w:shd w:val="clear" w:color="auto" w:fill="auto"/>
        <w:spacing w:before="0" w:after="287" w:line="276" w:lineRule="auto"/>
        <w:ind w:right="71" w:firstLine="0"/>
      </w:pPr>
    </w:p>
    <w:p w:rsidR="00585572" w:rsidRDefault="00BF518F" w:rsidP="00BF518F">
      <w:pPr>
        <w:pStyle w:val="42"/>
        <w:shd w:val="clear" w:color="auto" w:fill="auto"/>
        <w:tabs>
          <w:tab w:val="left" w:pos="2594"/>
        </w:tabs>
        <w:spacing w:after="4" w:line="200" w:lineRule="exact"/>
        <w:ind w:right="71" w:firstLine="0"/>
        <w:jc w:val="center"/>
      </w:pPr>
      <w:r>
        <w:lastRenderedPageBreak/>
        <w:t xml:space="preserve">9. </w:t>
      </w:r>
      <w:r w:rsidR="001364A9">
        <w:t>Адреса и реквизиты Сторон</w:t>
      </w:r>
    </w:p>
    <w:p w:rsidR="006E2A43" w:rsidRDefault="006E2A43" w:rsidP="00BF518F">
      <w:pPr>
        <w:pStyle w:val="42"/>
        <w:shd w:val="clear" w:color="auto" w:fill="auto"/>
        <w:tabs>
          <w:tab w:val="left" w:pos="2594"/>
        </w:tabs>
        <w:spacing w:after="4" w:line="200" w:lineRule="exact"/>
        <w:ind w:right="71" w:firstLine="0"/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BF518F" w:rsidTr="008B048F">
        <w:trPr>
          <w:trHeight w:val="533"/>
        </w:trPr>
        <w:tc>
          <w:tcPr>
            <w:tcW w:w="3457" w:type="dxa"/>
          </w:tcPr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t xml:space="preserve"> </w:t>
            </w:r>
            <w:r w:rsidR="001364A9">
              <w:br w:type="page"/>
            </w:r>
            <w:r>
              <w:t>Заказчик</w:t>
            </w:r>
          </w:p>
        </w:tc>
        <w:tc>
          <w:tcPr>
            <w:tcW w:w="3457" w:type="dxa"/>
          </w:tcPr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t>Исполнитель</w:t>
            </w:r>
          </w:p>
        </w:tc>
      </w:tr>
      <w:tr w:rsidR="00BF518F" w:rsidTr="008B048F">
        <w:tc>
          <w:tcPr>
            <w:tcW w:w="3457" w:type="dxa"/>
          </w:tcPr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Полное наименование: 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Адрес: 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ОГРН: 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ИНН: 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КПП: 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proofErr w:type="gramStart"/>
            <w:r>
              <w:t>Р</w:t>
            </w:r>
            <w:proofErr w:type="gramEnd"/>
            <w:r>
              <w:t>/с: ____________________________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К/с: ___________________________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БИК: 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ОКПО: 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(______________________________)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М.П.</w:t>
            </w:r>
          </w:p>
        </w:tc>
        <w:tc>
          <w:tcPr>
            <w:tcW w:w="3457" w:type="dxa"/>
          </w:tcPr>
          <w:p w:rsidR="00BF518F" w:rsidRDefault="00DB1437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ФИО</w:t>
            </w:r>
            <w:r w:rsidR="00BF518F">
              <w:t xml:space="preserve">: </w:t>
            </w:r>
            <w:r>
              <w:t>_</w:t>
            </w:r>
            <w:r w:rsidR="00BF518F">
              <w:t>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Адрес</w:t>
            </w:r>
            <w:r w:rsidR="00DB1437">
              <w:t xml:space="preserve"> места жительства</w:t>
            </w:r>
            <w:r>
              <w:t xml:space="preserve">: </w:t>
            </w:r>
            <w:r w:rsidR="00DB1437">
              <w:t>___</w:t>
            </w:r>
            <w:r>
              <w:t>_______</w:t>
            </w:r>
          </w:p>
          <w:p w:rsidR="00BF518F" w:rsidRDefault="00DB1437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Телефон</w:t>
            </w:r>
            <w:r w:rsidR="00BF518F">
              <w:t>: _____</w:t>
            </w:r>
            <w:r>
              <w:t>_____</w:t>
            </w:r>
            <w:r w:rsidR="00BF518F">
              <w:t>_____________</w:t>
            </w:r>
          </w:p>
          <w:p w:rsidR="00BF518F" w:rsidRDefault="00DB1437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Паспорт серия</w:t>
            </w:r>
            <w:r w:rsidR="00BF518F">
              <w:t>: _</w:t>
            </w:r>
            <w:r>
              <w:t>___</w:t>
            </w:r>
            <w:r w:rsidR="00BF518F">
              <w:t>_</w:t>
            </w:r>
            <w:r>
              <w:t xml:space="preserve">  №</w:t>
            </w:r>
            <w:r w:rsidR="00BF518F">
              <w:t>___</w:t>
            </w:r>
            <w:r>
              <w:t>_</w:t>
            </w:r>
            <w:r w:rsidR="00BF518F">
              <w:t>_</w:t>
            </w:r>
            <w:r>
              <w:t>_</w:t>
            </w:r>
            <w:r w:rsidR="00BF518F">
              <w:t>____</w:t>
            </w:r>
          </w:p>
          <w:p w:rsidR="00BF518F" w:rsidRDefault="00DB1437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Выдан</w:t>
            </w:r>
            <w:r w:rsidR="00BF518F">
              <w:t>: _________________</w:t>
            </w:r>
            <w:r>
              <w:t>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proofErr w:type="gramStart"/>
            <w:r>
              <w:t>Р</w:t>
            </w:r>
            <w:proofErr w:type="gramEnd"/>
            <w:r>
              <w:t>/с: ____________________________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К/с: ___________________________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БИК: __________________________</w:t>
            </w:r>
          </w:p>
          <w:p w:rsidR="00BF518F" w:rsidRDefault="00DB1437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Председатель: 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_______________________________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(______________________________)</w:t>
            </w:r>
          </w:p>
          <w:p w:rsidR="00BF518F" w:rsidRDefault="00BF51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</w:pPr>
            <w:r>
              <w:t>М.П.</w:t>
            </w:r>
          </w:p>
        </w:tc>
      </w:tr>
    </w:tbl>
    <w:p w:rsidR="00585572" w:rsidRDefault="00585572" w:rsidP="008A5528">
      <w:pPr>
        <w:pStyle w:val="22"/>
        <w:shd w:val="clear" w:color="auto" w:fill="auto"/>
        <w:tabs>
          <w:tab w:val="left" w:pos="5130"/>
        </w:tabs>
        <w:spacing w:before="0" w:line="200" w:lineRule="exact"/>
        <w:ind w:left="1280" w:right="71" w:firstLine="0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DB1437" w:rsidRDefault="00DB1437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BF518F" w:rsidRDefault="00BF518F" w:rsidP="008A5528">
      <w:pPr>
        <w:pStyle w:val="22"/>
        <w:shd w:val="clear" w:color="auto" w:fill="auto"/>
        <w:spacing w:before="0" w:line="230" w:lineRule="exact"/>
        <w:ind w:right="71" w:firstLine="0"/>
        <w:jc w:val="right"/>
      </w:pPr>
    </w:p>
    <w:p w:rsidR="00585572" w:rsidRDefault="001364A9" w:rsidP="00BF518F">
      <w:pPr>
        <w:pStyle w:val="22"/>
        <w:shd w:val="clear" w:color="auto" w:fill="auto"/>
        <w:spacing w:before="0" w:line="230" w:lineRule="exact"/>
        <w:ind w:right="35" w:firstLine="0"/>
        <w:jc w:val="right"/>
      </w:pPr>
      <w:bookmarkStart w:id="93" w:name="_GoBack"/>
      <w:bookmarkEnd w:id="93"/>
      <w:r>
        <w:lastRenderedPageBreak/>
        <w:t>Приложение № 1</w:t>
      </w:r>
    </w:p>
    <w:p w:rsidR="00585572" w:rsidRDefault="001364A9" w:rsidP="00BF518F">
      <w:pPr>
        <w:pStyle w:val="22"/>
        <w:shd w:val="clear" w:color="auto" w:fill="auto"/>
        <w:tabs>
          <w:tab w:val="left" w:leader="underscore" w:pos="6523"/>
        </w:tabs>
        <w:spacing w:before="0" w:line="230" w:lineRule="exact"/>
        <w:ind w:right="35" w:firstLine="0"/>
        <w:jc w:val="right"/>
      </w:pPr>
      <w:r>
        <w:t>К договору №</w:t>
      </w:r>
      <w:r w:rsidR="0063157E">
        <w:t xml:space="preserve">  ____________</w:t>
      </w:r>
      <w:r>
        <w:t>передачи</w:t>
      </w:r>
    </w:p>
    <w:p w:rsidR="0063157E" w:rsidRDefault="0063157E" w:rsidP="00BF518F">
      <w:pPr>
        <w:pStyle w:val="22"/>
        <w:shd w:val="clear" w:color="auto" w:fill="auto"/>
        <w:tabs>
          <w:tab w:val="left" w:leader="underscore" w:pos="6523"/>
        </w:tabs>
        <w:spacing w:before="0" w:line="230" w:lineRule="exact"/>
        <w:ind w:right="35" w:firstLine="0"/>
        <w:jc w:val="right"/>
      </w:pPr>
      <w:r w:rsidRPr="0063157E">
        <w:t xml:space="preserve">сельскохозяйственных животных </w:t>
      </w:r>
    </w:p>
    <w:p w:rsidR="0063157E" w:rsidRDefault="0063157E" w:rsidP="00BF518F">
      <w:pPr>
        <w:pStyle w:val="22"/>
        <w:shd w:val="clear" w:color="auto" w:fill="auto"/>
        <w:tabs>
          <w:tab w:val="left" w:leader="underscore" w:pos="6523"/>
        </w:tabs>
        <w:spacing w:before="0" w:line="230" w:lineRule="exact"/>
        <w:ind w:right="35" w:firstLine="0"/>
        <w:jc w:val="right"/>
      </w:pPr>
      <w:r w:rsidRPr="0063157E">
        <w:t xml:space="preserve">на </w:t>
      </w:r>
      <w:proofErr w:type="spellStart"/>
      <w:r w:rsidRPr="0063157E">
        <w:t>доращивание</w:t>
      </w:r>
      <w:proofErr w:type="spellEnd"/>
      <w:r w:rsidRPr="0063157E">
        <w:t xml:space="preserve"> от «</w:t>
      </w:r>
      <w:r>
        <w:t>__</w:t>
      </w:r>
      <w:r w:rsidRPr="0063157E">
        <w:t>»</w:t>
      </w:r>
      <w:r>
        <w:t xml:space="preserve">____________ </w:t>
      </w:r>
      <w:proofErr w:type="gramStart"/>
      <w:r w:rsidRPr="0063157E">
        <w:t>г</w:t>
      </w:r>
      <w:proofErr w:type="gramEnd"/>
      <w:r w:rsidRPr="0063157E">
        <w:t>.</w:t>
      </w:r>
    </w:p>
    <w:p w:rsidR="0063157E" w:rsidRDefault="0063157E" w:rsidP="0063157E">
      <w:pPr>
        <w:pStyle w:val="42"/>
        <w:shd w:val="clear" w:color="auto" w:fill="auto"/>
        <w:tabs>
          <w:tab w:val="left" w:leader="underscore" w:pos="4164"/>
        </w:tabs>
        <w:spacing w:after="29" w:line="226" w:lineRule="exact"/>
        <w:ind w:left="3180" w:right="71" w:firstLine="0"/>
      </w:pPr>
    </w:p>
    <w:p w:rsidR="0063157E" w:rsidRDefault="0063157E" w:rsidP="0063157E">
      <w:pPr>
        <w:pStyle w:val="42"/>
        <w:shd w:val="clear" w:color="auto" w:fill="auto"/>
        <w:tabs>
          <w:tab w:val="left" w:leader="underscore" w:pos="0"/>
        </w:tabs>
        <w:spacing w:after="29" w:line="226" w:lineRule="exact"/>
        <w:ind w:right="-106" w:firstLine="0"/>
        <w:jc w:val="center"/>
      </w:pPr>
      <w:r>
        <w:t>АКТ №____</w:t>
      </w:r>
    </w:p>
    <w:p w:rsidR="0063157E" w:rsidRDefault="0063157E" w:rsidP="0063157E">
      <w:pPr>
        <w:pStyle w:val="42"/>
        <w:shd w:val="clear" w:color="auto" w:fill="auto"/>
        <w:tabs>
          <w:tab w:val="left" w:leader="underscore" w:pos="0"/>
        </w:tabs>
        <w:spacing w:after="29" w:line="226" w:lineRule="exact"/>
        <w:ind w:right="-106" w:firstLine="0"/>
        <w:jc w:val="center"/>
      </w:pPr>
      <w:r>
        <w:t>приема-передачи сел</w:t>
      </w:r>
      <w:r>
        <w:t>ь</w:t>
      </w:r>
      <w:r>
        <w:t>скохозяйственных</w:t>
      </w:r>
      <w:r>
        <w:br/>
        <w:t>животных по договору</w:t>
      </w:r>
    </w:p>
    <w:p w:rsidR="0063157E" w:rsidRDefault="0063157E" w:rsidP="0063157E">
      <w:pPr>
        <w:pStyle w:val="42"/>
        <w:shd w:val="clear" w:color="auto" w:fill="auto"/>
        <w:tabs>
          <w:tab w:val="left" w:leader="underscore" w:pos="0"/>
        </w:tabs>
        <w:spacing w:after="29" w:line="226" w:lineRule="exact"/>
        <w:ind w:right="-106" w:firstLine="0"/>
        <w:jc w:val="center"/>
      </w:pPr>
    </w:p>
    <w:p w:rsidR="0063157E" w:rsidRDefault="0063157E" w:rsidP="0063157E">
      <w:pPr>
        <w:pStyle w:val="22"/>
        <w:shd w:val="clear" w:color="auto" w:fill="auto"/>
        <w:tabs>
          <w:tab w:val="left" w:leader="underscore" w:pos="0"/>
        </w:tabs>
        <w:spacing w:before="0" w:after="7" w:line="276" w:lineRule="auto"/>
        <w:ind w:right="-30" w:firstLine="0"/>
        <w:jc w:val="center"/>
      </w:pPr>
      <w:r>
        <w:t>______________________                              «___»______________</w:t>
      </w:r>
      <w:r>
        <w:tab/>
        <w:t>20__ г.</w:t>
      </w:r>
    </w:p>
    <w:p w:rsidR="0063157E" w:rsidRDefault="0063157E" w:rsidP="0063157E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528">
        <w:rPr>
          <w:rStyle w:val="11Exact"/>
          <w:rFonts w:eastAsia="Arial Unicode MS"/>
          <w:iCs w:val="0"/>
        </w:rPr>
        <w:t>(населенный пункт)</w:t>
      </w:r>
      <w:r>
        <w:rPr>
          <w:rStyle w:val="11Exact"/>
          <w:rFonts w:eastAsia="Arial Unicode MS"/>
          <w:iCs w:val="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(дата заключения</w:t>
      </w:r>
      <w:r w:rsidRPr="008A5528">
        <w:rPr>
          <w:rFonts w:ascii="Times New Roman" w:hAnsi="Times New Roman" w:cs="Times New Roman"/>
          <w:i/>
          <w:sz w:val="16"/>
          <w:szCs w:val="16"/>
        </w:rPr>
        <w:t>)</w:t>
      </w:r>
    </w:p>
    <w:p w:rsidR="00BF518F" w:rsidRDefault="00A732D3" w:rsidP="00972F0C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1364A9">
        <w:instrText xml:space="preserve"> TOC \o "1-5" \h \z </w:instrText>
      </w:r>
      <w:r>
        <w:fldChar w:fldCharType="separate"/>
      </w:r>
    </w:p>
    <w:p w:rsidR="004F7AEC" w:rsidRDefault="00A732D3" w:rsidP="004F7AEC">
      <w:pPr>
        <w:pStyle w:val="22"/>
        <w:shd w:val="clear" w:color="auto" w:fill="auto"/>
        <w:spacing w:before="0" w:line="276" w:lineRule="auto"/>
        <w:ind w:right="35" w:firstLine="0"/>
      </w:pPr>
      <w:r>
        <w:fldChar w:fldCharType="end"/>
      </w:r>
      <w:r w:rsidR="004F7AEC">
        <w:t>Во исполнение обязательств по договору, заключенному «__»_______20__г.</w:t>
      </w:r>
    </w:p>
    <w:p w:rsidR="004F7AEC" w:rsidRDefault="004F7AEC" w:rsidP="004F7AEC">
      <w:pPr>
        <w:pStyle w:val="22"/>
        <w:shd w:val="clear" w:color="auto" w:fill="auto"/>
        <w:spacing w:before="0" w:line="276" w:lineRule="auto"/>
        <w:ind w:right="35" w:firstLine="0"/>
        <w:rPr>
          <w:rStyle w:val="23"/>
        </w:rPr>
      </w:pPr>
      <w:r>
        <w:t xml:space="preserve">между_______________________________________, именуем__ </w:t>
      </w:r>
      <w:r>
        <w:rPr>
          <w:rStyle w:val="23"/>
        </w:rPr>
        <w:t>«Зака</w:t>
      </w:r>
      <w:r>
        <w:rPr>
          <w:rStyle w:val="23"/>
        </w:rPr>
        <w:t>з</w:t>
      </w:r>
      <w:r>
        <w:rPr>
          <w:rStyle w:val="23"/>
        </w:rPr>
        <w:t xml:space="preserve">чик», </w:t>
      </w:r>
    </w:p>
    <w:p w:rsidR="004F7AEC" w:rsidRPr="004F7AEC" w:rsidRDefault="004F7AEC" w:rsidP="004F7AEC">
      <w:pPr>
        <w:pStyle w:val="22"/>
        <w:shd w:val="clear" w:color="auto" w:fill="auto"/>
        <w:spacing w:before="0" w:line="276" w:lineRule="auto"/>
        <w:ind w:right="35" w:firstLine="0"/>
        <w:rPr>
          <w:i/>
          <w:sz w:val="16"/>
        </w:rPr>
      </w:pPr>
      <w:r>
        <w:rPr>
          <w:i/>
          <w:sz w:val="16"/>
        </w:rPr>
        <w:t xml:space="preserve">                                  </w:t>
      </w:r>
      <w:r w:rsidRPr="004F7AEC">
        <w:rPr>
          <w:i/>
          <w:sz w:val="16"/>
        </w:rPr>
        <w:t>(наименование кооператива)</w:t>
      </w:r>
    </w:p>
    <w:p w:rsidR="004F7AEC" w:rsidRDefault="004F7AEC" w:rsidP="004F7AEC">
      <w:pPr>
        <w:pStyle w:val="22"/>
        <w:shd w:val="clear" w:color="auto" w:fill="auto"/>
        <w:spacing w:before="0" w:line="276" w:lineRule="auto"/>
        <w:ind w:right="35" w:firstLine="0"/>
      </w:pPr>
      <w:r>
        <w:t xml:space="preserve">в лице____________________________________, </w:t>
      </w:r>
      <w:proofErr w:type="gramStart"/>
      <w:r>
        <w:t>действующего</w:t>
      </w:r>
      <w:proofErr w:type="gramEnd"/>
      <w:r>
        <w:t xml:space="preserve"> на основ</w:t>
      </w:r>
      <w:r>
        <w:t>а</w:t>
      </w:r>
      <w:r>
        <w:t>нии</w:t>
      </w:r>
    </w:p>
    <w:p w:rsidR="004F7AEC" w:rsidRDefault="004F7AEC" w:rsidP="004F7AEC">
      <w:pPr>
        <w:pStyle w:val="110"/>
        <w:shd w:val="clear" w:color="auto" w:fill="auto"/>
        <w:spacing w:before="0" w:after="2" w:line="276" w:lineRule="auto"/>
        <w:ind w:left="1120" w:right="35"/>
        <w:jc w:val="left"/>
      </w:pPr>
      <w:r>
        <w:t>(должность, Ф.И.О)</w:t>
      </w:r>
    </w:p>
    <w:p w:rsidR="004F7AEC" w:rsidRDefault="004F7AEC" w:rsidP="004F7AEC">
      <w:pPr>
        <w:pStyle w:val="110"/>
        <w:shd w:val="clear" w:color="auto" w:fill="auto"/>
        <w:spacing w:before="0" w:after="0" w:line="276" w:lineRule="auto"/>
        <w:ind w:left="1600" w:right="35"/>
        <w:jc w:val="left"/>
      </w:pPr>
    </w:p>
    <w:p w:rsidR="004F7AEC" w:rsidRDefault="004F7AEC" w:rsidP="004F7AEC">
      <w:pPr>
        <w:pStyle w:val="22"/>
        <w:shd w:val="clear" w:color="auto" w:fill="auto"/>
        <w:tabs>
          <w:tab w:val="left" w:leader="underscore" w:pos="2746"/>
          <w:tab w:val="left" w:leader="underscore" w:pos="7211"/>
        </w:tabs>
        <w:spacing w:before="0" w:line="276" w:lineRule="auto"/>
        <w:ind w:right="35" w:firstLine="0"/>
      </w:pPr>
      <w:r>
        <w:tab/>
        <w:t xml:space="preserve">, с одной стороны, </w:t>
      </w:r>
      <w:r w:rsidR="0024487B">
        <w:t>и</w:t>
      </w:r>
      <w:r>
        <w:tab/>
      </w:r>
    </w:p>
    <w:p w:rsidR="004F7AEC" w:rsidRDefault="0024487B" w:rsidP="0024487B">
      <w:pPr>
        <w:pStyle w:val="110"/>
        <w:shd w:val="clear" w:color="auto" w:fill="auto"/>
        <w:tabs>
          <w:tab w:val="left" w:pos="142"/>
        </w:tabs>
        <w:spacing w:before="0" w:after="0" w:line="259" w:lineRule="exact"/>
        <w:ind w:right="35"/>
      </w:pPr>
      <w:r>
        <w:t xml:space="preserve">              </w:t>
      </w:r>
      <w:r w:rsidR="004F7AEC">
        <w:t>(устава, положения</w:t>
      </w:r>
      <w:r w:rsidR="004F7AEC">
        <w:rPr>
          <w:rStyle w:val="117pt"/>
        </w:rPr>
        <w:t>)</w:t>
      </w:r>
      <w:r w:rsidR="004F7AEC">
        <w:rPr>
          <w:rStyle w:val="117pt"/>
        </w:rPr>
        <w:tab/>
      </w:r>
      <w:r>
        <w:rPr>
          <w:rStyle w:val="117pt"/>
        </w:rPr>
        <w:t xml:space="preserve">                                                                          </w:t>
      </w:r>
      <w:r w:rsidR="004F7AEC">
        <w:t>(Ф.И.О. члена кооперат</w:t>
      </w:r>
      <w:r w:rsidR="004F7AEC">
        <w:t>и</w:t>
      </w:r>
      <w:r w:rsidR="004F7AEC">
        <w:t>ва)</w:t>
      </w:r>
    </w:p>
    <w:p w:rsidR="004F7AEC" w:rsidRDefault="004F7AEC" w:rsidP="0024487B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  <w:r>
        <w:t>именуем</w:t>
      </w:r>
      <w:r w:rsidR="0024487B">
        <w:t xml:space="preserve">__  </w:t>
      </w:r>
      <w:r>
        <w:rPr>
          <w:rStyle w:val="23"/>
        </w:rPr>
        <w:t xml:space="preserve">«Исполнитель», </w:t>
      </w:r>
      <w:r>
        <w:t xml:space="preserve">с другой стороны, где </w:t>
      </w:r>
      <w:r>
        <w:rPr>
          <w:rStyle w:val="23"/>
        </w:rPr>
        <w:t xml:space="preserve">Заказчик </w:t>
      </w:r>
      <w:r>
        <w:t>переда</w:t>
      </w:r>
      <w:r w:rsidR="0024487B">
        <w:t xml:space="preserve">ет </w:t>
      </w:r>
      <w:r>
        <w:rPr>
          <w:rStyle w:val="23"/>
        </w:rPr>
        <w:t>И</w:t>
      </w:r>
      <w:r>
        <w:rPr>
          <w:rStyle w:val="23"/>
        </w:rPr>
        <w:t>с</w:t>
      </w:r>
      <w:r>
        <w:rPr>
          <w:rStyle w:val="23"/>
        </w:rPr>
        <w:t xml:space="preserve">полнителю </w:t>
      </w:r>
      <w:r w:rsidR="0024487B" w:rsidRPr="0024487B">
        <w:rPr>
          <w:rStyle w:val="23"/>
          <w:b w:val="0"/>
        </w:rPr>
        <w:t>следующих</w:t>
      </w:r>
      <w:r w:rsidR="0024487B">
        <w:rPr>
          <w:rStyle w:val="23"/>
        </w:rPr>
        <w:t xml:space="preserve"> </w:t>
      </w:r>
      <w:r>
        <w:t xml:space="preserve">сельскохозяйственных животных на </w:t>
      </w:r>
      <w:proofErr w:type="spellStart"/>
      <w:r>
        <w:t>доращивание</w:t>
      </w:r>
      <w:proofErr w:type="spellEnd"/>
      <w:r w:rsidR="0024487B">
        <w:t>:</w:t>
      </w:r>
    </w:p>
    <w:p w:rsidR="0024487B" w:rsidRDefault="0024487B" w:rsidP="0024487B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778"/>
        <w:gridCol w:w="610"/>
        <w:gridCol w:w="878"/>
        <w:gridCol w:w="850"/>
        <w:gridCol w:w="840"/>
        <w:gridCol w:w="845"/>
        <w:gridCol w:w="720"/>
        <w:gridCol w:w="821"/>
      </w:tblGrid>
      <w:tr w:rsidR="0024487B" w:rsidTr="0024487B">
        <w:trPr>
          <w:trHeight w:hRule="exact" w:val="12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Вид, пол и группа ж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и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вотных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Инве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тарный</w:t>
            </w:r>
          </w:p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номер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Во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з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раст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Упита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Кол-во</w:t>
            </w:r>
          </w:p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голов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Постан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о</w:t>
            </w:r>
            <w:r>
              <w:rPr>
                <w:rStyle w:val="285pt"/>
                <w:rFonts w:eastAsia="Arial Unicode MS"/>
                <w:b w:val="0"/>
                <w:sz w:val="18"/>
              </w:rPr>
              <w:t>во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 xml:space="preserve">чный вес, </w:t>
            </w:r>
            <w:proofErr w:type="gramStart"/>
            <w:r w:rsidRPr="0024487B">
              <w:rPr>
                <w:rStyle w:val="285pt"/>
                <w:rFonts w:eastAsia="Arial Unicode MS"/>
                <w:b w:val="0"/>
                <w:sz w:val="18"/>
              </w:rPr>
              <w:t>кг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Фактич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е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ская ж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и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 xml:space="preserve">вая масса, </w:t>
            </w:r>
            <w:proofErr w:type="gramStart"/>
            <w:r w:rsidRPr="0024487B">
              <w:rPr>
                <w:rStyle w:val="285pt"/>
                <w:rFonts w:eastAsia="Arial Unicode MS"/>
                <w:b w:val="0"/>
                <w:sz w:val="18"/>
              </w:rPr>
              <w:t>кг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Цена,</w:t>
            </w:r>
          </w:p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Сумма,</w:t>
            </w:r>
          </w:p>
          <w:p w:rsidR="0024487B" w:rsidRPr="0024487B" w:rsidRDefault="0024487B" w:rsidP="0024487B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руб.</w:t>
            </w:r>
          </w:p>
        </w:tc>
      </w:tr>
      <w:tr w:rsidR="0024487B" w:rsidTr="0024487B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</w:tr>
      <w:tr w:rsidR="0024487B" w:rsidTr="0024487B">
        <w:trPr>
          <w:trHeight w:hRule="exact"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</w:tr>
      <w:tr w:rsidR="0024487B" w:rsidTr="0024487B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</w:tr>
      <w:tr w:rsidR="0024487B" w:rsidTr="00DB1437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487B" w:rsidRDefault="0024487B" w:rsidP="00DB1437">
            <w:pPr>
              <w:pStyle w:val="22"/>
              <w:shd w:val="clear" w:color="auto" w:fill="auto"/>
              <w:spacing w:before="0" w:line="170" w:lineRule="exact"/>
              <w:ind w:right="71" w:firstLine="0"/>
              <w:jc w:val="left"/>
            </w:pPr>
            <w:r>
              <w:rPr>
                <w:rStyle w:val="285pt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87B" w:rsidRDefault="0024487B" w:rsidP="0024487B">
            <w:pPr>
              <w:ind w:right="71"/>
              <w:rPr>
                <w:sz w:val="10"/>
                <w:szCs w:val="10"/>
              </w:rPr>
            </w:pPr>
          </w:p>
        </w:tc>
      </w:tr>
    </w:tbl>
    <w:p w:rsidR="0024487B" w:rsidRDefault="0024487B" w:rsidP="0024487B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7868A3" w:rsidTr="00BC7298">
        <w:trPr>
          <w:trHeight w:val="20"/>
        </w:trPr>
        <w:tc>
          <w:tcPr>
            <w:tcW w:w="3457" w:type="dxa"/>
          </w:tcPr>
          <w:p w:rsidR="007868A3" w:rsidRPr="0039603E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3457" w:type="dxa"/>
          </w:tcPr>
          <w:p w:rsidR="007868A3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rPr>
                <w:b/>
              </w:rPr>
              <w:t>Исполнитель:</w:t>
            </w:r>
          </w:p>
        </w:tc>
      </w:tr>
      <w:tr w:rsidR="007868A3" w:rsidTr="00BC7298">
        <w:trPr>
          <w:trHeight w:val="20"/>
        </w:trPr>
        <w:tc>
          <w:tcPr>
            <w:tcW w:w="3457" w:type="dxa"/>
          </w:tcPr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  <w:sz w:val="18"/>
              </w:rPr>
            </w:pPr>
            <w:r w:rsidRPr="008B048F">
              <w:rPr>
                <w:i/>
                <w:sz w:val="18"/>
              </w:rPr>
              <w:t>(подпись)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7868A3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i/>
                <w:sz w:val="18"/>
              </w:rPr>
              <w:t>(Ф.И.О.)</w:t>
            </w:r>
          </w:p>
        </w:tc>
        <w:tc>
          <w:tcPr>
            <w:tcW w:w="3457" w:type="dxa"/>
          </w:tcPr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  <w:sz w:val="18"/>
              </w:rPr>
            </w:pPr>
            <w:r w:rsidRPr="008B048F">
              <w:rPr>
                <w:i/>
                <w:sz w:val="18"/>
              </w:rPr>
              <w:t>(подпись)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7868A3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i/>
                <w:sz w:val="18"/>
              </w:rPr>
              <w:t>(Ф.И.О.)</w:t>
            </w:r>
          </w:p>
        </w:tc>
      </w:tr>
    </w:tbl>
    <w:p w:rsidR="00585572" w:rsidRDefault="001364A9" w:rsidP="004F7AEC">
      <w:pPr>
        <w:pStyle w:val="a8"/>
        <w:shd w:val="clear" w:color="auto" w:fill="auto"/>
        <w:tabs>
          <w:tab w:val="left" w:leader="underscore" w:pos="5778"/>
          <w:tab w:val="left" w:leader="underscore" w:pos="6523"/>
          <w:tab w:val="left" w:leader="underscore" w:pos="7163"/>
        </w:tabs>
        <w:spacing w:before="0" w:after="0" w:line="200" w:lineRule="exact"/>
        <w:ind w:left="560" w:right="71"/>
      </w:pPr>
      <w:r>
        <w:br w:type="page"/>
      </w:r>
    </w:p>
    <w:p w:rsidR="007868A3" w:rsidRDefault="007868A3" w:rsidP="007868A3">
      <w:pPr>
        <w:pStyle w:val="22"/>
        <w:shd w:val="clear" w:color="auto" w:fill="auto"/>
        <w:spacing w:before="0" w:line="230" w:lineRule="exact"/>
        <w:ind w:right="35" w:firstLine="0"/>
        <w:jc w:val="right"/>
      </w:pPr>
      <w:r>
        <w:lastRenderedPageBreak/>
        <w:t>Приложение № 2</w:t>
      </w:r>
    </w:p>
    <w:p w:rsidR="007868A3" w:rsidRDefault="007868A3" w:rsidP="007868A3">
      <w:pPr>
        <w:pStyle w:val="22"/>
        <w:shd w:val="clear" w:color="auto" w:fill="auto"/>
        <w:tabs>
          <w:tab w:val="left" w:leader="underscore" w:pos="6523"/>
        </w:tabs>
        <w:spacing w:before="0" w:line="230" w:lineRule="exact"/>
        <w:ind w:right="35" w:firstLine="0"/>
        <w:jc w:val="right"/>
      </w:pPr>
      <w:r>
        <w:t>К договору №  ____________передачи</w:t>
      </w:r>
    </w:p>
    <w:p w:rsidR="007868A3" w:rsidRDefault="007868A3" w:rsidP="007868A3">
      <w:pPr>
        <w:pStyle w:val="22"/>
        <w:shd w:val="clear" w:color="auto" w:fill="auto"/>
        <w:tabs>
          <w:tab w:val="left" w:leader="underscore" w:pos="6523"/>
        </w:tabs>
        <w:spacing w:before="0" w:line="230" w:lineRule="exact"/>
        <w:ind w:right="35" w:firstLine="0"/>
        <w:jc w:val="right"/>
      </w:pPr>
      <w:r w:rsidRPr="0063157E">
        <w:t xml:space="preserve">сельскохозяйственных животных </w:t>
      </w:r>
    </w:p>
    <w:p w:rsidR="007868A3" w:rsidRDefault="007868A3" w:rsidP="007868A3">
      <w:pPr>
        <w:pStyle w:val="22"/>
        <w:shd w:val="clear" w:color="auto" w:fill="auto"/>
        <w:tabs>
          <w:tab w:val="left" w:leader="underscore" w:pos="6523"/>
        </w:tabs>
        <w:spacing w:before="0" w:line="230" w:lineRule="exact"/>
        <w:ind w:right="35" w:firstLine="0"/>
        <w:jc w:val="right"/>
      </w:pPr>
      <w:r w:rsidRPr="0063157E">
        <w:t xml:space="preserve">на </w:t>
      </w:r>
      <w:proofErr w:type="spellStart"/>
      <w:r w:rsidRPr="0063157E">
        <w:t>доращивание</w:t>
      </w:r>
      <w:proofErr w:type="spellEnd"/>
      <w:r w:rsidRPr="0063157E">
        <w:t xml:space="preserve"> от «</w:t>
      </w:r>
      <w:r>
        <w:t>__</w:t>
      </w:r>
      <w:r w:rsidRPr="0063157E">
        <w:t>»</w:t>
      </w:r>
      <w:r>
        <w:t xml:space="preserve">____________ </w:t>
      </w:r>
      <w:proofErr w:type="gramStart"/>
      <w:r w:rsidRPr="0063157E">
        <w:t>г</w:t>
      </w:r>
      <w:proofErr w:type="gramEnd"/>
      <w:r w:rsidRPr="0063157E">
        <w:t>.</w:t>
      </w:r>
    </w:p>
    <w:p w:rsidR="007868A3" w:rsidRDefault="007868A3" w:rsidP="007868A3">
      <w:pPr>
        <w:pStyle w:val="42"/>
        <w:shd w:val="clear" w:color="auto" w:fill="auto"/>
        <w:tabs>
          <w:tab w:val="left" w:leader="underscore" w:pos="4164"/>
        </w:tabs>
        <w:spacing w:after="29" w:line="226" w:lineRule="exact"/>
        <w:ind w:left="3180" w:right="71" w:firstLine="0"/>
      </w:pPr>
    </w:p>
    <w:p w:rsidR="007868A3" w:rsidRDefault="007868A3" w:rsidP="007868A3">
      <w:pPr>
        <w:pStyle w:val="42"/>
        <w:shd w:val="clear" w:color="auto" w:fill="auto"/>
        <w:tabs>
          <w:tab w:val="left" w:leader="underscore" w:pos="0"/>
        </w:tabs>
        <w:spacing w:after="29" w:line="226" w:lineRule="exact"/>
        <w:ind w:right="-106" w:firstLine="0"/>
        <w:jc w:val="center"/>
      </w:pPr>
      <w:r>
        <w:t>АКТ №____</w:t>
      </w:r>
    </w:p>
    <w:p w:rsidR="007868A3" w:rsidRDefault="007868A3" w:rsidP="007868A3">
      <w:pPr>
        <w:pStyle w:val="42"/>
        <w:shd w:val="clear" w:color="auto" w:fill="auto"/>
        <w:tabs>
          <w:tab w:val="left" w:leader="underscore" w:pos="0"/>
        </w:tabs>
        <w:spacing w:after="29" w:line="226" w:lineRule="exact"/>
        <w:ind w:right="-106" w:firstLine="0"/>
        <w:jc w:val="center"/>
      </w:pPr>
      <w:r>
        <w:t>приема-передачи сел</w:t>
      </w:r>
      <w:r>
        <w:t>ь</w:t>
      </w:r>
      <w:r>
        <w:t>скохозяйственных</w:t>
      </w:r>
      <w:r>
        <w:br/>
        <w:t>животных по договору</w:t>
      </w:r>
    </w:p>
    <w:p w:rsidR="007868A3" w:rsidRDefault="007868A3" w:rsidP="007868A3">
      <w:pPr>
        <w:pStyle w:val="42"/>
        <w:shd w:val="clear" w:color="auto" w:fill="auto"/>
        <w:tabs>
          <w:tab w:val="left" w:leader="underscore" w:pos="0"/>
        </w:tabs>
        <w:spacing w:after="29" w:line="226" w:lineRule="exact"/>
        <w:ind w:right="-106" w:firstLine="0"/>
        <w:jc w:val="center"/>
      </w:pPr>
    </w:p>
    <w:p w:rsidR="007868A3" w:rsidRDefault="007868A3" w:rsidP="007868A3">
      <w:pPr>
        <w:pStyle w:val="22"/>
        <w:shd w:val="clear" w:color="auto" w:fill="auto"/>
        <w:tabs>
          <w:tab w:val="left" w:leader="underscore" w:pos="0"/>
        </w:tabs>
        <w:spacing w:before="0" w:after="7" w:line="276" w:lineRule="auto"/>
        <w:ind w:right="-30" w:firstLine="0"/>
        <w:jc w:val="center"/>
      </w:pPr>
      <w:r>
        <w:t>______________________                              «___»______________</w:t>
      </w:r>
      <w:r>
        <w:tab/>
        <w:t>20__ г.</w:t>
      </w:r>
    </w:p>
    <w:p w:rsidR="007868A3" w:rsidRDefault="007868A3" w:rsidP="007868A3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528">
        <w:rPr>
          <w:rStyle w:val="11Exact"/>
          <w:rFonts w:eastAsia="Arial Unicode MS"/>
          <w:iCs w:val="0"/>
        </w:rPr>
        <w:t>(населенный пункт)</w:t>
      </w:r>
      <w:r>
        <w:rPr>
          <w:rStyle w:val="11Exact"/>
          <w:rFonts w:eastAsia="Arial Unicode MS"/>
          <w:iCs w:val="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(дата заключения</w:t>
      </w:r>
      <w:r w:rsidRPr="008A5528">
        <w:rPr>
          <w:rFonts w:ascii="Times New Roman" w:hAnsi="Times New Roman" w:cs="Times New Roman"/>
          <w:i/>
          <w:sz w:val="16"/>
          <w:szCs w:val="16"/>
        </w:rPr>
        <w:t>)</w:t>
      </w:r>
    </w:p>
    <w:p w:rsidR="007868A3" w:rsidRDefault="007868A3" w:rsidP="00972F0C">
      <w:pPr>
        <w:pStyle w:val="16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7868A3" w:rsidRDefault="007868A3" w:rsidP="007868A3">
      <w:pPr>
        <w:pStyle w:val="22"/>
        <w:shd w:val="clear" w:color="auto" w:fill="auto"/>
        <w:spacing w:before="0" w:line="276" w:lineRule="auto"/>
        <w:ind w:right="35" w:firstLine="0"/>
      </w:pPr>
      <w:r>
        <w:fldChar w:fldCharType="end"/>
      </w:r>
      <w:r>
        <w:t>Во исполнение обязательств по договору, заключенному «__»_______20__г.</w:t>
      </w:r>
    </w:p>
    <w:p w:rsidR="007868A3" w:rsidRDefault="007868A3" w:rsidP="007868A3">
      <w:pPr>
        <w:pStyle w:val="22"/>
        <w:shd w:val="clear" w:color="auto" w:fill="auto"/>
        <w:spacing w:before="0" w:line="276" w:lineRule="auto"/>
        <w:ind w:right="35" w:firstLine="0"/>
        <w:rPr>
          <w:rStyle w:val="23"/>
        </w:rPr>
      </w:pPr>
      <w:r>
        <w:t xml:space="preserve">между_______________________________________, именуем__ </w:t>
      </w:r>
      <w:r>
        <w:rPr>
          <w:rStyle w:val="23"/>
        </w:rPr>
        <w:t>«Зака</w:t>
      </w:r>
      <w:r>
        <w:rPr>
          <w:rStyle w:val="23"/>
        </w:rPr>
        <w:t>з</w:t>
      </w:r>
      <w:r>
        <w:rPr>
          <w:rStyle w:val="23"/>
        </w:rPr>
        <w:t xml:space="preserve">чик», </w:t>
      </w:r>
    </w:p>
    <w:p w:rsidR="007868A3" w:rsidRPr="004F7AEC" w:rsidRDefault="007868A3" w:rsidP="007868A3">
      <w:pPr>
        <w:pStyle w:val="22"/>
        <w:shd w:val="clear" w:color="auto" w:fill="auto"/>
        <w:spacing w:before="0" w:line="276" w:lineRule="auto"/>
        <w:ind w:right="35" w:firstLine="0"/>
        <w:rPr>
          <w:i/>
          <w:sz w:val="16"/>
        </w:rPr>
      </w:pPr>
      <w:r>
        <w:rPr>
          <w:i/>
          <w:sz w:val="16"/>
        </w:rPr>
        <w:t xml:space="preserve">                                  </w:t>
      </w:r>
      <w:r w:rsidRPr="004F7AEC">
        <w:rPr>
          <w:i/>
          <w:sz w:val="16"/>
        </w:rPr>
        <w:t>(наименование кооператива)</w:t>
      </w:r>
    </w:p>
    <w:p w:rsidR="007868A3" w:rsidRDefault="007868A3" w:rsidP="007868A3">
      <w:pPr>
        <w:pStyle w:val="22"/>
        <w:shd w:val="clear" w:color="auto" w:fill="auto"/>
        <w:spacing w:before="0" w:line="276" w:lineRule="auto"/>
        <w:ind w:right="35" w:firstLine="0"/>
      </w:pPr>
      <w:r>
        <w:t xml:space="preserve">в лице____________________________________, </w:t>
      </w:r>
      <w:proofErr w:type="gramStart"/>
      <w:r>
        <w:t>действующего</w:t>
      </w:r>
      <w:proofErr w:type="gramEnd"/>
      <w:r>
        <w:t xml:space="preserve"> на основ</w:t>
      </w:r>
      <w:r>
        <w:t>а</w:t>
      </w:r>
      <w:r>
        <w:t>нии</w:t>
      </w:r>
    </w:p>
    <w:p w:rsidR="007868A3" w:rsidRDefault="007868A3" w:rsidP="007868A3">
      <w:pPr>
        <w:pStyle w:val="110"/>
        <w:shd w:val="clear" w:color="auto" w:fill="auto"/>
        <w:spacing w:before="0" w:after="2" w:line="276" w:lineRule="auto"/>
        <w:ind w:left="1120" w:right="35"/>
        <w:jc w:val="left"/>
      </w:pPr>
      <w:r>
        <w:t>(должность, Ф.И.О)</w:t>
      </w:r>
    </w:p>
    <w:p w:rsidR="007868A3" w:rsidRDefault="007868A3" w:rsidP="007868A3">
      <w:pPr>
        <w:pStyle w:val="110"/>
        <w:shd w:val="clear" w:color="auto" w:fill="auto"/>
        <w:spacing w:before="0" w:after="0" w:line="276" w:lineRule="auto"/>
        <w:ind w:left="1600" w:right="35"/>
        <w:jc w:val="left"/>
      </w:pPr>
    </w:p>
    <w:p w:rsidR="007868A3" w:rsidRDefault="007868A3" w:rsidP="007868A3">
      <w:pPr>
        <w:pStyle w:val="22"/>
        <w:shd w:val="clear" w:color="auto" w:fill="auto"/>
        <w:tabs>
          <w:tab w:val="left" w:leader="underscore" w:pos="2746"/>
          <w:tab w:val="left" w:leader="underscore" w:pos="7211"/>
        </w:tabs>
        <w:spacing w:before="0" w:line="276" w:lineRule="auto"/>
        <w:ind w:right="35" w:firstLine="0"/>
      </w:pPr>
      <w:r>
        <w:tab/>
        <w:t>, с одной стороны, и</w:t>
      </w:r>
      <w:r>
        <w:tab/>
      </w:r>
    </w:p>
    <w:p w:rsidR="007868A3" w:rsidRDefault="007868A3" w:rsidP="007868A3">
      <w:pPr>
        <w:pStyle w:val="110"/>
        <w:shd w:val="clear" w:color="auto" w:fill="auto"/>
        <w:tabs>
          <w:tab w:val="left" w:pos="142"/>
        </w:tabs>
        <w:spacing w:before="0" w:after="0" w:line="259" w:lineRule="exact"/>
        <w:ind w:right="35"/>
      </w:pPr>
      <w:r>
        <w:t xml:space="preserve">              (устава, положения</w:t>
      </w:r>
      <w:r>
        <w:rPr>
          <w:rStyle w:val="117pt"/>
        </w:rPr>
        <w:t>)</w:t>
      </w:r>
      <w:r>
        <w:rPr>
          <w:rStyle w:val="117pt"/>
        </w:rPr>
        <w:tab/>
        <w:t xml:space="preserve">                                                                          </w:t>
      </w:r>
      <w:r>
        <w:t>(Ф.И.О. члена кооперат</w:t>
      </w:r>
      <w:r>
        <w:t>и</w:t>
      </w:r>
      <w:r>
        <w:t>ва)</w:t>
      </w:r>
    </w:p>
    <w:p w:rsidR="007868A3" w:rsidRDefault="007868A3" w:rsidP="007868A3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  <w:r>
        <w:t xml:space="preserve">именуем__  </w:t>
      </w:r>
      <w:r>
        <w:rPr>
          <w:rStyle w:val="23"/>
        </w:rPr>
        <w:t xml:space="preserve">«Исполнитель», </w:t>
      </w:r>
      <w:r>
        <w:t xml:space="preserve">с другой стороны, где </w:t>
      </w:r>
      <w:r>
        <w:rPr>
          <w:rStyle w:val="23"/>
        </w:rPr>
        <w:t xml:space="preserve">Заказчик </w:t>
      </w:r>
      <w:r>
        <w:t>переда</w:t>
      </w:r>
      <w:r w:rsidR="005E5BBB">
        <w:t>л</w:t>
      </w:r>
      <w:r>
        <w:t xml:space="preserve"> </w:t>
      </w:r>
      <w:r>
        <w:rPr>
          <w:rStyle w:val="23"/>
        </w:rPr>
        <w:t>И</w:t>
      </w:r>
      <w:r>
        <w:rPr>
          <w:rStyle w:val="23"/>
        </w:rPr>
        <w:t>с</w:t>
      </w:r>
      <w:r>
        <w:rPr>
          <w:rStyle w:val="23"/>
        </w:rPr>
        <w:t xml:space="preserve">полнителю </w:t>
      </w:r>
      <w:r>
        <w:t xml:space="preserve">сельскохозяйственных животных на </w:t>
      </w:r>
      <w:proofErr w:type="spellStart"/>
      <w:r>
        <w:t>доращивание</w:t>
      </w:r>
      <w:proofErr w:type="spellEnd"/>
      <w:r w:rsidR="008B048F">
        <w:t xml:space="preserve">, а </w:t>
      </w:r>
      <w:r w:rsidR="008B048F" w:rsidRPr="008B048F">
        <w:rPr>
          <w:b/>
        </w:rPr>
        <w:t>Исполн</w:t>
      </w:r>
      <w:r w:rsidR="008B048F" w:rsidRPr="008B048F">
        <w:rPr>
          <w:b/>
        </w:rPr>
        <w:t>и</w:t>
      </w:r>
      <w:r w:rsidR="008B048F" w:rsidRPr="008B048F">
        <w:rPr>
          <w:b/>
        </w:rPr>
        <w:t>тель</w:t>
      </w:r>
      <w:r w:rsidR="008B048F">
        <w:t xml:space="preserve"> по истечении срока действия договора обязан вернуть </w:t>
      </w:r>
      <w:r w:rsidR="008B048F" w:rsidRPr="008B048F">
        <w:rPr>
          <w:b/>
        </w:rPr>
        <w:t>Заказчику</w:t>
      </w:r>
      <w:r w:rsidR="008B048F">
        <w:t xml:space="preserve"> в</w:t>
      </w:r>
      <w:r w:rsidR="008B048F">
        <w:t>ы</w:t>
      </w:r>
      <w:r w:rsidR="008B048F">
        <w:t>ращенных животных</w:t>
      </w:r>
      <w:r>
        <w:t>:</w:t>
      </w:r>
    </w:p>
    <w:p w:rsidR="007868A3" w:rsidRDefault="007868A3" w:rsidP="007868A3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</w:p>
    <w:tbl>
      <w:tblPr>
        <w:tblW w:w="73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778"/>
        <w:gridCol w:w="610"/>
        <w:gridCol w:w="878"/>
        <w:gridCol w:w="850"/>
        <w:gridCol w:w="840"/>
        <w:gridCol w:w="845"/>
        <w:gridCol w:w="720"/>
        <w:gridCol w:w="821"/>
      </w:tblGrid>
      <w:tr w:rsidR="007868A3" w:rsidTr="008B048F">
        <w:trPr>
          <w:trHeight w:hRule="exact" w:val="79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Вид, пол и группа ж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и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вотных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Инве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тарный</w:t>
            </w:r>
          </w:p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номер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Во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з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раст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Упита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Кол-во</w:t>
            </w:r>
          </w:p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голов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Постан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о</w:t>
            </w:r>
            <w:r>
              <w:rPr>
                <w:rStyle w:val="285pt"/>
                <w:rFonts w:eastAsia="Arial Unicode MS"/>
                <w:b w:val="0"/>
                <w:sz w:val="18"/>
              </w:rPr>
              <w:t>во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 xml:space="preserve">чный вес, </w:t>
            </w:r>
            <w:proofErr w:type="gramStart"/>
            <w:r w:rsidRPr="0024487B">
              <w:rPr>
                <w:rStyle w:val="285pt"/>
                <w:rFonts w:eastAsia="Arial Unicode MS"/>
                <w:b w:val="0"/>
                <w:sz w:val="18"/>
              </w:rPr>
              <w:t>кг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Фактич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е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ская ж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и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 xml:space="preserve">вая масса, </w:t>
            </w:r>
            <w:proofErr w:type="gramStart"/>
            <w:r w:rsidRPr="0024487B">
              <w:rPr>
                <w:rStyle w:val="285pt"/>
                <w:rFonts w:eastAsia="Arial Unicode MS"/>
                <w:b w:val="0"/>
                <w:sz w:val="18"/>
              </w:rPr>
              <w:t>кг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Цена,</w:t>
            </w:r>
          </w:p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Сумма,</w:t>
            </w:r>
          </w:p>
          <w:p w:rsidR="007868A3" w:rsidRPr="0024487B" w:rsidRDefault="007868A3" w:rsidP="008B048F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руб.</w:t>
            </w:r>
          </w:p>
        </w:tc>
      </w:tr>
      <w:tr w:rsidR="007868A3" w:rsidTr="008B048F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</w:tr>
      <w:tr w:rsidR="007868A3" w:rsidTr="008B048F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</w:tr>
      <w:tr w:rsidR="007868A3" w:rsidTr="008B048F">
        <w:trPr>
          <w:trHeight w:hRule="exact"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pStyle w:val="22"/>
              <w:shd w:val="clear" w:color="auto" w:fill="auto"/>
              <w:spacing w:before="0" w:line="170" w:lineRule="exact"/>
              <w:ind w:right="71" w:firstLine="0"/>
            </w:pPr>
            <w:r>
              <w:rPr>
                <w:rStyle w:val="285pt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8A3" w:rsidRDefault="007868A3" w:rsidP="008B048F">
            <w:pPr>
              <w:ind w:right="71"/>
              <w:rPr>
                <w:sz w:val="10"/>
                <w:szCs w:val="10"/>
              </w:rPr>
            </w:pPr>
          </w:p>
        </w:tc>
      </w:tr>
    </w:tbl>
    <w:p w:rsidR="008B048F" w:rsidRDefault="008B048F" w:rsidP="007868A3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  <w:r>
        <w:t>Оплата выполненных работ Исполнителю за выращенных животных прои</w:t>
      </w:r>
      <w:r>
        <w:t>з</w:t>
      </w:r>
      <w:r>
        <w:t>водится после _____________________________________________________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7868A3" w:rsidTr="00BC7298">
        <w:trPr>
          <w:trHeight w:val="20"/>
        </w:trPr>
        <w:tc>
          <w:tcPr>
            <w:tcW w:w="3457" w:type="dxa"/>
          </w:tcPr>
          <w:p w:rsidR="007868A3" w:rsidRPr="0039603E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3457" w:type="dxa"/>
          </w:tcPr>
          <w:p w:rsidR="007868A3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rPr>
                <w:b/>
              </w:rPr>
              <w:t>Исполнитель:</w:t>
            </w:r>
          </w:p>
        </w:tc>
      </w:tr>
      <w:tr w:rsidR="007868A3" w:rsidTr="00BC7298">
        <w:trPr>
          <w:trHeight w:val="20"/>
        </w:trPr>
        <w:tc>
          <w:tcPr>
            <w:tcW w:w="3457" w:type="dxa"/>
          </w:tcPr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  <w:sz w:val="18"/>
              </w:rPr>
            </w:pPr>
            <w:r w:rsidRPr="008B048F">
              <w:rPr>
                <w:i/>
                <w:sz w:val="18"/>
              </w:rPr>
              <w:t>(подпись)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i/>
                <w:sz w:val="18"/>
              </w:rPr>
              <w:t>(Ф.И.О.)</w:t>
            </w:r>
          </w:p>
        </w:tc>
        <w:tc>
          <w:tcPr>
            <w:tcW w:w="3457" w:type="dxa"/>
          </w:tcPr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  <w:sz w:val="18"/>
              </w:rPr>
            </w:pPr>
            <w:r w:rsidRPr="008B048F">
              <w:rPr>
                <w:i/>
                <w:sz w:val="18"/>
              </w:rPr>
              <w:t>(подпись)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7868A3" w:rsidRPr="008B048F" w:rsidRDefault="007868A3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i/>
                <w:sz w:val="18"/>
              </w:rPr>
              <w:t>(Ф.И.О.)</w:t>
            </w:r>
          </w:p>
        </w:tc>
      </w:tr>
    </w:tbl>
    <w:p w:rsidR="008B048F" w:rsidRDefault="008B048F" w:rsidP="008B048F">
      <w:pPr>
        <w:pStyle w:val="22"/>
        <w:shd w:val="clear" w:color="auto" w:fill="auto"/>
        <w:spacing w:before="0" w:line="276" w:lineRule="auto"/>
        <w:ind w:right="35" w:firstLine="0"/>
        <w:jc w:val="right"/>
      </w:pPr>
      <w:r>
        <w:lastRenderedPageBreak/>
        <w:t>Приложение № 3</w:t>
      </w:r>
    </w:p>
    <w:p w:rsidR="008B048F" w:rsidRDefault="008B048F" w:rsidP="008B048F">
      <w:pPr>
        <w:pStyle w:val="22"/>
        <w:shd w:val="clear" w:color="auto" w:fill="auto"/>
        <w:tabs>
          <w:tab w:val="left" w:leader="underscore" w:pos="6523"/>
        </w:tabs>
        <w:spacing w:before="0" w:line="276" w:lineRule="auto"/>
        <w:ind w:right="35" w:firstLine="0"/>
        <w:jc w:val="right"/>
      </w:pPr>
      <w:r>
        <w:t>К договору №  ____________передачи</w:t>
      </w:r>
    </w:p>
    <w:p w:rsidR="008B048F" w:rsidRDefault="008B048F" w:rsidP="008B048F">
      <w:pPr>
        <w:pStyle w:val="22"/>
        <w:shd w:val="clear" w:color="auto" w:fill="auto"/>
        <w:tabs>
          <w:tab w:val="left" w:leader="underscore" w:pos="6523"/>
        </w:tabs>
        <w:spacing w:before="0" w:line="276" w:lineRule="auto"/>
        <w:ind w:right="35" w:firstLine="0"/>
        <w:jc w:val="right"/>
      </w:pPr>
      <w:r w:rsidRPr="0063157E">
        <w:t xml:space="preserve">сельскохозяйственных животных </w:t>
      </w:r>
    </w:p>
    <w:p w:rsidR="008B048F" w:rsidRDefault="008B048F" w:rsidP="008B048F">
      <w:pPr>
        <w:pStyle w:val="22"/>
        <w:shd w:val="clear" w:color="auto" w:fill="auto"/>
        <w:tabs>
          <w:tab w:val="left" w:leader="underscore" w:pos="6523"/>
        </w:tabs>
        <w:spacing w:before="0" w:line="276" w:lineRule="auto"/>
        <w:ind w:right="35" w:firstLine="0"/>
        <w:jc w:val="right"/>
      </w:pPr>
      <w:r w:rsidRPr="0063157E">
        <w:t xml:space="preserve">на </w:t>
      </w:r>
      <w:proofErr w:type="spellStart"/>
      <w:r w:rsidRPr="0063157E">
        <w:t>доращивание</w:t>
      </w:r>
      <w:proofErr w:type="spellEnd"/>
      <w:r w:rsidRPr="0063157E">
        <w:t xml:space="preserve"> от «</w:t>
      </w:r>
      <w:r>
        <w:t>__</w:t>
      </w:r>
      <w:r w:rsidRPr="0063157E">
        <w:t>»</w:t>
      </w:r>
      <w:r>
        <w:t xml:space="preserve">____________ </w:t>
      </w:r>
      <w:proofErr w:type="gramStart"/>
      <w:r w:rsidRPr="0063157E">
        <w:t>г</w:t>
      </w:r>
      <w:proofErr w:type="gramEnd"/>
      <w:r w:rsidRPr="0063157E">
        <w:t>.</w:t>
      </w:r>
    </w:p>
    <w:p w:rsidR="008B048F" w:rsidRDefault="008B048F" w:rsidP="008B048F">
      <w:pPr>
        <w:pStyle w:val="42"/>
        <w:shd w:val="clear" w:color="auto" w:fill="auto"/>
        <w:tabs>
          <w:tab w:val="left" w:leader="underscore" w:pos="4170"/>
        </w:tabs>
        <w:spacing w:after="54" w:line="276" w:lineRule="auto"/>
        <w:ind w:left="3200" w:right="71" w:firstLine="0"/>
      </w:pPr>
    </w:p>
    <w:p w:rsidR="00585572" w:rsidRDefault="001364A9" w:rsidP="008B048F">
      <w:pPr>
        <w:pStyle w:val="42"/>
        <w:shd w:val="clear" w:color="auto" w:fill="auto"/>
        <w:tabs>
          <w:tab w:val="left" w:leader="underscore" w:pos="4170"/>
        </w:tabs>
        <w:spacing w:after="0" w:line="276" w:lineRule="auto"/>
        <w:ind w:right="71" w:firstLine="0"/>
        <w:jc w:val="center"/>
      </w:pPr>
      <w:r>
        <w:t>Акт №</w:t>
      </w:r>
      <w:r w:rsidR="008B048F">
        <w:t>____</w:t>
      </w:r>
    </w:p>
    <w:p w:rsidR="00585572" w:rsidRDefault="001364A9" w:rsidP="008B048F">
      <w:pPr>
        <w:pStyle w:val="42"/>
        <w:shd w:val="clear" w:color="auto" w:fill="auto"/>
        <w:spacing w:after="0" w:line="276" w:lineRule="auto"/>
        <w:ind w:right="71" w:firstLine="0"/>
        <w:jc w:val="center"/>
      </w:pPr>
      <w:r>
        <w:t>о приемке выполненных работ</w:t>
      </w:r>
    </w:p>
    <w:p w:rsidR="008B048F" w:rsidRDefault="008B048F" w:rsidP="008B048F">
      <w:pPr>
        <w:pStyle w:val="42"/>
        <w:shd w:val="clear" w:color="auto" w:fill="auto"/>
        <w:spacing w:after="0" w:line="276" w:lineRule="auto"/>
        <w:ind w:right="71" w:firstLine="0"/>
        <w:jc w:val="center"/>
      </w:pPr>
    </w:p>
    <w:p w:rsidR="008B048F" w:rsidRDefault="008B048F" w:rsidP="008B048F">
      <w:pPr>
        <w:pStyle w:val="22"/>
        <w:shd w:val="clear" w:color="auto" w:fill="auto"/>
        <w:tabs>
          <w:tab w:val="left" w:leader="underscore" w:pos="0"/>
        </w:tabs>
        <w:spacing w:before="0" w:after="7" w:line="276" w:lineRule="auto"/>
        <w:ind w:right="-30" w:firstLine="0"/>
        <w:jc w:val="center"/>
      </w:pPr>
      <w:r>
        <w:t>______________________                              «___»______________</w:t>
      </w:r>
      <w:r>
        <w:tab/>
        <w:t>20__ г.</w:t>
      </w:r>
    </w:p>
    <w:p w:rsidR="008B048F" w:rsidRDefault="008B048F" w:rsidP="008B048F">
      <w:pPr>
        <w:pStyle w:val="af0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11Exact"/>
          <w:rFonts w:eastAsia="Arial Unicode MS"/>
          <w:iCs w:val="0"/>
        </w:rPr>
        <w:t xml:space="preserve">            </w:t>
      </w:r>
      <w:r w:rsidRPr="008A5528">
        <w:rPr>
          <w:rStyle w:val="11Exact"/>
          <w:rFonts w:eastAsia="Arial Unicode MS"/>
          <w:iCs w:val="0"/>
        </w:rPr>
        <w:t>(населенный пункт)</w:t>
      </w:r>
      <w:r>
        <w:rPr>
          <w:rStyle w:val="11Exact"/>
          <w:rFonts w:eastAsia="Arial Unicode MS"/>
          <w:iCs w:val="0"/>
        </w:rPr>
        <w:t xml:space="preserve">                                                        </w:t>
      </w:r>
    </w:p>
    <w:p w:rsidR="00BC7298" w:rsidRDefault="00BC7298" w:rsidP="008B048F">
      <w:pPr>
        <w:pStyle w:val="22"/>
        <w:shd w:val="clear" w:color="auto" w:fill="auto"/>
        <w:spacing w:before="0" w:line="276" w:lineRule="auto"/>
        <w:ind w:right="71" w:firstLine="0"/>
      </w:pPr>
    </w:p>
    <w:p w:rsidR="00585572" w:rsidRDefault="001364A9" w:rsidP="008B048F">
      <w:pPr>
        <w:pStyle w:val="22"/>
        <w:shd w:val="clear" w:color="auto" w:fill="auto"/>
        <w:spacing w:before="0" w:line="276" w:lineRule="auto"/>
        <w:ind w:right="71" w:firstLine="0"/>
      </w:pPr>
      <w:r>
        <w:t>Исполнитель</w:t>
      </w:r>
    </w:p>
    <w:p w:rsidR="008B048F" w:rsidRDefault="008B048F" w:rsidP="008B048F">
      <w:pPr>
        <w:pStyle w:val="22"/>
        <w:shd w:val="clear" w:color="auto" w:fill="auto"/>
        <w:spacing w:before="0" w:line="276" w:lineRule="auto"/>
        <w:ind w:right="71" w:firstLine="0"/>
      </w:pPr>
      <w:r>
        <w:t>__________________________________________________________________</w:t>
      </w:r>
    </w:p>
    <w:p w:rsidR="008B048F" w:rsidRDefault="008B048F" w:rsidP="008B048F">
      <w:pPr>
        <w:pStyle w:val="22"/>
        <w:shd w:val="clear" w:color="auto" w:fill="auto"/>
        <w:spacing w:before="0" w:line="276" w:lineRule="auto"/>
        <w:ind w:right="71" w:firstLine="0"/>
      </w:pPr>
    </w:p>
    <w:p w:rsidR="00585572" w:rsidRDefault="001364A9" w:rsidP="008B048F">
      <w:pPr>
        <w:pStyle w:val="22"/>
        <w:shd w:val="clear" w:color="auto" w:fill="auto"/>
        <w:spacing w:before="0" w:line="276" w:lineRule="auto"/>
        <w:ind w:right="71" w:firstLine="0"/>
      </w:pPr>
      <w:r>
        <w:t>Заказчик</w:t>
      </w:r>
    </w:p>
    <w:p w:rsidR="008B048F" w:rsidRDefault="008B048F" w:rsidP="008B048F">
      <w:pPr>
        <w:pStyle w:val="22"/>
        <w:shd w:val="clear" w:color="auto" w:fill="auto"/>
        <w:spacing w:before="0" w:line="276" w:lineRule="auto"/>
        <w:ind w:right="71" w:firstLine="0"/>
      </w:pPr>
      <w:r>
        <w:t>__________________________________________________________________</w:t>
      </w:r>
    </w:p>
    <w:p w:rsidR="008B048F" w:rsidRDefault="008B048F" w:rsidP="008B048F">
      <w:pPr>
        <w:pStyle w:val="22"/>
        <w:shd w:val="clear" w:color="auto" w:fill="auto"/>
        <w:spacing w:before="0" w:line="276" w:lineRule="auto"/>
        <w:ind w:right="71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350"/>
        <w:gridCol w:w="1013"/>
        <w:gridCol w:w="763"/>
        <w:gridCol w:w="648"/>
        <w:gridCol w:w="1210"/>
      </w:tblGrid>
      <w:tr w:rsidR="008B048F" w:rsidTr="008B048F">
        <w:trPr>
          <w:trHeight w:val="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40" w:lineRule="auto"/>
              <w:ind w:right="71" w:firstLine="0"/>
              <w:jc w:val="center"/>
            </w:pPr>
            <w: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40" w:lineRule="auto"/>
              <w:ind w:right="71" w:firstLine="0"/>
              <w:jc w:val="center"/>
            </w:pPr>
            <w:r>
              <w:t>Наименование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40" w:lineRule="auto"/>
              <w:ind w:right="71" w:firstLine="0"/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40" w:lineRule="auto"/>
              <w:ind w:right="71" w:firstLine="0"/>
              <w:jc w:val="center"/>
            </w:pPr>
            <w:r>
              <w:t>Ед. изм.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40" w:lineRule="auto"/>
              <w:ind w:right="71" w:firstLine="0"/>
              <w:jc w:val="center"/>
            </w:pPr>
            <w:r>
              <w:t>Цена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40" w:lineRule="auto"/>
              <w:ind w:right="71" w:firstLine="0"/>
              <w:jc w:val="center"/>
            </w:pPr>
            <w:r>
              <w:t>Сумма</w:t>
            </w:r>
          </w:p>
        </w:tc>
      </w:tr>
      <w:tr w:rsidR="008B048F" w:rsidTr="008B048F">
        <w:trPr>
          <w:trHeight w:val="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8B048F" w:rsidTr="008B048F">
        <w:trPr>
          <w:trHeight w:val="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8B048F" w:rsidTr="008B048F">
        <w:trPr>
          <w:trHeight w:val="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8B048F" w:rsidTr="008B048F">
        <w:trPr>
          <w:trHeight w:val="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8B048F" w:rsidTr="008B048F">
        <w:trPr>
          <w:trHeight w:val="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  <w:tr w:rsidR="008B048F" w:rsidTr="008B048F">
        <w:trPr>
          <w:trHeight w:val="20"/>
        </w:trPr>
        <w:tc>
          <w:tcPr>
            <w:tcW w:w="607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048F" w:rsidRDefault="008B048F" w:rsidP="008B048F">
            <w:pPr>
              <w:pStyle w:val="22"/>
              <w:shd w:val="clear" w:color="auto" w:fill="auto"/>
              <w:spacing w:before="0" w:line="276" w:lineRule="auto"/>
              <w:ind w:right="71" w:firstLine="0"/>
              <w:jc w:val="right"/>
            </w:pPr>
            <w:r>
              <w:rPr>
                <w:rStyle w:val="23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8F" w:rsidRDefault="008B048F" w:rsidP="008B048F">
            <w:pPr>
              <w:spacing w:line="276" w:lineRule="auto"/>
              <w:ind w:right="71"/>
              <w:rPr>
                <w:sz w:val="10"/>
                <w:szCs w:val="10"/>
              </w:rPr>
            </w:pPr>
          </w:p>
        </w:tc>
      </w:tr>
    </w:tbl>
    <w:p w:rsidR="008B048F" w:rsidRDefault="008B048F" w:rsidP="008B048F">
      <w:pPr>
        <w:pStyle w:val="22"/>
        <w:shd w:val="clear" w:color="auto" w:fill="auto"/>
        <w:spacing w:before="0" w:line="276" w:lineRule="auto"/>
        <w:ind w:right="71" w:firstLine="0"/>
      </w:pPr>
    </w:p>
    <w:p w:rsidR="008B048F" w:rsidRDefault="008B048F" w:rsidP="008B048F">
      <w:pPr>
        <w:pStyle w:val="22"/>
        <w:shd w:val="clear" w:color="auto" w:fill="auto"/>
        <w:spacing w:before="0" w:line="276" w:lineRule="auto"/>
        <w:ind w:right="71" w:firstLine="0"/>
      </w:pPr>
    </w:p>
    <w:p w:rsidR="00585572" w:rsidRDefault="00585572" w:rsidP="008B048F">
      <w:pPr>
        <w:spacing w:line="276" w:lineRule="auto"/>
        <w:ind w:right="71"/>
        <w:rPr>
          <w:sz w:val="2"/>
          <w:szCs w:val="2"/>
        </w:rPr>
      </w:pPr>
    </w:p>
    <w:p w:rsidR="00585572" w:rsidRDefault="001364A9" w:rsidP="008B048F">
      <w:pPr>
        <w:pStyle w:val="70"/>
        <w:shd w:val="clear" w:color="auto" w:fill="auto"/>
        <w:spacing w:after="0" w:line="276" w:lineRule="auto"/>
        <w:ind w:right="71"/>
      </w:pPr>
      <w:r>
        <w:t>Всего оказано услуг на сумму:</w:t>
      </w:r>
    </w:p>
    <w:p w:rsidR="008B048F" w:rsidRDefault="008B048F" w:rsidP="008B048F">
      <w:pPr>
        <w:pStyle w:val="70"/>
        <w:shd w:val="clear" w:color="auto" w:fill="auto"/>
        <w:spacing w:after="0" w:line="276" w:lineRule="auto"/>
        <w:ind w:right="35"/>
      </w:pPr>
      <w:r>
        <w:t>______________________________________________________________ руб.</w:t>
      </w:r>
    </w:p>
    <w:p w:rsidR="00585572" w:rsidRDefault="001364A9" w:rsidP="008B048F">
      <w:pPr>
        <w:pStyle w:val="70"/>
        <w:shd w:val="clear" w:color="auto" w:fill="auto"/>
        <w:spacing w:after="0" w:line="276" w:lineRule="auto"/>
        <w:ind w:right="71"/>
      </w:pPr>
      <w:r>
        <w:t>Вышеперечисленные работы выполнены полностью и в срок. Заказчик пр</w:t>
      </w:r>
      <w:r>
        <w:t>е</w:t>
      </w:r>
      <w:r>
        <w:t>тензий по объему, качеству и срокам выполнения работ претензий не имеет.</w:t>
      </w:r>
    </w:p>
    <w:p w:rsidR="008B048F" w:rsidRDefault="008B048F" w:rsidP="008B048F">
      <w:pPr>
        <w:pStyle w:val="70"/>
        <w:shd w:val="clear" w:color="auto" w:fill="auto"/>
        <w:spacing w:after="0" w:line="276" w:lineRule="auto"/>
        <w:ind w:right="71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8B048F" w:rsidTr="008B048F">
        <w:trPr>
          <w:trHeight w:val="533"/>
        </w:trPr>
        <w:tc>
          <w:tcPr>
            <w:tcW w:w="3457" w:type="dxa"/>
          </w:tcPr>
          <w:p w:rsidR="008B048F" w:rsidRPr="0039603E" w:rsidRDefault="008B04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3457" w:type="dxa"/>
          </w:tcPr>
          <w:p w:rsidR="008B048F" w:rsidRDefault="008B04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rPr>
                <w:b/>
              </w:rPr>
              <w:t>Заказчик:</w:t>
            </w:r>
          </w:p>
        </w:tc>
      </w:tr>
      <w:tr w:rsidR="008B048F" w:rsidTr="008B048F">
        <w:tc>
          <w:tcPr>
            <w:tcW w:w="3457" w:type="dxa"/>
          </w:tcPr>
          <w:p w:rsidR="008B048F" w:rsidRPr="008B048F" w:rsidRDefault="008B04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8B048F" w:rsidRPr="008B048F" w:rsidRDefault="008B04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sz w:val="18"/>
              </w:rPr>
              <w:t>М</w:t>
            </w:r>
            <w:r w:rsidR="005A7C08">
              <w:rPr>
                <w:sz w:val="18"/>
              </w:rPr>
              <w:t>.</w:t>
            </w:r>
            <w:r w:rsidRPr="008B048F">
              <w:rPr>
                <w:sz w:val="18"/>
              </w:rPr>
              <w:t>П</w:t>
            </w:r>
            <w:r w:rsidR="005A7C08">
              <w:rPr>
                <w:sz w:val="18"/>
              </w:rPr>
              <w:t>.</w:t>
            </w:r>
          </w:p>
        </w:tc>
        <w:tc>
          <w:tcPr>
            <w:tcW w:w="3457" w:type="dxa"/>
          </w:tcPr>
          <w:p w:rsidR="008B048F" w:rsidRPr="008B048F" w:rsidRDefault="008B04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8B048F" w:rsidRPr="008B048F" w:rsidRDefault="008B048F" w:rsidP="008B048F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="005A7C08">
              <w:rPr>
                <w:sz w:val="18"/>
              </w:rPr>
              <w:t>.</w:t>
            </w:r>
            <w:r>
              <w:rPr>
                <w:sz w:val="18"/>
              </w:rPr>
              <w:t>П</w:t>
            </w:r>
            <w:r w:rsidR="005A7C08">
              <w:rPr>
                <w:sz w:val="18"/>
              </w:rPr>
              <w:t>.</w:t>
            </w:r>
          </w:p>
        </w:tc>
      </w:tr>
    </w:tbl>
    <w:p w:rsidR="008B048F" w:rsidRDefault="008B048F" w:rsidP="008A5528">
      <w:pPr>
        <w:pStyle w:val="22"/>
        <w:shd w:val="clear" w:color="auto" w:fill="auto"/>
        <w:spacing w:before="0" w:line="259" w:lineRule="exact"/>
        <w:ind w:right="71" w:firstLine="0"/>
        <w:jc w:val="right"/>
      </w:pPr>
    </w:p>
    <w:p w:rsidR="008B048F" w:rsidRDefault="008B048F" w:rsidP="008A5528">
      <w:pPr>
        <w:pStyle w:val="22"/>
        <w:shd w:val="clear" w:color="auto" w:fill="auto"/>
        <w:spacing w:before="0" w:line="259" w:lineRule="exact"/>
        <w:ind w:right="71" w:firstLine="0"/>
        <w:jc w:val="right"/>
      </w:pPr>
    </w:p>
    <w:p w:rsidR="000213E0" w:rsidRDefault="000213E0" w:rsidP="000213E0">
      <w:pPr>
        <w:pStyle w:val="22"/>
        <w:shd w:val="clear" w:color="auto" w:fill="auto"/>
        <w:spacing w:before="0" w:line="276" w:lineRule="auto"/>
        <w:ind w:right="35" w:firstLine="0"/>
        <w:jc w:val="right"/>
      </w:pPr>
      <w:r>
        <w:lastRenderedPageBreak/>
        <w:t xml:space="preserve">Приложение № </w:t>
      </w:r>
      <w:r w:rsidR="00C91BF8">
        <w:t>4</w:t>
      </w:r>
    </w:p>
    <w:p w:rsidR="000213E0" w:rsidRDefault="000213E0" w:rsidP="000213E0">
      <w:pPr>
        <w:pStyle w:val="22"/>
        <w:shd w:val="clear" w:color="auto" w:fill="auto"/>
        <w:tabs>
          <w:tab w:val="left" w:leader="underscore" w:pos="6523"/>
        </w:tabs>
        <w:spacing w:before="0" w:line="276" w:lineRule="auto"/>
        <w:ind w:right="35" w:firstLine="0"/>
        <w:jc w:val="right"/>
      </w:pPr>
      <w:r>
        <w:t>К договору №  ____________передачи</w:t>
      </w:r>
    </w:p>
    <w:p w:rsidR="000213E0" w:rsidRDefault="000213E0" w:rsidP="000213E0">
      <w:pPr>
        <w:pStyle w:val="22"/>
        <w:shd w:val="clear" w:color="auto" w:fill="auto"/>
        <w:tabs>
          <w:tab w:val="left" w:leader="underscore" w:pos="6523"/>
        </w:tabs>
        <w:spacing w:before="0" w:line="276" w:lineRule="auto"/>
        <w:ind w:right="35" w:firstLine="0"/>
        <w:jc w:val="right"/>
      </w:pPr>
      <w:r w:rsidRPr="0063157E">
        <w:t xml:space="preserve">сельскохозяйственных животных </w:t>
      </w:r>
    </w:p>
    <w:p w:rsidR="000213E0" w:rsidRDefault="000213E0" w:rsidP="000213E0">
      <w:pPr>
        <w:pStyle w:val="22"/>
        <w:shd w:val="clear" w:color="auto" w:fill="auto"/>
        <w:tabs>
          <w:tab w:val="left" w:leader="underscore" w:pos="6523"/>
        </w:tabs>
        <w:spacing w:before="0" w:line="276" w:lineRule="auto"/>
        <w:ind w:right="35" w:firstLine="0"/>
        <w:jc w:val="right"/>
      </w:pPr>
      <w:r w:rsidRPr="0063157E">
        <w:t xml:space="preserve">на </w:t>
      </w:r>
      <w:proofErr w:type="spellStart"/>
      <w:r w:rsidRPr="0063157E">
        <w:t>доращивание</w:t>
      </w:r>
      <w:proofErr w:type="spellEnd"/>
      <w:r w:rsidRPr="0063157E">
        <w:t xml:space="preserve"> от «</w:t>
      </w:r>
      <w:r>
        <w:t>__</w:t>
      </w:r>
      <w:r w:rsidRPr="0063157E">
        <w:t>»</w:t>
      </w:r>
      <w:r>
        <w:t xml:space="preserve">____________ </w:t>
      </w:r>
      <w:proofErr w:type="gramStart"/>
      <w:r w:rsidRPr="0063157E">
        <w:t>г</w:t>
      </w:r>
      <w:proofErr w:type="gramEnd"/>
      <w:r w:rsidRPr="0063157E">
        <w:t>.</w:t>
      </w:r>
    </w:p>
    <w:p w:rsidR="000213E0" w:rsidRDefault="000213E0" w:rsidP="008A5528">
      <w:pPr>
        <w:pStyle w:val="42"/>
        <w:shd w:val="clear" w:color="auto" w:fill="auto"/>
        <w:tabs>
          <w:tab w:val="left" w:leader="underscore" w:pos="3976"/>
        </w:tabs>
        <w:spacing w:after="287" w:line="259" w:lineRule="exact"/>
        <w:ind w:left="1720" w:right="71" w:firstLine="800"/>
        <w:jc w:val="left"/>
      </w:pPr>
    </w:p>
    <w:p w:rsidR="005E5BBB" w:rsidRDefault="001364A9" w:rsidP="005E5BBB">
      <w:pPr>
        <w:pStyle w:val="42"/>
        <w:shd w:val="clear" w:color="auto" w:fill="auto"/>
        <w:tabs>
          <w:tab w:val="left" w:leader="underscore" w:pos="3976"/>
        </w:tabs>
        <w:spacing w:after="0" w:line="276" w:lineRule="auto"/>
        <w:ind w:right="71" w:firstLine="0"/>
        <w:jc w:val="center"/>
      </w:pPr>
      <w:r>
        <w:t>Расчетный листок №</w:t>
      </w:r>
      <w:r w:rsidR="005E5BBB">
        <w:t>__</w:t>
      </w:r>
    </w:p>
    <w:p w:rsidR="00585572" w:rsidRDefault="001364A9" w:rsidP="005E5BBB">
      <w:pPr>
        <w:pStyle w:val="42"/>
        <w:shd w:val="clear" w:color="auto" w:fill="auto"/>
        <w:tabs>
          <w:tab w:val="left" w:leader="underscore" w:pos="3976"/>
        </w:tabs>
        <w:spacing w:after="0" w:line="276" w:lineRule="auto"/>
        <w:ind w:right="71" w:firstLine="0"/>
        <w:jc w:val="center"/>
      </w:pPr>
      <w:r>
        <w:t xml:space="preserve"> по сост</w:t>
      </w:r>
      <w:r>
        <w:t>о</w:t>
      </w:r>
      <w:r>
        <w:t xml:space="preserve">янию </w:t>
      </w:r>
      <w:proofErr w:type="gramStart"/>
      <w:r>
        <w:t>на</w:t>
      </w:r>
      <w:proofErr w:type="gramEnd"/>
      <w:r w:rsidR="005E5BBB">
        <w:t>_________________________</w:t>
      </w:r>
    </w:p>
    <w:p w:rsidR="005E5BBB" w:rsidRDefault="005E5BBB" w:rsidP="005E5BBB">
      <w:pPr>
        <w:pStyle w:val="42"/>
        <w:shd w:val="clear" w:color="auto" w:fill="auto"/>
        <w:tabs>
          <w:tab w:val="left" w:leader="underscore" w:pos="3976"/>
        </w:tabs>
        <w:spacing w:after="0" w:line="276" w:lineRule="auto"/>
        <w:ind w:right="71" w:firstLine="0"/>
        <w:jc w:val="center"/>
      </w:pPr>
    </w:p>
    <w:p w:rsidR="005E5BBB" w:rsidRDefault="005E5BBB" w:rsidP="005E5BBB">
      <w:pPr>
        <w:pStyle w:val="22"/>
        <w:shd w:val="clear" w:color="auto" w:fill="auto"/>
        <w:spacing w:before="0" w:line="276" w:lineRule="auto"/>
        <w:ind w:right="35" w:firstLine="0"/>
      </w:pPr>
      <w:r>
        <w:t>Для осуществления расчетов по договору, заключенному «__»_______20__г.</w:t>
      </w:r>
    </w:p>
    <w:p w:rsidR="005E5BBB" w:rsidRDefault="005E5BBB" w:rsidP="005E5BBB">
      <w:pPr>
        <w:pStyle w:val="22"/>
        <w:shd w:val="clear" w:color="auto" w:fill="auto"/>
        <w:spacing w:before="0" w:line="276" w:lineRule="auto"/>
        <w:ind w:right="35" w:firstLine="0"/>
        <w:rPr>
          <w:rStyle w:val="23"/>
        </w:rPr>
      </w:pPr>
      <w:r>
        <w:t xml:space="preserve">между_______________________________________, именуем__ </w:t>
      </w:r>
      <w:r>
        <w:rPr>
          <w:rStyle w:val="23"/>
        </w:rPr>
        <w:t>«Зака</w:t>
      </w:r>
      <w:r>
        <w:rPr>
          <w:rStyle w:val="23"/>
        </w:rPr>
        <w:t>з</w:t>
      </w:r>
      <w:r>
        <w:rPr>
          <w:rStyle w:val="23"/>
        </w:rPr>
        <w:t xml:space="preserve">чик», </w:t>
      </w:r>
    </w:p>
    <w:p w:rsidR="005E5BBB" w:rsidRPr="004F7AEC" w:rsidRDefault="005E5BBB" w:rsidP="005E5BBB">
      <w:pPr>
        <w:pStyle w:val="22"/>
        <w:shd w:val="clear" w:color="auto" w:fill="auto"/>
        <w:spacing w:before="0" w:line="276" w:lineRule="auto"/>
        <w:ind w:right="35" w:firstLine="0"/>
        <w:rPr>
          <w:i/>
          <w:sz w:val="16"/>
        </w:rPr>
      </w:pPr>
      <w:r>
        <w:rPr>
          <w:i/>
          <w:sz w:val="16"/>
        </w:rPr>
        <w:t xml:space="preserve">                                  </w:t>
      </w:r>
      <w:r w:rsidRPr="004F7AEC">
        <w:rPr>
          <w:i/>
          <w:sz w:val="16"/>
        </w:rPr>
        <w:t>(наименование кооператива)</w:t>
      </w:r>
    </w:p>
    <w:p w:rsidR="005E5BBB" w:rsidRDefault="005E5BBB" w:rsidP="005E5BBB">
      <w:pPr>
        <w:pStyle w:val="22"/>
        <w:shd w:val="clear" w:color="auto" w:fill="auto"/>
        <w:spacing w:before="0" w:line="276" w:lineRule="auto"/>
        <w:ind w:right="35" w:firstLine="0"/>
      </w:pPr>
      <w:r>
        <w:t xml:space="preserve">в лице____________________________________, </w:t>
      </w:r>
      <w:proofErr w:type="gramStart"/>
      <w:r>
        <w:t>действующего</w:t>
      </w:r>
      <w:proofErr w:type="gramEnd"/>
      <w:r>
        <w:t xml:space="preserve"> на основ</w:t>
      </w:r>
      <w:r>
        <w:t>а</w:t>
      </w:r>
      <w:r>
        <w:t>нии</w:t>
      </w:r>
    </w:p>
    <w:p w:rsidR="005E5BBB" w:rsidRDefault="005E5BBB" w:rsidP="005E5BBB">
      <w:pPr>
        <w:pStyle w:val="110"/>
        <w:shd w:val="clear" w:color="auto" w:fill="auto"/>
        <w:spacing w:before="0" w:after="2" w:line="276" w:lineRule="auto"/>
        <w:ind w:left="1120" w:right="35"/>
        <w:jc w:val="left"/>
      </w:pPr>
      <w:r>
        <w:t>(должность, Ф.И.О)</w:t>
      </w:r>
    </w:p>
    <w:p w:rsidR="005E5BBB" w:rsidRDefault="005E5BBB" w:rsidP="005E5BBB">
      <w:pPr>
        <w:pStyle w:val="110"/>
        <w:shd w:val="clear" w:color="auto" w:fill="auto"/>
        <w:spacing w:before="0" w:after="0" w:line="276" w:lineRule="auto"/>
        <w:ind w:left="1600" w:right="35"/>
        <w:jc w:val="left"/>
      </w:pPr>
    </w:p>
    <w:p w:rsidR="005E5BBB" w:rsidRDefault="005E5BBB" w:rsidP="005E5BBB">
      <w:pPr>
        <w:pStyle w:val="22"/>
        <w:shd w:val="clear" w:color="auto" w:fill="auto"/>
        <w:tabs>
          <w:tab w:val="left" w:leader="underscore" w:pos="2746"/>
          <w:tab w:val="left" w:leader="underscore" w:pos="7211"/>
        </w:tabs>
        <w:spacing w:before="0" w:line="276" w:lineRule="auto"/>
        <w:ind w:right="35" w:firstLine="0"/>
      </w:pPr>
      <w:r>
        <w:tab/>
        <w:t>, с одной стороны, и</w:t>
      </w:r>
      <w:r>
        <w:tab/>
      </w:r>
    </w:p>
    <w:p w:rsidR="005E5BBB" w:rsidRDefault="005E5BBB" w:rsidP="005E5BBB">
      <w:pPr>
        <w:pStyle w:val="110"/>
        <w:shd w:val="clear" w:color="auto" w:fill="auto"/>
        <w:tabs>
          <w:tab w:val="left" w:pos="142"/>
        </w:tabs>
        <w:spacing w:before="0" w:after="0" w:line="259" w:lineRule="exact"/>
        <w:ind w:right="35"/>
      </w:pPr>
      <w:r>
        <w:t xml:space="preserve">              (устава, положения</w:t>
      </w:r>
      <w:r>
        <w:rPr>
          <w:rStyle w:val="117pt"/>
        </w:rPr>
        <w:t>)</w:t>
      </w:r>
      <w:r>
        <w:rPr>
          <w:rStyle w:val="117pt"/>
        </w:rPr>
        <w:tab/>
        <w:t xml:space="preserve">                                                                          </w:t>
      </w:r>
      <w:r>
        <w:t>(Ф.И.О. члена кооперат</w:t>
      </w:r>
      <w:r>
        <w:t>и</w:t>
      </w:r>
      <w:r>
        <w:t>ва)</w:t>
      </w:r>
    </w:p>
    <w:p w:rsidR="005E5BBB" w:rsidRDefault="005E5BBB" w:rsidP="005E5BBB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  <w:r>
        <w:t xml:space="preserve">именуем__  </w:t>
      </w:r>
      <w:r>
        <w:rPr>
          <w:rStyle w:val="23"/>
        </w:rPr>
        <w:t xml:space="preserve">«Исполнитель», </w:t>
      </w:r>
      <w:r>
        <w:t xml:space="preserve">с другой стороны, где </w:t>
      </w:r>
      <w:r>
        <w:rPr>
          <w:rStyle w:val="23"/>
        </w:rPr>
        <w:t xml:space="preserve">Заказчик </w:t>
      </w:r>
      <w:r>
        <w:t xml:space="preserve">передал </w:t>
      </w:r>
      <w:r>
        <w:rPr>
          <w:rStyle w:val="23"/>
        </w:rPr>
        <w:t>И</w:t>
      </w:r>
      <w:r>
        <w:rPr>
          <w:rStyle w:val="23"/>
        </w:rPr>
        <w:t>с</w:t>
      </w:r>
      <w:r>
        <w:rPr>
          <w:rStyle w:val="23"/>
        </w:rPr>
        <w:t xml:space="preserve">полнителю </w:t>
      </w:r>
      <w:r>
        <w:t xml:space="preserve">сельскохозяйственных животных на </w:t>
      </w:r>
      <w:proofErr w:type="spellStart"/>
      <w:r>
        <w:t>доращивание</w:t>
      </w:r>
      <w:proofErr w:type="spellEnd"/>
      <w:r>
        <w:t xml:space="preserve">, а </w:t>
      </w:r>
      <w:proofErr w:type="gramStart"/>
      <w:r>
        <w:t>по истечение</w:t>
      </w:r>
      <w:proofErr w:type="gramEnd"/>
      <w:r>
        <w:t xml:space="preserve"> срока действия договора </w:t>
      </w:r>
      <w:r w:rsidRPr="008B048F">
        <w:rPr>
          <w:b/>
        </w:rPr>
        <w:t>Исполнитель</w:t>
      </w:r>
      <w:r>
        <w:t xml:space="preserve"> вернул </w:t>
      </w:r>
      <w:r w:rsidRPr="008B048F">
        <w:rPr>
          <w:b/>
        </w:rPr>
        <w:t>Заказчику</w:t>
      </w:r>
      <w:r>
        <w:t xml:space="preserve"> выращенных ж</w:t>
      </w:r>
      <w:r>
        <w:t>и</w:t>
      </w:r>
      <w:r>
        <w:t>вотных, составляется настоящий Расчетный листок:</w:t>
      </w:r>
    </w:p>
    <w:p w:rsidR="005E5BBB" w:rsidRDefault="005E5BBB" w:rsidP="005E5BBB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</w:p>
    <w:tbl>
      <w:tblPr>
        <w:tblW w:w="73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778"/>
        <w:gridCol w:w="610"/>
        <w:gridCol w:w="878"/>
        <w:gridCol w:w="850"/>
        <w:gridCol w:w="840"/>
        <w:gridCol w:w="845"/>
        <w:gridCol w:w="720"/>
        <w:gridCol w:w="821"/>
      </w:tblGrid>
      <w:tr w:rsidR="005E5BBB" w:rsidTr="005E5BBB">
        <w:trPr>
          <w:trHeight w:hRule="exact" w:val="102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Вид, пол и группа ж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и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вотных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Инве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тарный</w:t>
            </w:r>
          </w:p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номер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Во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з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раст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Упита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Кол-во</w:t>
            </w:r>
          </w:p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голов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Постан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о</w:t>
            </w:r>
            <w:r>
              <w:rPr>
                <w:rStyle w:val="285pt"/>
                <w:rFonts w:eastAsia="Arial Unicode MS"/>
                <w:b w:val="0"/>
                <w:sz w:val="18"/>
              </w:rPr>
              <w:t>во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 xml:space="preserve">чный вес, </w:t>
            </w:r>
            <w:proofErr w:type="gramStart"/>
            <w:r w:rsidRPr="0024487B">
              <w:rPr>
                <w:rStyle w:val="285pt"/>
                <w:rFonts w:eastAsia="Arial Unicode MS"/>
                <w:b w:val="0"/>
                <w:sz w:val="18"/>
              </w:rPr>
              <w:t>кг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Фактич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е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ская ж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>и</w:t>
            </w:r>
            <w:r w:rsidRPr="0024487B">
              <w:rPr>
                <w:rStyle w:val="285pt"/>
                <w:rFonts w:eastAsia="Arial Unicode MS"/>
                <w:b w:val="0"/>
                <w:sz w:val="18"/>
              </w:rPr>
              <w:t xml:space="preserve">вая масса, </w:t>
            </w:r>
            <w:proofErr w:type="gramStart"/>
            <w:r w:rsidRPr="0024487B">
              <w:rPr>
                <w:rStyle w:val="285pt"/>
                <w:rFonts w:eastAsia="Arial Unicode MS"/>
                <w:b w:val="0"/>
                <w:sz w:val="18"/>
              </w:rPr>
              <w:t>кг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Цена,</w:t>
            </w:r>
          </w:p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Сумма,</w:t>
            </w:r>
          </w:p>
          <w:p w:rsidR="005E5BBB" w:rsidRPr="0024487B" w:rsidRDefault="005E5BBB" w:rsidP="00DB0FA9">
            <w:pPr>
              <w:pStyle w:val="af0"/>
              <w:jc w:val="center"/>
              <w:rPr>
                <w:b/>
              </w:rPr>
            </w:pPr>
            <w:r w:rsidRPr="0024487B">
              <w:rPr>
                <w:rStyle w:val="285pt"/>
                <w:rFonts w:eastAsia="Arial Unicode MS"/>
                <w:b w:val="0"/>
                <w:sz w:val="18"/>
              </w:rPr>
              <w:t>руб.</w:t>
            </w:r>
          </w:p>
        </w:tc>
      </w:tr>
      <w:tr w:rsidR="005E5BBB" w:rsidTr="005E5BBB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BB" w:rsidRPr="005E5BBB" w:rsidRDefault="005E5BBB" w:rsidP="005E5BBB">
            <w:pPr>
              <w:ind w:right="71"/>
              <w:jc w:val="center"/>
              <w:rPr>
                <w:rFonts w:ascii="Times New Roman" w:hAnsi="Times New Roman" w:cs="Times New Roman"/>
                <w:sz w:val="18"/>
                <w:szCs w:val="10"/>
              </w:rPr>
            </w:pPr>
            <w:r w:rsidRPr="005E5BBB">
              <w:rPr>
                <w:rFonts w:ascii="Times New Roman" w:hAnsi="Times New Roman" w:cs="Times New Roman"/>
                <w:sz w:val="18"/>
                <w:szCs w:val="10"/>
              </w:rPr>
              <w:t>9</w:t>
            </w:r>
          </w:p>
        </w:tc>
      </w:tr>
      <w:tr w:rsidR="005E5BBB" w:rsidTr="005E5BBB">
        <w:trPr>
          <w:trHeight w:hRule="exact" w:val="2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</w:tr>
      <w:tr w:rsidR="005E5BBB" w:rsidTr="005E5BBB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BB" w:rsidRDefault="005E5BBB" w:rsidP="00DB0FA9">
            <w:pPr>
              <w:ind w:right="71"/>
              <w:rPr>
                <w:sz w:val="10"/>
                <w:szCs w:val="10"/>
              </w:rPr>
            </w:pPr>
          </w:p>
        </w:tc>
      </w:tr>
    </w:tbl>
    <w:p w:rsidR="005E5BBB" w:rsidRDefault="005E5BBB" w:rsidP="005E5BBB">
      <w:pPr>
        <w:pStyle w:val="22"/>
        <w:shd w:val="clear" w:color="auto" w:fill="auto"/>
        <w:tabs>
          <w:tab w:val="left" w:leader="underscore" w:pos="0"/>
        </w:tabs>
        <w:spacing w:before="0" w:line="259" w:lineRule="exact"/>
        <w:ind w:right="35" w:firstLine="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5E5BBB" w:rsidTr="00DB0FA9">
        <w:trPr>
          <w:trHeight w:val="533"/>
        </w:trPr>
        <w:tc>
          <w:tcPr>
            <w:tcW w:w="3457" w:type="dxa"/>
          </w:tcPr>
          <w:p w:rsidR="005E5BBB" w:rsidRPr="0039603E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3457" w:type="dxa"/>
          </w:tcPr>
          <w:p w:rsidR="005E5BBB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</w:pPr>
            <w:r>
              <w:rPr>
                <w:b/>
              </w:rPr>
              <w:t>Исполнитель:</w:t>
            </w:r>
          </w:p>
        </w:tc>
      </w:tr>
      <w:tr w:rsidR="005E5BBB" w:rsidTr="00DB0FA9">
        <w:tc>
          <w:tcPr>
            <w:tcW w:w="3457" w:type="dxa"/>
          </w:tcPr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  <w:sz w:val="18"/>
              </w:rPr>
            </w:pPr>
            <w:r w:rsidRPr="008B048F">
              <w:rPr>
                <w:i/>
                <w:sz w:val="18"/>
              </w:rPr>
              <w:t>(подпись)</w:t>
            </w:r>
          </w:p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i/>
                <w:sz w:val="18"/>
              </w:rPr>
              <w:t>(Ф.И.О.)</w:t>
            </w:r>
          </w:p>
        </w:tc>
        <w:tc>
          <w:tcPr>
            <w:tcW w:w="3457" w:type="dxa"/>
          </w:tcPr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i/>
                <w:sz w:val="18"/>
              </w:rPr>
            </w:pPr>
            <w:r w:rsidRPr="008B048F">
              <w:rPr>
                <w:i/>
                <w:sz w:val="18"/>
              </w:rPr>
              <w:t>(подпись)</w:t>
            </w:r>
          </w:p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rPr>
                <w:sz w:val="18"/>
              </w:rPr>
            </w:pPr>
            <w:r w:rsidRPr="008B048F">
              <w:rPr>
                <w:sz w:val="18"/>
              </w:rPr>
              <w:t>_______________________________</w:t>
            </w:r>
          </w:p>
          <w:p w:rsidR="005E5BBB" w:rsidRPr="008B048F" w:rsidRDefault="005E5BBB" w:rsidP="00DB0FA9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sz w:val="18"/>
              </w:rPr>
            </w:pPr>
            <w:r w:rsidRPr="008B048F">
              <w:rPr>
                <w:i/>
                <w:sz w:val="18"/>
              </w:rPr>
              <w:t>(Ф.И.О.)</w:t>
            </w:r>
          </w:p>
        </w:tc>
      </w:tr>
    </w:tbl>
    <w:p w:rsidR="005E5BBB" w:rsidRDefault="005E5BBB" w:rsidP="008A5528">
      <w:pPr>
        <w:ind w:right="71"/>
        <w:rPr>
          <w:noProof/>
          <w:lang w:bidi="ar-SA"/>
        </w:rPr>
      </w:pPr>
    </w:p>
    <w:p w:rsidR="00B67D88" w:rsidRPr="0093749F" w:rsidRDefault="00B67D88" w:rsidP="004B14E4">
      <w:pPr>
        <w:pStyle w:val="3"/>
        <w:jc w:val="right"/>
      </w:pPr>
      <w:bookmarkStart w:id="94" w:name="_Toc464033697"/>
      <w:r w:rsidRPr="0093749F">
        <w:lastRenderedPageBreak/>
        <w:t>Приложение  3</w:t>
      </w:r>
      <w:bookmarkEnd w:id="94"/>
    </w:p>
    <w:p w:rsidR="0093749F" w:rsidRPr="00ED286A" w:rsidRDefault="0093749F" w:rsidP="0093749F">
      <w:pPr>
        <w:pStyle w:val="42"/>
        <w:shd w:val="clear" w:color="auto" w:fill="auto"/>
        <w:spacing w:after="0" w:line="276" w:lineRule="auto"/>
        <w:ind w:left="3120" w:right="71" w:firstLine="0"/>
        <w:jc w:val="left"/>
        <w:rPr>
          <w:sz w:val="8"/>
        </w:rPr>
      </w:pPr>
    </w:p>
    <w:p w:rsidR="0093749F" w:rsidRDefault="0093749F" w:rsidP="0093749F">
      <w:pPr>
        <w:pStyle w:val="42"/>
        <w:shd w:val="clear" w:color="auto" w:fill="auto"/>
        <w:spacing w:after="0" w:line="276" w:lineRule="auto"/>
        <w:ind w:left="3120" w:right="71" w:firstLine="0"/>
        <w:jc w:val="left"/>
      </w:pPr>
    </w:p>
    <w:p w:rsidR="0093749F" w:rsidRDefault="0093749F" w:rsidP="00ED286A">
      <w:pPr>
        <w:pStyle w:val="42"/>
        <w:shd w:val="clear" w:color="auto" w:fill="auto"/>
        <w:spacing w:after="0" w:line="276" w:lineRule="auto"/>
        <w:ind w:right="71" w:firstLine="0"/>
        <w:jc w:val="center"/>
      </w:pPr>
      <w:r>
        <w:t>Договор №__</w:t>
      </w:r>
    </w:p>
    <w:p w:rsidR="0093749F" w:rsidRDefault="0093749F" w:rsidP="00ED286A">
      <w:pPr>
        <w:pStyle w:val="42"/>
        <w:shd w:val="clear" w:color="auto" w:fill="auto"/>
        <w:spacing w:after="0" w:line="276" w:lineRule="auto"/>
        <w:ind w:right="71" w:firstLine="0"/>
        <w:jc w:val="center"/>
      </w:pPr>
      <w:r>
        <w:t>купли-продажи товара</w:t>
      </w:r>
    </w:p>
    <w:p w:rsidR="0093749F" w:rsidRDefault="0093749F" w:rsidP="0093749F">
      <w:pPr>
        <w:pStyle w:val="42"/>
        <w:shd w:val="clear" w:color="auto" w:fill="auto"/>
        <w:spacing w:after="0" w:line="276" w:lineRule="auto"/>
        <w:ind w:left="160" w:right="71" w:firstLine="0"/>
        <w:jc w:val="center"/>
      </w:pPr>
    </w:p>
    <w:p w:rsidR="0093749F" w:rsidRDefault="0093749F" w:rsidP="00BC7298">
      <w:pPr>
        <w:pStyle w:val="22"/>
        <w:shd w:val="clear" w:color="auto" w:fill="auto"/>
        <w:tabs>
          <w:tab w:val="left" w:leader="underscore" w:pos="0"/>
        </w:tabs>
        <w:spacing w:before="0" w:after="7" w:line="240" w:lineRule="auto"/>
        <w:ind w:right="-30" w:firstLine="0"/>
        <w:jc w:val="center"/>
      </w:pPr>
      <w:r>
        <w:t>______________________                              «___»______________</w:t>
      </w:r>
      <w:r>
        <w:tab/>
        <w:t>20__ г.</w:t>
      </w:r>
    </w:p>
    <w:p w:rsidR="0093749F" w:rsidRDefault="0093749F" w:rsidP="00BC7298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11Exact"/>
          <w:rFonts w:eastAsia="Arial Unicode MS"/>
          <w:iCs w:val="0"/>
        </w:rPr>
        <w:t xml:space="preserve"> </w:t>
      </w:r>
      <w:r w:rsidRPr="008A5528">
        <w:rPr>
          <w:rStyle w:val="11Exact"/>
          <w:rFonts w:eastAsia="Arial Unicode MS"/>
          <w:iCs w:val="0"/>
        </w:rPr>
        <w:t>(населенный пункт)</w:t>
      </w:r>
      <w:r>
        <w:rPr>
          <w:rStyle w:val="11Exact"/>
          <w:rFonts w:eastAsia="Arial Unicode MS"/>
          <w:iCs w:val="0"/>
        </w:rPr>
        <w:t xml:space="preserve">                                                     </w:t>
      </w:r>
      <w:r w:rsidRPr="008A5528">
        <w:rPr>
          <w:rFonts w:ascii="Times New Roman" w:hAnsi="Times New Roman" w:cs="Times New Roman"/>
          <w:i/>
          <w:sz w:val="16"/>
          <w:szCs w:val="16"/>
        </w:rPr>
        <w:t>(дата заключения договора)</w:t>
      </w:r>
    </w:p>
    <w:p w:rsidR="0093749F" w:rsidRDefault="0093749F" w:rsidP="00BC7298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3749F" w:rsidRDefault="0093749F" w:rsidP="00BC7298">
      <w:pPr>
        <w:pStyle w:val="22"/>
        <w:shd w:val="clear" w:color="auto" w:fill="auto"/>
        <w:tabs>
          <w:tab w:val="left" w:leader="underscore" w:pos="7088"/>
        </w:tabs>
        <w:spacing w:before="0" w:line="240" w:lineRule="auto"/>
        <w:ind w:right="-30" w:firstLine="0"/>
      </w:pPr>
      <w:r w:rsidRPr="003D2CC2">
        <w:rPr>
          <w:color w:val="auto"/>
        </w:rPr>
        <w:t>_________________________</w:t>
      </w:r>
      <w:r>
        <w:rPr>
          <w:color w:val="auto"/>
        </w:rPr>
        <w:t>___________________________</w:t>
      </w:r>
      <w:r w:rsidRPr="003D2CC2">
        <w:rPr>
          <w:color w:val="auto"/>
        </w:rPr>
        <w:t>__</w:t>
      </w:r>
      <w:r>
        <w:t>именуем__ в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</w:pPr>
      <w:r>
        <w:t xml:space="preserve">                                     (наименование  предприятия, организации) 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дальнейшем</w:t>
      </w:r>
      <w:proofErr w:type="gramEnd"/>
      <w:r>
        <w:rPr>
          <w:rStyle w:val="1110pt"/>
        </w:rPr>
        <w:t xml:space="preserve"> </w:t>
      </w:r>
      <w:r>
        <w:rPr>
          <w:rStyle w:val="1110pt0"/>
        </w:rPr>
        <w:t xml:space="preserve">«Продавец», </w:t>
      </w:r>
      <w:r>
        <w:rPr>
          <w:rStyle w:val="1110pt"/>
        </w:rPr>
        <w:t>в лице_____________________________________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</w:pPr>
      <w:r>
        <w:t xml:space="preserve">                                                                                                            (должность, Ф.И.О.) 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  <w:rPr>
          <w:rStyle w:val="1110pt"/>
        </w:rPr>
      </w:pPr>
      <w:proofErr w:type="gramStart"/>
      <w:r>
        <w:rPr>
          <w:rStyle w:val="1110pt"/>
        </w:rPr>
        <w:t>действующего</w:t>
      </w:r>
      <w:proofErr w:type="gramEnd"/>
      <w:r>
        <w:rPr>
          <w:rStyle w:val="1110pt"/>
        </w:rPr>
        <w:t xml:space="preserve"> на основании __________________________, с одной стороны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</w:pPr>
      <w:r>
        <w:t xml:space="preserve">                                                                       (устава, положения.) </w:t>
      </w:r>
    </w:p>
    <w:p w:rsidR="0093749F" w:rsidRPr="003D2CC2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  <w:rPr>
          <w:i w:val="0"/>
        </w:rPr>
      </w:pPr>
      <w:r w:rsidRPr="006333D7">
        <w:rPr>
          <w:i w:val="0"/>
          <w:sz w:val="20"/>
        </w:rPr>
        <w:t xml:space="preserve"> и </w:t>
      </w:r>
      <w:r>
        <w:rPr>
          <w:i w:val="0"/>
        </w:rPr>
        <w:t>______________________________________________________________________________</w:t>
      </w:r>
    </w:p>
    <w:p w:rsidR="0093749F" w:rsidRDefault="0093749F" w:rsidP="00BC7298">
      <w:pPr>
        <w:pStyle w:val="110"/>
        <w:shd w:val="clear" w:color="auto" w:fill="auto"/>
        <w:spacing w:before="0" w:after="2" w:line="240" w:lineRule="auto"/>
        <w:ind w:left="1620" w:right="71"/>
        <w:jc w:val="left"/>
      </w:pPr>
      <w:r>
        <w:t>(наименование кооператива)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  <w:rPr>
          <w:rStyle w:val="1110pt"/>
        </w:rPr>
      </w:pPr>
      <w:r w:rsidRPr="00992ECA">
        <w:rPr>
          <w:i w:val="0"/>
          <w:sz w:val="20"/>
        </w:rPr>
        <w:t xml:space="preserve">именуем__ в дальнейшем </w:t>
      </w:r>
      <w:r w:rsidRPr="00992ECA">
        <w:rPr>
          <w:rStyle w:val="23"/>
          <w:i w:val="0"/>
        </w:rPr>
        <w:t>«Покупатель»,</w:t>
      </w:r>
      <w:r w:rsidRPr="0093749F">
        <w:rPr>
          <w:rStyle w:val="1110pt"/>
        </w:rPr>
        <w:t xml:space="preserve"> </w:t>
      </w:r>
      <w:r>
        <w:rPr>
          <w:rStyle w:val="1110pt"/>
        </w:rPr>
        <w:t>в л</w:t>
      </w:r>
      <w:r>
        <w:rPr>
          <w:rStyle w:val="1110pt"/>
        </w:rPr>
        <w:t>и</w:t>
      </w:r>
      <w:r>
        <w:rPr>
          <w:rStyle w:val="1110pt"/>
        </w:rPr>
        <w:t>це________________________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</w:pPr>
      <w:r>
        <w:t xml:space="preserve">                                                                                                        </w:t>
      </w:r>
      <w:r w:rsidR="00992ECA">
        <w:t xml:space="preserve">   </w:t>
      </w:r>
      <w:r>
        <w:t xml:space="preserve">    (должность, Ф.И.О.) 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0"/>
        </w:tabs>
        <w:spacing w:before="0" w:after="0" w:line="240" w:lineRule="auto"/>
        <w:ind w:right="71"/>
        <w:jc w:val="left"/>
        <w:rPr>
          <w:rStyle w:val="1110pt"/>
        </w:rPr>
      </w:pPr>
      <w:proofErr w:type="spellStart"/>
      <w:r>
        <w:rPr>
          <w:rStyle w:val="1110pt"/>
        </w:rPr>
        <w:t>действующ</w:t>
      </w:r>
      <w:proofErr w:type="spellEnd"/>
      <w:r>
        <w:rPr>
          <w:rStyle w:val="1110pt"/>
        </w:rPr>
        <w:t xml:space="preserve">___ на основании _________________________, </w:t>
      </w:r>
      <w:r w:rsidRPr="0093749F">
        <w:rPr>
          <w:rStyle w:val="1110pt"/>
        </w:rPr>
        <w:t>с другой ст</w:t>
      </w:r>
      <w:r w:rsidRPr="0093749F">
        <w:rPr>
          <w:rStyle w:val="1110pt"/>
        </w:rPr>
        <w:t>о</w:t>
      </w:r>
      <w:r w:rsidRPr="0093749F">
        <w:rPr>
          <w:rStyle w:val="1110pt"/>
        </w:rPr>
        <w:t>роны,</w:t>
      </w:r>
    </w:p>
    <w:p w:rsidR="0093749F" w:rsidRDefault="0093749F" w:rsidP="00BC7298">
      <w:pPr>
        <w:pStyle w:val="110"/>
        <w:shd w:val="clear" w:color="auto" w:fill="auto"/>
        <w:tabs>
          <w:tab w:val="left" w:leader="underscore" w:pos="4579"/>
        </w:tabs>
        <w:spacing w:before="0" w:after="0" w:line="240" w:lineRule="auto"/>
        <w:ind w:right="71"/>
        <w:jc w:val="left"/>
      </w:pPr>
      <w:r>
        <w:t xml:space="preserve">                                                                       (устава, положения.) </w:t>
      </w:r>
    </w:p>
    <w:p w:rsidR="0093749F" w:rsidRDefault="0093749F" w:rsidP="00BC7298">
      <w:pPr>
        <w:pStyle w:val="22"/>
        <w:shd w:val="clear" w:color="auto" w:fill="auto"/>
        <w:tabs>
          <w:tab w:val="left" w:leader="underscore" w:pos="1219"/>
          <w:tab w:val="left" w:leader="underscore" w:pos="7234"/>
        </w:tabs>
        <w:spacing w:before="0" w:after="12" w:line="276" w:lineRule="auto"/>
        <w:ind w:right="71" w:firstLine="0"/>
      </w:pPr>
      <w:r>
        <w:rPr>
          <w:rStyle w:val="23"/>
        </w:rPr>
        <w:t xml:space="preserve"> </w:t>
      </w:r>
      <w:r>
        <w:t>заключили настоящий Договор о нижеследующем:</w:t>
      </w:r>
    </w:p>
    <w:p w:rsidR="00585572" w:rsidRDefault="001364A9" w:rsidP="00BC7298">
      <w:pPr>
        <w:pStyle w:val="42"/>
        <w:shd w:val="clear" w:color="auto" w:fill="auto"/>
        <w:spacing w:after="0" w:line="276" w:lineRule="auto"/>
        <w:ind w:left="40" w:right="71" w:firstLine="0"/>
        <w:jc w:val="center"/>
      </w:pPr>
      <w:r>
        <w:t>1. Предмет Договора</w:t>
      </w:r>
    </w:p>
    <w:p w:rsidR="00585572" w:rsidRDefault="001364A9" w:rsidP="00BC7298">
      <w:pPr>
        <w:pStyle w:val="22"/>
        <w:numPr>
          <w:ilvl w:val="0"/>
          <w:numId w:val="23"/>
        </w:numPr>
        <w:shd w:val="clear" w:color="auto" w:fill="auto"/>
        <w:tabs>
          <w:tab w:val="left" w:pos="1016"/>
        </w:tabs>
        <w:spacing w:before="0" w:line="276" w:lineRule="auto"/>
        <w:ind w:right="71" w:firstLine="600"/>
      </w:pPr>
      <w:r>
        <w:t>Продавец обязуется поставить и передать в собственность П</w:t>
      </w:r>
      <w:r>
        <w:t>о</w:t>
      </w:r>
      <w:r>
        <w:t>купателю смесь измельченного зернового сырья - комбикорм (далее - Товар), а Покупатель обязуется принять Товар и оплатить его на условиях Насто</w:t>
      </w:r>
      <w:r>
        <w:t>я</w:t>
      </w:r>
      <w:r>
        <w:t>щего Договора.</w:t>
      </w:r>
    </w:p>
    <w:p w:rsidR="00585572" w:rsidRDefault="00A732D3" w:rsidP="00BC7298">
      <w:pPr>
        <w:pStyle w:val="a8"/>
        <w:numPr>
          <w:ilvl w:val="0"/>
          <w:numId w:val="23"/>
        </w:numPr>
        <w:shd w:val="clear" w:color="auto" w:fill="auto"/>
        <w:tabs>
          <w:tab w:val="left" w:pos="1059"/>
          <w:tab w:val="right" w:leader="underscore" w:pos="7250"/>
        </w:tabs>
        <w:spacing w:before="0" w:after="0" w:line="276" w:lineRule="auto"/>
        <w:ind w:right="71" w:firstLine="600"/>
      </w:pPr>
      <w:r>
        <w:fldChar w:fldCharType="begin"/>
      </w:r>
      <w:r w:rsidR="001364A9">
        <w:instrText xml:space="preserve"> TOC \o "1-5" \h \z </w:instrText>
      </w:r>
      <w:r>
        <w:fldChar w:fldCharType="separate"/>
      </w:r>
      <w:r w:rsidR="001364A9">
        <w:t>Наименование товара:</w:t>
      </w:r>
      <w:r w:rsidR="001364A9">
        <w:tab/>
        <w:t>.</w:t>
      </w:r>
    </w:p>
    <w:p w:rsidR="00585572" w:rsidRDefault="001364A9" w:rsidP="00BC7298">
      <w:pPr>
        <w:pStyle w:val="a8"/>
        <w:numPr>
          <w:ilvl w:val="0"/>
          <w:numId w:val="23"/>
        </w:numPr>
        <w:shd w:val="clear" w:color="auto" w:fill="auto"/>
        <w:tabs>
          <w:tab w:val="left" w:pos="1059"/>
          <w:tab w:val="right" w:leader="underscore" w:pos="7250"/>
        </w:tabs>
        <w:spacing w:before="0" w:after="0" w:line="276" w:lineRule="auto"/>
        <w:ind w:right="71" w:firstLine="600"/>
      </w:pPr>
      <w:r>
        <w:t>Изготовитель товара:</w:t>
      </w:r>
      <w:r>
        <w:tab/>
        <w:t>.</w:t>
      </w:r>
    </w:p>
    <w:p w:rsidR="00585572" w:rsidRDefault="001364A9" w:rsidP="00BC7298">
      <w:pPr>
        <w:pStyle w:val="a8"/>
        <w:numPr>
          <w:ilvl w:val="0"/>
          <w:numId w:val="23"/>
        </w:numPr>
        <w:shd w:val="clear" w:color="auto" w:fill="auto"/>
        <w:tabs>
          <w:tab w:val="left" w:pos="1059"/>
          <w:tab w:val="right" w:leader="underscore" w:pos="7250"/>
        </w:tabs>
        <w:spacing w:before="0" w:after="0" w:line="276" w:lineRule="auto"/>
        <w:ind w:right="71" w:firstLine="600"/>
      </w:pPr>
      <w:r>
        <w:t>Местонахождение товара:</w:t>
      </w:r>
      <w:r>
        <w:tab/>
        <w:t>.</w:t>
      </w:r>
    </w:p>
    <w:p w:rsidR="00585572" w:rsidRDefault="001364A9" w:rsidP="00BC7298">
      <w:pPr>
        <w:pStyle w:val="a8"/>
        <w:numPr>
          <w:ilvl w:val="0"/>
          <w:numId w:val="23"/>
        </w:numPr>
        <w:shd w:val="clear" w:color="auto" w:fill="auto"/>
        <w:tabs>
          <w:tab w:val="left" w:pos="1059"/>
          <w:tab w:val="center" w:pos="3096"/>
        </w:tabs>
        <w:spacing w:before="0" w:after="0" w:line="276" w:lineRule="auto"/>
        <w:ind w:right="-248" w:firstLine="600"/>
      </w:pPr>
      <w:r>
        <w:t>Товар передается</w:t>
      </w:r>
      <w:r>
        <w:tab/>
        <w:t>в собственность Покупателю в колич</w:t>
      </w:r>
      <w:r>
        <w:t>е</w:t>
      </w:r>
      <w:r>
        <w:t>стве</w:t>
      </w:r>
      <w:r w:rsidR="00BB0305">
        <w:t>_______</w:t>
      </w:r>
      <w:proofErr w:type="gramStart"/>
      <w:r w:rsidR="00BB0305">
        <w:t xml:space="preserve"> .</w:t>
      </w:r>
      <w:proofErr w:type="gramEnd"/>
    </w:p>
    <w:p w:rsidR="00585572" w:rsidRDefault="001364A9" w:rsidP="00BC7298">
      <w:pPr>
        <w:pStyle w:val="a8"/>
        <w:numPr>
          <w:ilvl w:val="0"/>
          <w:numId w:val="23"/>
        </w:numPr>
        <w:shd w:val="clear" w:color="auto" w:fill="auto"/>
        <w:tabs>
          <w:tab w:val="left" w:pos="1021"/>
          <w:tab w:val="left" w:leader="underscore" w:pos="7147"/>
        </w:tabs>
        <w:spacing w:before="0" w:after="0" w:line="276" w:lineRule="auto"/>
        <w:ind w:right="71" w:firstLine="600"/>
      </w:pPr>
      <w:r>
        <w:t>Качество передаваемого в собственность Покупателю Товара должно соответствовать действующему законодательству. Качество Товара должно быть подтверждено следующими документами:</w:t>
      </w:r>
      <w:r>
        <w:tab/>
        <w:t>.</w:t>
      </w:r>
      <w:r w:rsidR="00A732D3">
        <w:fldChar w:fldCharType="end"/>
      </w:r>
    </w:p>
    <w:p w:rsidR="00585572" w:rsidRDefault="001364A9" w:rsidP="00BC7298">
      <w:pPr>
        <w:pStyle w:val="42"/>
        <w:shd w:val="clear" w:color="auto" w:fill="auto"/>
        <w:spacing w:after="0" w:line="276" w:lineRule="auto"/>
        <w:ind w:left="40" w:right="71" w:firstLine="0"/>
        <w:jc w:val="center"/>
      </w:pPr>
      <w:r>
        <w:t>2. Права и обязанности сторон</w:t>
      </w:r>
    </w:p>
    <w:p w:rsidR="00585572" w:rsidRDefault="001364A9" w:rsidP="00BC7298">
      <w:pPr>
        <w:pStyle w:val="22"/>
        <w:numPr>
          <w:ilvl w:val="0"/>
          <w:numId w:val="24"/>
        </w:numPr>
        <w:shd w:val="clear" w:color="auto" w:fill="auto"/>
        <w:tabs>
          <w:tab w:val="left" w:pos="1011"/>
        </w:tabs>
        <w:spacing w:before="0" w:line="276" w:lineRule="auto"/>
        <w:ind w:right="71" w:firstLine="600"/>
      </w:pPr>
      <w:r>
        <w:t>Продавец гарантирует, что на момент заключения настоящего договора Товар принадлежит ему на праве собственности и не обременен правами третьих лиц (не продан, не находится в залоге и др.).</w:t>
      </w:r>
    </w:p>
    <w:p w:rsidR="00585572" w:rsidRDefault="001364A9" w:rsidP="00BC7298">
      <w:pPr>
        <w:pStyle w:val="22"/>
        <w:numPr>
          <w:ilvl w:val="0"/>
          <w:numId w:val="24"/>
        </w:numPr>
        <w:shd w:val="clear" w:color="auto" w:fill="auto"/>
        <w:tabs>
          <w:tab w:val="left" w:pos="1074"/>
        </w:tabs>
        <w:spacing w:before="0" w:line="276" w:lineRule="auto"/>
        <w:ind w:right="71" w:firstLine="600"/>
      </w:pPr>
      <w:r>
        <w:t>Продавец обязан:</w:t>
      </w:r>
    </w:p>
    <w:p w:rsidR="00585572" w:rsidRDefault="001364A9" w:rsidP="00BC7298">
      <w:pPr>
        <w:pStyle w:val="22"/>
        <w:numPr>
          <w:ilvl w:val="0"/>
          <w:numId w:val="25"/>
        </w:numPr>
        <w:shd w:val="clear" w:color="auto" w:fill="auto"/>
        <w:tabs>
          <w:tab w:val="left" w:pos="1206"/>
        </w:tabs>
        <w:spacing w:before="0" w:line="276" w:lineRule="auto"/>
        <w:ind w:right="71" w:firstLine="600"/>
      </w:pPr>
      <w:r>
        <w:t>Передать Товар надлежащего качества. Подтверждением к</w:t>
      </w:r>
      <w:r>
        <w:t>а</w:t>
      </w:r>
      <w:r>
        <w:lastRenderedPageBreak/>
        <w:t>чества</w:t>
      </w:r>
    </w:p>
    <w:p w:rsidR="00585572" w:rsidRDefault="001364A9" w:rsidP="00BC7298">
      <w:pPr>
        <w:pStyle w:val="22"/>
        <w:shd w:val="clear" w:color="auto" w:fill="auto"/>
        <w:tabs>
          <w:tab w:val="left" w:leader="underscore" w:pos="5566"/>
        </w:tabs>
        <w:spacing w:before="0" w:line="276" w:lineRule="auto"/>
        <w:ind w:right="71" w:firstLine="0"/>
      </w:pPr>
      <w:r>
        <w:t>служит</w:t>
      </w:r>
      <w:r>
        <w:tab/>
        <w:t>.</w:t>
      </w:r>
    </w:p>
    <w:p w:rsidR="00585572" w:rsidRDefault="001364A9" w:rsidP="00BC7298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6" w:lineRule="auto"/>
        <w:ind w:right="71" w:firstLine="600"/>
      </w:pPr>
      <w:r>
        <w:t xml:space="preserve">Товар должен быть </w:t>
      </w:r>
      <w:proofErr w:type="spellStart"/>
      <w:r>
        <w:t>затарен</w:t>
      </w:r>
      <w:proofErr w:type="spellEnd"/>
      <w:r>
        <w:t xml:space="preserve"> и упакован Продавцом таким о</w:t>
      </w:r>
      <w:r>
        <w:t>б</w:t>
      </w:r>
      <w:r>
        <w:t>разом, чтобы исключить порчу и (или) уничтожение его на период поставки до приемки товара Покупателем. Стоимость тары и упаковки входит в цену товара.</w:t>
      </w:r>
    </w:p>
    <w:p w:rsidR="00585572" w:rsidRDefault="001364A9" w:rsidP="00BC7298">
      <w:pPr>
        <w:pStyle w:val="22"/>
        <w:numPr>
          <w:ilvl w:val="0"/>
          <w:numId w:val="25"/>
        </w:numPr>
        <w:shd w:val="clear" w:color="auto" w:fill="auto"/>
        <w:tabs>
          <w:tab w:val="left" w:pos="1167"/>
        </w:tabs>
        <w:spacing w:before="0" w:line="276" w:lineRule="auto"/>
        <w:ind w:right="71" w:firstLine="600"/>
      </w:pPr>
      <w:r>
        <w:t>В день отгрузки Товара по телефону (или иным способом) с</w:t>
      </w:r>
      <w:r>
        <w:t>о</w:t>
      </w:r>
      <w:r>
        <w:t>общить Покупателю об отгрузке товара в адрес Покупателя.</w:t>
      </w:r>
    </w:p>
    <w:p w:rsidR="00585572" w:rsidRDefault="001364A9" w:rsidP="00BC7298">
      <w:pPr>
        <w:pStyle w:val="22"/>
        <w:numPr>
          <w:ilvl w:val="0"/>
          <w:numId w:val="24"/>
        </w:numPr>
        <w:shd w:val="clear" w:color="auto" w:fill="auto"/>
        <w:tabs>
          <w:tab w:val="left" w:pos="1211"/>
        </w:tabs>
        <w:spacing w:before="0" w:line="276" w:lineRule="auto"/>
        <w:ind w:right="71" w:firstLine="600"/>
      </w:pPr>
      <w:r>
        <w:t>Покупатель обязан:</w:t>
      </w:r>
    </w:p>
    <w:p w:rsidR="00585572" w:rsidRDefault="001364A9" w:rsidP="00BC7298">
      <w:pPr>
        <w:pStyle w:val="22"/>
        <w:numPr>
          <w:ilvl w:val="0"/>
          <w:numId w:val="26"/>
        </w:numPr>
        <w:shd w:val="clear" w:color="auto" w:fill="auto"/>
        <w:tabs>
          <w:tab w:val="left" w:pos="1167"/>
        </w:tabs>
        <w:spacing w:before="0" w:line="276" w:lineRule="auto"/>
        <w:ind w:right="71" w:firstLine="600"/>
      </w:pPr>
      <w:r>
        <w:t>Принять от Продавца Товар в порядке и сроках, предусмо</w:t>
      </w:r>
      <w:r>
        <w:t>т</w:t>
      </w:r>
      <w:r>
        <w:t>ренных настоящим Договором. Документом, подтверждающим фактическую передачу Товара, является Товарная накладная. Указанный документ с</w:t>
      </w:r>
      <w:r>
        <w:t>о</w:t>
      </w:r>
      <w:r>
        <w:t>ставляется в двух экземплярах и подписывается обеими сторонами договора.</w:t>
      </w:r>
    </w:p>
    <w:p w:rsidR="00585572" w:rsidRDefault="001364A9" w:rsidP="00BC7298">
      <w:pPr>
        <w:pStyle w:val="22"/>
        <w:numPr>
          <w:ilvl w:val="0"/>
          <w:numId w:val="26"/>
        </w:numPr>
        <w:shd w:val="clear" w:color="auto" w:fill="auto"/>
        <w:tabs>
          <w:tab w:val="left" w:pos="1211"/>
        </w:tabs>
        <w:spacing w:before="0" w:line="276" w:lineRule="auto"/>
        <w:ind w:right="71" w:firstLine="600"/>
      </w:pPr>
      <w:r>
        <w:t>Обеспечить разгрузку и приемку полученного товара.</w:t>
      </w:r>
    </w:p>
    <w:p w:rsidR="00585572" w:rsidRDefault="001364A9" w:rsidP="00BC7298">
      <w:pPr>
        <w:pStyle w:val="22"/>
        <w:numPr>
          <w:ilvl w:val="0"/>
          <w:numId w:val="26"/>
        </w:numPr>
        <w:shd w:val="clear" w:color="auto" w:fill="auto"/>
        <w:tabs>
          <w:tab w:val="left" w:pos="1163"/>
        </w:tabs>
        <w:spacing w:before="0" w:line="276" w:lineRule="auto"/>
        <w:ind w:right="71" w:firstLine="600"/>
      </w:pPr>
      <w:r>
        <w:t>Осуществить проверку при приемке товара по количеству, к</w:t>
      </w:r>
      <w:r>
        <w:t>а</w:t>
      </w:r>
      <w:r>
        <w:t>честву, составить и подписать соответствующие документы.</w:t>
      </w:r>
    </w:p>
    <w:p w:rsidR="00585572" w:rsidRDefault="001364A9" w:rsidP="00BC7298">
      <w:pPr>
        <w:pStyle w:val="22"/>
        <w:numPr>
          <w:ilvl w:val="0"/>
          <w:numId w:val="26"/>
        </w:numPr>
        <w:shd w:val="clear" w:color="auto" w:fill="auto"/>
        <w:tabs>
          <w:tab w:val="left" w:pos="1211"/>
        </w:tabs>
        <w:spacing w:before="0" w:line="276" w:lineRule="auto"/>
        <w:ind w:right="71" w:firstLine="600"/>
      </w:pPr>
      <w:r>
        <w:t xml:space="preserve">Сообщить Продавцу о </w:t>
      </w:r>
      <w:proofErr w:type="gramStart"/>
      <w:r>
        <w:t>замеченных</w:t>
      </w:r>
      <w:proofErr w:type="gramEnd"/>
      <w:r>
        <w:t xml:space="preserve"> при приемке или в процессе</w:t>
      </w:r>
    </w:p>
    <w:p w:rsidR="00585572" w:rsidRDefault="001364A9" w:rsidP="00BC7298">
      <w:pPr>
        <w:pStyle w:val="22"/>
        <w:shd w:val="clear" w:color="auto" w:fill="auto"/>
        <w:tabs>
          <w:tab w:val="left" w:leader="underscore" w:pos="6024"/>
        </w:tabs>
        <w:spacing w:before="0" w:line="276" w:lineRule="auto"/>
        <w:ind w:right="71" w:firstLine="0"/>
      </w:pPr>
      <w:r>
        <w:t>эксплуатации недостатках проданного товара в срок</w:t>
      </w:r>
      <w:r>
        <w:tab/>
        <w:t>.</w:t>
      </w:r>
    </w:p>
    <w:p w:rsidR="00585572" w:rsidRDefault="001364A9" w:rsidP="00BC7298">
      <w:pPr>
        <w:pStyle w:val="22"/>
        <w:numPr>
          <w:ilvl w:val="0"/>
          <w:numId w:val="26"/>
        </w:numPr>
        <w:shd w:val="clear" w:color="auto" w:fill="auto"/>
        <w:tabs>
          <w:tab w:val="left" w:pos="1163"/>
        </w:tabs>
        <w:spacing w:before="0" w:line="276" w:lineRule="auto"/>
        <w:ind w:right="71" w:firstLine="600"/>
      </w:pPr>
      <w:r>
        <w:t>Оплатить Продавцу полную стоимость Товара, предусмотре</w:t>
      </w:r>
      <w:r>
        <w:t>н</w:t>
      </w:r>
      <w:r>
        <w:t>ную п.4.2 настоящего Договора.</w:t>
      </w:r>
    </w:p>
    <w:p w:rsidR="00ED286A" w:rsidRDefault="001364A9" w:rsidP="00BC7298">
      <w:pPr>
        <w:pStyle w:val="22"/>
        <w:numPr>
          <w:ilvl w:val="0"/>
          <w:numId w:val="27"/>
        </w:numPr>
        <w:shd w:val="clear" w:color="auto" w:fill="auto"/>
        <w:tabs>
          <w:tab w:val="left" w:pos="1014"/>
        </w:tabs>
        <w:spacing w:before="0" w:line="276" w:lineRule="auto"/>
        <w:ind w:right="71" w:firstLine="600"/>
      </w:pPr>
      <w:r>
        <w:t>Право собственности на Товар у Покупателя возникает с момента оплаты Товара.</w:t>
      </w:r>
      <w:r w:rsidR="00ED286A">
        <w:tab/>
      </w:r>
    </w:p>
    <w:p w:rsidR="00585572" w:rsidRDefault="001364A9" w:rsidP="00BC7298">
      <w:pPr>
        <w:pStyle w:val="42"/>
        <w:numPr>
          <w:ilvl w:val="0"/>
          <w:numId w:val="28"/>
        </w:numPr>
        <w:shd w:val="clear" w:color="auto" w:fill="auto"/>
        <w:tabs>
          <w:tab w:val="left" w:pos="2638"/>
        </w:tabs>
        <w:spacing w:after="0" w:line="276" w:lineRule="auto"/>
        <w:ind w:left="2320" w:right="71" w:firstLine="0"/>
      </w:pPr>
      <w:r>
        <w:t>Сроки и порядок поставки</w:t>
      </w:r>
    </w:p>
    <w:p w:rsidR="00BB0305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62"/>
          <w:tab w:val="left" w:pos="6663"/>
          <w:tab w:val="left" w:leader="underscore" w:pos="7236"/>
        </w:tabs>
        <w:spacing w:before="0" w:line="276" w:lineRule="auto"/>
        <w:ind w:right="71" w:firstLine="600"/>
      </w:pPr>
      <w:r>
        <w:t>Передача Товара от Продавца к Покупателю осуществляется «</w:t>
      </w:r>
      <w:r w:rsidR="00BB0305">
        <w:t>__</w:t>
      </w:r>
      <w:r>
        <w:t>»</w:t>
      </w:r>
      <w:r w:rsidR="00BB0305">
        <w:t>_________ 20__</w:t>
      </w:r>
      <w:r>
        <w:t>года. Продавец поставляет товар собственным тран</w:t>
      </w:r>
      <w:r>
        <w:t>с</w:t>
      </w:r>
      <w:r>
        <w:t>портом.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62"/>
          <w:tab w:val="left" w:pos="6663"/>
          <w:tab w:val="left" w:leader="underscore" w:pos="7236"/>
        </w:tabs>
        <w:spacing w:before="0" w:line="276" w:lineRule="auto"/>
        <w:ind w:right="71" w:firstLine="600"/>
      </w:pPr>
      <w:r>
        <w:t>Пунктом поставки Товара по настоящему Договору является: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14"/>
        </w:tabs>
        <w:spacing w:before="0" w:line="276" w:lineRule="auto"/>
        <w:ind w:right="71" w:firstLine="600"/>
      </w:pPr>
      <w:r>
        <w:t>В день отгрузки Товара Продавец должен по телефону (или иным способом) сообщить Покупателю об отгрузке товара в адрес Покупателя.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09"/>
        </w:tabs>
        <w:spacing w:before="0" w:line="276" w:lineRule="auto"/>
        <w:ind w:right="71" w:firstLine="600"/>
      </w:pPr>
      <w:r>
        <w:t>Обязательства Продавца по срокам передачи Товара, количеству и качеству Товара считаются выполненными с момента подписания акта сдач</w:t>
      </w:r>
      <w:proofErr w:type="gramStart"/>
      <w:r>
        <w:t>и-</w:t>
      </w:r>
      <w:proofErr w:type="gramEnd"/>
      <w:r>
        <w:t xml:space="preserve"> приемки Продавцом и Покупателем.</w:t>
      </w:r>
    </w:p>
    <w:p w:rsidR="00585572" w:rsidRDefault="001364A9" w:rsidP="00BC7298">
      <w:pPr>
        <w:pStyle w:val="42"/>
        <w:numPr>
          <w:ilvl w:val="0"/>
          <w:numId w:val="28"/>
        </w:numPr>
        <w:shd w:val="clear" w:color="auto" w:fill="auto"/>
        <w:tabs>
          <w:tab w:val="left" w:pos="2713"/>
        </w:tabs>
        <w:spacing w:after="0" w:line="276" w:lineRule="auto"/>
        <w:ind w:left="2400" w:right="71" w:firstLine="0"/>
      </w:pPr>
      <w:r>
        <w:t>Цена и порядок расчетов</w:t>
      </w:r>
    </w:p>
    <w:p w:rsidR="00BB0305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67"/>
          <w:tab w:val="left" w:leader="underscore" w:pos="6663"/>
        </w:tabs>
        <w:spacing w:before="0" w:line="276" w:lineRule="auto"/>
        <w:ind w:right="71" w:firstLine="567"/>
      </w:pPr>
      <w:r>
        <w:t>Цена товара за 1 кг</w:t>
      </w:r>
      <w:proofErr w:type="gramStart"/>
      <w:r>
        <w:t>.</w:t>
      </w:r>
      <w:proofErr w:type="gramEnd"/>
      <w:r w:rsidR="00290388">
        <w:t xml:space="preserve"> </w:t>
      </w:r>
      <w:proofErr w:type="gramStart"/>
      <w:r>
        <w:t>с</w:t>
      </w:r>
      <w:proofErr w:type="gramEnd"/>
      <w:r>
        <w:t>оставляет</w:t>
      </w:r>
      <w:r>
        <w:tab/>
        <w:t>.</w:t>
      </w:r>
    </w:p>
    <w:p w:rsidR="00BB0305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67"/>
          <w:tab w:val="left" w:leader="underscore" w:pos="6663"/>
        </w:tabs>
        <w:spacing w:before="0" w:line="276" w:lineRule="auto"/>
        <w:ind w:right="71" w:firstLine="580"/>
      </w:pPr>
      <w:r>
        <w:t>Полная стоимость Договора за весь Товар в количестве, указа</w:t>
      </w:r>
      <w:r>
        <w:t>н</w:t>
      </w:r>
      <w:r>
        <w:t>ном в п. 1.5.настоящего Договора, составляет</w:t>
      </w:r>
      <w:r w:rsidR="00BB0305">
        <w:t>______________.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67"/>
          <w:tab w:val="left" w:leader="underscore" w:pos="6663"/>
        </w:tabs>
        <w:spacing w:before="0" w:line="276" w:lineRule="auto"/>
        <w:ind w:right="35" w:firstLine="580"/>
      </w:pPr>
      <w:r>
        <w:t xml:space="preserve">После получения Товара Покупатель </w:t>
      </w:r>
      <w:proofErr w:type="gramStart"/>
      <w:r>
        <w:t>оплачивает стоимость Т</w:t>
      </w:r>
      <w:r>
        <w:t>о</w:t>
      </w:r>
      <w:r>
        <w:lastRenderedPageBreak/>
        <w:t>вара</w:t>
      </w:r>
      <w:proofErr w:type="gramEnd"/>
      <w:r>
        <w:t xml:space="preserve"> в полном</w:t>
      </w:r>
      <w:r w:rsidR="00BB0305">
        <w:t xml:space="preserve"> </w:t>
      </w:r>
      <w:r>
        <w:t>размере.</w:t>
      </w:r>
      <w:r w:rsidR="00BB0305">
        <w:t xml:space="preserve"> </w:t>
      </w:r>
      <w:r>
        <w:t>Оплата</w:t>
      </w:r>
      <w:r w:rsidR="00BB0305">
        <w:t xml:space="preserve"> </w:t>
      </w:r>
      <w:r>
        <w:t>производится</w:t>
      </w:r>
      <w:r w:rsidR="00BB0305">
        <w:t xml:space="preserve"> </w:t>
      </w:r>
      <w:r>
        <w:t>п</w:t>
      </w:r>
      <w:r>
        <w:t>о</w:t>
      </w:r>
      <w:r>
        <w:t>средством</w:t>
      </w:r>
      <w:r w:rsidR="00BB0305">
        <w:t xml:space="preserve"> _______________.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76" w:lineRule="auto"/>
        <w:ind w:right="71" w:firstLine="580"/>
      </w:pPr>
      <w:r>
        <w:t>Покупатель обязан известить Продавца о внесении платежа п</w:t>
      </w:r>
      <w:r>
        <w:t>у</w:t>
      </w:r>
      <w:r>
        <w:t>тем</w:t>
      </w:r>
      <w:r w:rsidR="00ED286A">
        <w:t>_________</w:t>
      </w:r>
      <w:r w:rsidR="00BB0305">
        <w:t>________________________</w:t>
      </w:r>
      <w:r w:rsidR="00ED286A">
        <w:t>.</w:t>
      </w:r>
    </w:p>
    <w:p w:rsidR="00585572" w:rsidRDefault="001364A9" w:rsidP="00BC7298">
      <w:pPr>
        <w:pStyle w:val="42"/>
        <w:numPr>
          <w:ilvl w:val="0"/>
          <w:numId w:val="28"/>
        </w:numPr>
        <w:shd w:val="clear" w:color="auto" w:fill="auto"/>
        <w:tabs>
          <w:tab w:val="left" w:pos="2767"/>
        </w:tabs>
        <w:spacing w:after="0" w:line="276" w:lineRule="auto"/>
        <w:ind w:left="2440" w:right="71" w:firstLine="0"/>
      </w:pPr>
      <w:r>
        <w:t>Ответственность сторон</w:t>
      </w:r>
    </w:p>
    <w:p w:rsidR="005273CA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51"/>
        </w:tabs>
        <w:spacing w:before="0" w:line="276" w:lineRule="auto"/>
        <w:ind w:right="71" w:firstLine="567"/>
      </w:pPr>
      <w:r>
        <w:t>За нарушение условий Настоящего Договора виновная сторона возмещает причиненные убытки, в том числе неполученную прибыль, в п</w:t>
      </w:r>
      <w:r>
        <w:t>о</w:t>
      </w:r>
      <w:r>
        <w:t>рядке, предусмотренном действующим законодательством.</w:t>
      </w:r>
    </w:p>
    <w:p w:rsidR="005273CA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51"/>
        </w:tabs>
        <w:spacing w:before="0" w:line="276" w:lineRule="auto"/>
        <w:ind w:right="71" w:firstLine="567"/>
      </w:pPr>
      <w:r>
        <w:t>Покупатель по Настоящему Договору несет следующую отве</w:t>
      </w:r>
      <w:r>
        <w:t>т</w:t>
      </w:r>
      <w:r>
        <w:t>ственность</w:t>
      </w:r>
      <w:r w:rsidR="005273CA">
        <w:t xml:space="preserve"> </w:t>
      </w:r>
      <w:proofErr w:type="gramStart"/>
      <w:r>
        <w:t>за</w:t>
      </w:r>
      <w:proofErr w:type="gramEnd"/>
      <w:r w:rsidR="005273CA">
        <w:t xml:space="preserve">_________________________ </w:t>
      </w:r>
      <w:proofErr w:type="gramStart"/>
      <w:r>
        <w:t>штрафная</w:t>
      </w:r>
      <w:proofErr w:type="gramEnd"/>
      <w:r>
        <w:t xml:space="preserve"> неустойка в разм</w:t>
      </w:r>
      <w:r>
        <w:t>е</w:t>
      </w:r>
      <w:r>
        <w:t>ре</w:t>
      </w:r>
      <w:r w:rsidR="005273CA">
        <w:t xml:space="preserve"> ____</w:t>
      </w:r>
      <w:r>
        <w:t>% от суммы договора.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51"/>
        </w:tabs>
        <w:spacing w:before="0" w:line="276" w:lineRule="auto"/>
        <w:ind w:right="71" w:firstLine="567"/>
      </w:pPr>
      <w:r>
        <w:t>Продавец по Настоящему Договору несет следующую отве</w:t>
      </w:r>
      <w:r>
        <w:t>т</w:t>
      </w:r>
      <w:r>
        <w:t xml:space="preserve">ственность: </w:t>
      </w:r>
      <w:proofErr w:type="gramStart"/>
      <w:r>
        <w:t>за</w:t>
      </w:r>
      <w:proofErr w:type="gramEnd"/>
      <w:r w:rsidR="005273CA">
        <w:t xml:space="preserve"> ________________________ </w:t>
      </w:r>
      <w:proofErr w:type="gramStart"/>
      <w:r>
        <w:t>штрафная</w:t>
      </w:r>
      <w:proofErr w:type="gramEnd"/>
      <w:r>
        <w:t xml:space="preserve"> неустойка в разм</w:t>
      </w:r>
      <w:r>
        <w:t>е</w:t>
      </w:r>
      <w:r>
        <w:t>ре</w:t>
      </w:r>
      <w:r w:rsidR="005273CA">
        <w:t xml:space="preserve"> ____% от суммы договора.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51"/>
        </w:tabs>
        <w:spacing w:before="0" w:line="276" w:lineRule="auto"/>
        <w:ind w:right="71" w:firstLine="580"/>
      </w:pPr>
      <w:r>
        <w:t xml:space="preserve">За односторонний необоснованный отказ от исполнения </w:t>
      </w:r>
      <w:proofErr w:type="gramStart"/>
      <w:r>
        <w:t>своих</w:t>
      </w:r>
      <w:proofErr w:type="gramEnd"/>
    </w:p>
    <w:p w:rsidR="00585572" w:rsidRDefault="001364A9" w:rsidP="00BC7298">
      <w:pPr>
        <w:pStyle w:val="22"/>
        <w:shd w:val="clear" w:color="auto" w:fill="auto"/>
        <w:tabs>
          <w:tab w:val="left" w:leader="underscore" w:pos="4183"/>
        </w:tabs>
        <w:spacing w:before="0" w:line="276" w:lineRule="auto"/>
        <w:ind w:right="71" w:firstLine="0"/>
      </w:pPr>
      <w:r>
        <w:t>обязательств в течение действия Настоящего Договора виновная сто</w:t>
      </w:r>
      <w:r w:rsidR="005273CA">
        <w:t>рона уплачивает штраф в размере ______________________________</w:t>
      </w:r>
      <w:r>
        <w:t>.</w:t>
      </w:r>
    </w:p>
    <w:p w:rsidR="00ED286A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23"/>
        </w:tabs>
        <w:spacing w:before="0" w:line="276" w:lineRule="auto"/>
        <w:ind w:right="71" w:firstLine="580"/>
      </w:pPr>
      <w:r>
        <w:t>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585572" w:rsidRDefault="001364A9" w:rsidP="00BC7298">
      <w:pPr>
        <w:pStyle w:val="42"/>
        <w:numPr>
          <w:ilvl w:val="0"/>
          <w:numId w:val="28"/>
        </w:numPr>
        <w:shd w:val="clear" w:color="auto" w:fill="auto"/>
        <w:tabs>
          <w:tab w:val="left" w:pos="2007"/>
        </w:tabs>
        <w:spacing w:after="0" w:line="276" w:lineRule="auto"/>
        <w:ind w:left="1680" w:right="71" w:firstLine="0"/>
      </w:pPr>
      <w:r>
        <w:t>Изменение условий настоящего договора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18"/>
        </w:tabs>
        <w:spacing w:before="0" w:line="276" w:lineRule="auto"/>
        <w:ind w:right="71" w:firstLine="580"/>
      </w:pPr>
      <w:r>
        <w:t>Условия Настоящего Договора могут быть изменены по взаи</w:t>
      </w:r>
      <w:r>
        <w:t>м</w:t>
      </w:r>
      <w:r>
        <w:t>ному согласию сторон с обязательным составлением письменного документа.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23"/>
        </w:tabs>
        <w:spacing w:before="0" w:line="276" w:lineRule="auto"/>
        <w:ind w:right="71" w:firstLine="580"/>
      </w:pPr>
      <w:r>
        <w:t>Ни одна из сторон не вправе передавать свои права по Насто</w:t>
      </w:r>
      <w:r>
        <w:t>я</w:t>
      </w:r>
      <w:r>
        <w:t>щему Договору третьей стороне без письменного согласия другой стороны.</w:t>
      </w:r>
    </w:p>
    <w:p w:rsidR="00585572" w:rsidRDefault="001364A9" w:rsidP="00BC7298">
      <w:pPr>
        <w:pStyle w:val="42"/>
        <w:numPr>
          <w:ilvl w:val="0"/>
          <w:numId w:val="28"/>
        </w:numPr>
        <w:shd w:val="clear" w:color="auto" w:fill="auto"/>
        <w:tabs>
          <w:tab w:val="left" w:pos="2592"/>
        </w:tabs>
        <w:spacing w:after="0" w:line="276" w:lineRule="auto"/>
        <w:ind w:left="2260" w:right="71" w:firstLine="0"/>
      </w:pPr>
      <w:r>
        <w:t>Заключительные положения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28"/>
        </w:tabs>
        <w:spacing w:before="0" w:line="276" w:lineRule="auto"/>
        <w:ind w:right="71" w:firstLine="580"/>
      </w:pPr>
      <w:r>
        <w:t>Настоящий Договор вступает в силу с момента подписания его сторонами и действует до момента его окончательного исполнения.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23"/>
        </w:tabs>
        <w:spacing w:before="0" w:line="276" w:lineRule="auto"/>
        <w:ind w:right="71" w:firstLine="580"/>
      </w:pPr>
      <w:r>
        <w:t>Настоящий Договор составлен в 2-х экземплярах, по одному для каждой из сторон.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56"/>
        </w:tabs>
        <w:spacing w:before="0" w:line="276" w:lineRule="auto"/>
        <w:ind w:right="71" w:firstLine="580"/>
      </w:pPr>
      <w:r>
        <w:t>Приложения к Договору являются неотъемлемой его частью.</w:t>
      </w:r>
    </w:p>
    <w:p w:rsidR="00585572" w:rsidRDefault="001364A9" w:rsidP="00BC7298">
      <w:pPr>
        <w:pStyle w:val="22"/>
        <w:numPr>
          <w:ilvl w:val="1"/>
          <w:numId w:val="28"/>
        </w:numPr>
        <w:shd w:val="clear" w:color="auto" w:fill="auto"/>
        <w:tabs>
          <w:tab w:val="left" w:pos="1023"/>
        </w:tabs>
        <w:spacing w:before="0" w:after="14" w:line="276" w:lineRule="auto"/>
        <w:ind w:right="71" w:firstLine="580"/>
      </w:pPr>
      <w:r>
        <w:t>В случаях, не предусмотренных Настоящим Договором, стороны руководствуются действующим Гражданским законодательством.</w:t>
      </w:r>
    </w:p>
    <w:p w:rsidR="00585572" w:rsidRDefault="001364A9" w:rsidP="00BC7298">
      <w:pPr>
        <w:pStyle w:val="42"/>
        <w:numPr>
          <w:ilvl w:val="0"/>
          <w:numId w:val="28"/>
        </w:numPr>
        <w:shd w:val="clear" w:color="auto" w:fill="auto"/>
        <w:tabs>
          <w:tab w:val="left" w:pos="2592"/>
        </w:tabs>
        <w:spacing w:after="0" w:line="276" w:lineRule="auto"/>
        <w:ind w:left="2260" w:right="71" w:firstLine="0"/>
      </w:pPr>
      <w:r>
        <w:t>Адреса и реквизиты сторон</w:t>
      </w:r>
    </w:p>
    <w:p w:rsidR="00ED286A" w:rsidRDefault="00ED286A" w:rsidP="00BC7298">
      <w:pPr>
        <w:pStyle w:val="42"/>
        <w:shd w:val="clear" w:color="auto" w:fill="auto"/>
        <w:tabs>
          <w:tab w:val="left" w:pos="2592"/>
        </w:tabs>
        <w:spacing w:after="0" w:line="276" w:lineRule="auto"/>
        <w:ind w:left="2260" w:right="71" w:firstLine="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</w:tblGrid>
      <w:tr w:rsidR="005273CA" w:rsidTr="00DB0FA9">
        <w:trPr>
          <w:trHeight w:val="533"/>
        </w:trPr>
        <w:tc>
          <w:tcPr>
            <w:tcW w:w="3457" w:type="dxa"/>
          </w:tcPr>
          <w:p w:rsidR="005273CA" w:rsidRPr="005273CA" w:rsidRDefault="005273CA" w:rsidP="00BC7298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 w:rsidRPr="005273CA">
              <w:rPr>
                <w:b/>
              </w:rPr>
              <w:t>Продавец</w:t>
            </w:r>
          </w:p>
        </w:tc>
        <w:tc>
          <w:tcPr>
            <w:tcW w:w="3457" w:type="dxa"/>
          </w:tcPr>
          <w:p w:rsidR="005273CA" w:rsidRPr="005273CA" w:rsidRDefault="005273CA" w:rsidP="00BC7298">
            <w:pPr>
              <w:pStyle w:val="22"/>
              <w:shd w:val="clear" w:color="auto" w:fill="auto"/>
              <w:tabs>
                <w:tab w:val="left" w:pos="1035"/>
                <w:tab w:val="left" w:leader="underscore" w:pos="3682"/>
              </w:tabs>
              <w:spacing w:before="0" w:line="276" w:lineRule="auto"/>
              <w:ind w:right="71" w:firstLine="0"/>
              <w:jc w:val="center"/>
              <w:rPr>
                <w:b/>
              </w:rPr>
            </w:pPr>
            <w:r w:rsidRPr="005273CA">
              <w:rPr>
                <w:b/>
              </w:rPr>
              <w:t>Покупатель</w:t>
            </w:r>
          </w:p>
        </w:tc>
      </w:tr>
    </w:tbl>
    <w:p w:rsidR="00ED286A" w:rsidRPr="0093749F" w:rsidRDefault="00ED286A" w:rsidP="004B14E4">
      <w:pPr>
        <w:pStyle w:val="3"/>
        <w:jc w:val="right"/>
      </w:pPr>
      <w:bookmarkStart w:id="95" w:name="_Toc464033698"/>
      <w:r w:rsidRPr="0093749F">
        <w:lastRenderedPageBreak/>
        <w:t xml:space="preserve">Приложение  </w:t>
      </w:r>
      <w:r>
        <w:t>4</w:t>
      </w:r>
      <w:bookmarkEnd w:id="95"/>
    </w:p>
    <w:p w:rsidR="005273CA" w:rsidRDefault="005273CA" w:rsidP="008A5528">
      <w:pPr>
        <w:pStyle w:val="42"/>
        <w:shd w:val="clear" w:color="auto" w:fill="auto"/>
        <w:spacing w:after="0" w:line="326" w:lineRule="exact"/>
        <w:ind w:right="71" w:firstLine="0"/>
        <w:jc w:val="center"/>
      </w:pPr>
    </w:p>
    <w:p w:rsidR="00585572" w:rsidRDefault="001364A9" w:rsidP="008A5528">
      <w:pPr>
        <w:pStyle w:val="42"/>
        <w:shd w:val="clear" w:color="auto" w:fill="auto"/>
        <w:spacing w:after="0" w:line="326" w:lineRule="exact"/>
        <w:ind w:right="71" w:firstLine="0"/>
        <w:jc w:val="center"/>
      </w:pPr>
      <w:r>
        <w:t>Ведение бухгалтерского учета в сельскохозяйственном</w:t>
      </w:r>
      <w:r>
        <w:br/>
        <w:t>животноводческом потребительском кооперативе</w:t>
      </w:r>
    </w:p>
    <w:p w:rsidR="004B0A10" w:rsidRDefault="004B0A10" w:rsidP="008A5528">
      <w:pPr>
        <w:pStyle w:val="42"/>
        <w:shd w:val="clear" w:color="auto" w:fill="auto"/>
        <w:spacing w:after="0" w:line="326" w:lineRule="exact"/>
        <w:ind w:right="71" w:firstLine="0"/>
        <w:jc w:val="center"/>
      </w:pPr>
    </w:p>
    <w:p w:rsidR="00585572" w:rsidRDefault="001364A9" w:rsidP="008A5528">
      <w:pPr>
        <w:pStyle w:val="22"/>
        <w:shd w:val="clear" w:color="auto" w:fill="auto"/>
        <w:spacing w:before="0" w:line="259" w:lineRule="exact"/>
        <w:ind w:right="71" w:firstLine="580"/>
      </w:pPr>
      <w:r>
        <w:t>Особенности ведения бухгалтерского учета сельскохозяйственного потребительского кооператива, определяется в учетной политике, утве</w:t>
      </w:r>
      <w:r>
        <w:t>р</w:t>
      </w:r>
      <w:r>
        <w:t>ждаемой приказом. Основным нормативным документом, регулирующий вопросы учетной политики, является 402-ФЗ от 06.12.2011г. «О бухгалте</w:t>
      </w:r>
      <w:r>
        <w:t>р</w:t>
      </w:r>
      <w:r>
        <w:t>ском учете».</w:t>
      </w:r>
    </w:p>
    <w:p w:rsidR="00585572" w:rsidRDefault="001364A9" w:rsidP="008A5528">
      <w:pPr>
        <w:pStyle w:val="22"/>
        <w:shd w:val="clear" w:color="auto" w:fill="auto"/>
        <w:spacing w:before="0" w:line="259" w:lineRule="exact"/>
        <w:ind w:right="71" w:firstLine="580"/>
      </w:pPr>
      <w:r>
        <w:t>В Уставе сельскохозяйственного потребительского животноводч</w:t>
      </w:r>
      <w:r>
        <w:t>е</w:t>
      </w:r>
      <w:r>
        <w:t>ского кооператива должен быть отражен порядок ведения документов (оформление приема и списка членов кооператива, приема и учета паевых взносов, ведение протоколов общих собраний членов кооператива, прот</w:t>
      </w:r>
      <w:r>
        <w:t>о</w:t>
      </w:r>
      <w:r>
        <w:t>колов заседаний правления кооперативов и наблюдательного совета кооп</w:t>
      </w:r>
      <w:r>
        <w:t>е</w:t>
      </w:r>
      <w:r>
        <w:t>ратива и т.п.).</w:t>
      </w:r>
    </w:p>
    <w:p w:rsidR="00585572" w:rsidRDefault="001364A9" w:rsidP="008A5528">
      <w:pPr>
        <w:pStyle w:val="22"/>
        <w:shd w:val="clear" w:color="auto" w:fill="auto"/>
        <w:spacing w:before="0"/>
        <w:ind w:right="71" w:firstLine="580"/>
      </w:pPr>
      <w:r>
        <w:t>Аналитический учет в сельскохозяйственном потребительском к</w:t>
      </w:r>
      <w:r>
        <w:t>о</w:t>
      </w:r>
      <w:r>
        <w:t>оперативе должен быть организован, как минимум, по каждому члену к</w:t>
      </w:r>
      <w:r>
        <w:t>о</w:t>
      </w:r>
      <w:r>
        <w:t>оператива, паевым взносам и кооперативным выплатам, по каждому виду деятельности.</w:t>
      </w:r>
    </w:p>
    <w:p w:rsidR="00585572" w:rsidRDefault="001364A9" w:rsidP="008A5528">
      <w:pPr>
        <w:pStyle w:val="22"/>
        <w:shd w:val="clear" w:color="auto" w:fill="auto"/>
        <w:spacing w:before="0" w:line="259" w:lineRule="exact"/>
        <w:ind w:right="71" w:firstLine="580"/>
      </w:pPr>
      <w:proofErr w:type="gramStart"/>
      <w:r>
        <w:t>В соответствии с п.8 ст.35 Федерального Закона от 08 декабря 1995г». №193- ФЗ «О сельскохозяйственной кооперации», (далее по тексту ФЗ от 08.12.1995г. №193- ФЗ) к моменту государственной регистрации сельскох</w:t>
      </w:r>
      <w:r>
        <w:t>о</w:t>
      </w:r>
      <w:r>
        <w:t>зяйственного потребительского животноводческого кооператива, член к</w:t>
      </w:r>
      <w:r>
        <w:t>о</w:t>
      </w:r>
      <w:r>
        <w:t>оператива обязан внести не менее 25% от обязательного паевого взноса, а остальную часть взноса, в сроки, которые предусмотрены Уставом коопер</w:t>
      </w:r>
      <w:r>
        <w:t>а</w:t>
      </w:r>
      <w:r>
        <w:t>тива.</w:t>
      </w:r>
      <w:proofErr w:type="gramEnd"/>
      <w:r>
        <w:t xml:space="preserve"> Решением общего собрания устанавливается размер </w:t>
      </w:r>
      <w:r>
        <w:rPr>
          <w:rStyle w:val="23"/>
        </w:rPr>
        <w:t xml:space="preserve">обязательного паевого взноса, </w:t>
      </w:r>
      <w:r>
        <w:t>который дает право на вступление в кооператив, право г</w:t>
      </w:r>
      <w:r>
        <w:t>о</w:t>
      </w:r>
      <w:r>
        <w:t>лоса на общем собрании кооператива и определяется пропорционально предполагаемому объему участия члена кооператива в хозяйственной де</w:t>
      </w:r>
      <w:r>
        <w:t>я</w:t>
      </w:r>
      <w:r>
        <w:t>тельности данного кооператива.</w:t>
      </w:r>
    </w:p>
    <w:p w:rsidR="00585572" w:rsidRDefault="001364A9" w:rsidP="008A5528">
      <w:pPr>
        <w:pStyle w:val="22"/>
        <w:shd w:val="clear" w:color="auto" w:fill="auto"/>
        <w:spacing w:before="0"/>
        <w:ind w:right="71" w:firstLine="580"/>
      </w:pPr>
      <w:r>
        <w:t xml:space="preserve">Члены кооператива, по своему желанию, могут вносить </w:t>
      </w:r>
      <w:r>
        <w:rPr>
          <w:rStyle w:val="23"/>
        </w:rPr>
        <w:t>дополн</w:t>
      </w:r>
      <w:r>
        <w:rPr>
          <w:rStyle w:val="23"/>
        </w:rPr>
        <w:t>и</w:t>
      </w:r>
      <w:r>
        <w:rPr>
          <w:rStyle w:val="23"/>
        </w:rPr>
        <w:t xml:space="preserve">тельный паевой взнос </w:t>
      </w:r>
      <w:r>
        <w:t>сверх обязательного паевого взноса.</w:t>
      </w:r>
    </w:p>
    <w:p w:rsidR="00585572" w:rsidRDefault="001364A9" w:rsidP="008A5528">
      <w:pPr>
        <w:pStyle w:val="22"/>
        <w:shd w:val="clear" w:color="auto" w:fill="auto"/>
        <w:spacing w:before="0" w:line="259" w:lineRule="exact"/>
        <w:ind w:right="71" w:firstLine="580"/>
      </w:pPr>
      <w:r>
        <w:t>Внесение основных и дополнительных паевых взносов оформляется следующими учетными записями:</w:t>
      </w:r>
    </w:p>
    <w:p w:rsidR="00ED17F8" w:rsidRDefault="00ED17F8" w:rsidP="008A5528">
      <w:pPr>
        <w:pStyle w:val="22"/>
        <w:shd w:val="clear" w:color="auto" w:fill="auto"/>
        <w:spacing w:before="0" w:line="259" w:lineRule="exact"/>
        <w:ind w:right="71" w:firstLine="580"/>
      </w:pPr>
    </w:p>
    <w:p w:rsidR="004B0A10" w:rsidRDefault="004B0A10" w:rsidP="004B0A10">
      <w:pPr>
        <w:pStyle w:val="22"/>
        <w:shd w:val="clear" w:color="auto" w:fill="auto"/>
        <w:spacing w:before="0" w:line="259" w:lineRule="exact"/>
        <w:ind w:right="71" w:firstLine="580"/>
        <w:jc w:val="right"/>
      </w:pPr>
      <w:r>
        <w:lastRenderedPageBreak/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3754"/>
        <w:gridCol w:w="1360"/>
        <w:gridCol w:w="1088"/>
      </w:tblGrid>
      <w:tr w:rsidR="004B0A10" w:rsidTr="004B0A10">
        <w:trPr>
          <w:trHeight w:hRule="exact" w:val="8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after="60" w:line="200" w:lineRule="exact"/>
              <w:ind w:left="140" w:right="71" w:firstLine="0"/>
              <w:jc w:val="left"/>
            </w:pPr>
            <w:r>
              <w:t>№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after="60" w:line="200" w:lineRule="exact"/>
              <w:ind w:left="140" w:right="71" w:firstLine="0"/>
              <w:jc w:val="left"/>
            </w:pPr>
            <w:proofErr w:type="gramStart"/>
            <w:r w:rsidRPr="004B0A10">
              <w:rPr>
                <w:rStyle w:val="23"/>
                <w:b w:val="0"/>
                <w:bCs w:val="0"/>
              </w:rPr>
              <w:t>п</w:t>
            </w:r>
            <w:proofErr w:type="gramEnd"/>
            <w:r w:rsidRPr="004B0A10">
              <w:rPr>
                <w:rStyle w:val="23"/>
                <w:b w:val="0"/>
                <w:bCs w:val="0"/>
              </w:rPr>
              <w:t>/п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P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>
              <w:rPr>
                <w:rStyle w:val="23"/>
              </w:rPr>
              <w:t>Содержание операции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proofErr w:type="gramStart"/>
            <w:r>
              <w:t>Д-т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proofErr w:type="gramStart"/>
            <w:r>
              <w:t>К-т</w:t>
            </w:r>
            <w:proofErr w:type="gramEnd"/>
          </w:p>
        </w:tc>
      </w:tr>
      <w:tr w:rsidR="004B0A10" w:rsidTr="004B0A10">
        <w:trPr>
          <w:trHeight w:hRule="exact" w:val="8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after="60" w:line="200" w:lineRule="exact"/>
              <w:ind w:left="140" w:right="71" w:firstLine="0"/>
              <w:jc w:val="left"/>
            </w:pPr>
            <w:r>
              <w:t>1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P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4B0A10">
              <w:rPr>
                <w:b/>
                <w:bCs/>
              </w:rPr>
              <w:t>Отражено увеличение паевого фонда на сумму обязательного паевого взноса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75/1 Расчеты по взносам в па</w:t>
            </w:r>
            <w:r>
              <w:t>е</w:t>
            </w:r>
            <w:r>
              <w:t>вой фонд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80/1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Уставный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капитал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субсчет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паевой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фонд</w:t>
            </w:r>
          </w:p>
        </w:tc>
      </w:tr>
      <w:tr w:rsidR="004B0A10" w:rsidTr="004B0A10">
        <w:trPr>
          <w:trHeight w:hRule="exact" w:val="8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after="60" w:line="200" w:lineRule="exact"/>
              <w:ind w:left="140" w:right="71" w:firstLine="0"/>
              <w:jc w:val="left"/>
            </w:pPr>
            <w: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P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4B0A10">
              <w:rPr>
                <w:b/>
                <w:bCs/>
              </w:rPr>
              <w:t>Отражено увеличение паевого фонда на сумму дополнительного паевого взноса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75/1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80/2</w:t>
            </w:r>
          </w:p>
        </w:tc>
      </w:tr>
      <w:tr w:rsidR="004B0A10" w:rsidTr="004B0A10">
        <w:trPr>
          <w:trHeight w:hRule="exact" w:val="8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after="60" w:line="200" w:lineRule="exact"/>
              <w:ind w:left="140" w:right="71" w:firstLine="0"/>
              <w:jc w:val="left"/>
            </w:pPr>
            <w:r>
              <w:t>3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P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4B0A10">
              <w:rPr>
                <w:b/>
                <w:bCs/>
              </w:rPr>
              <w:t>Внесены паевые взносы в денежной форме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50,51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75/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Расчеты по взносам в паевой фонд</w:t>
            </w:r>
          </w:p>
        </w:tc>
      </w:tr>
    </w:tbl>
    <w:p w:rsidR="00585572" w:rsidRDefault="00585572" w:rsidP="008A5528">
      <w:pPr>
        <w:ind w:right="71"/>
        <w:rPr>
          <w:sz w:val="2"/>
          <w:szCs w:val="2"/>
        </w:rPr>
      </w:pPr>
    </w:p>
    <w:p w:rsidR="004B0A10" w:rsidRDefault="004B0A10" w:rsidP="008A5528">
      <w:pPr>
        <w:pStyle w:val="22"/>
        <w:shd w:val="clear" w:color="auto" w:fill="auto"/>
        <w:spacing w:before="0" w:line="259" w:lineRule="exact"/>
        <w:ind w:right="71" w:firstLine="580"/>
      </w:pPr>
    </w:p>
    <w:p w:rsidR="00585572" w:rsidRDefault="001364A9" w:rsidP="00DB0FA9">
      <w:pPr>
        <w:pStyle w:val="22"/>
        <w:shd w:val="clear" w:color="auto" w:fill="auto"/>
        <w:spacing w:before="0" w:line="276" w:lineRule="auto"/>
        <w:ind w:right="71" w:firstLine="580"/>
      </w:pPr>
      <w:r>
        <w:t>Организационный комитет сельскохозяйственного потребительского животноводческого кооператива вправе установить размер вступительных членских взносов на покрытие организационных расходов по созданию к</w:t>
      </w:r>
      <w:r>
        <w:t>о</w:t>
      </w:r>
      <w:r>
        <w:t>оператива. (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ст.8 ФЗ от 08.12.1995г. №193-Ф3).</w:t>
      </w:r>
    </w:p>
    <w:p w:rsidR="004B0A10" w:rsidRDefault="004B0A10" w:rsidP="008A5528">
      <w:pPr>
        <w:pStyle w:val="22"/>
        <w:shd w:val="clear" w:color="auto" w:fill="auto"/>
        <w:spacing w:before="0" w:line="259" w:lineRule="exact"/>
        <w:ind w:right="71" w:firstLine="580"/>
      </w:pPr>
    </w:p>
    <w:p w:rsidR="004B0A10" w:rsidRDefault="004B0A10" w:rsidP="004B0A10">
      <w:pPr>
        <w:pStyle w:val="22"/>
        <w:shd w:val="clear" w:color="auto" w:fill="auto"/>
        <w:spacing w:before="0" w:line="259" w:lineRule="exact"/>
        <w:ind w:right="71" w:firstLine="580"/>
        <w:jc w:val="right"/>
      </w:pPr>
      <w:r>
        <w:t>Таблица 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758"/>
        <w:gridCol w:w="1301"/>
        <w:gridCol w:w="1173"/>
      </w:tblGrid>
      <w:tr w:rsidR="004B0A10" w:rsidTr="004B0A10">
        <w:trPr>
          <w:trHeight w:hRule="exact" w:val="6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left"/>
            </w:pPr>
            <w:r>
              <w:t>№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60" w:line="200" w:lineRule="exact"/>
              <w:ind w:right="71"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rPr>
                <w:rStyle w:val="23"/>
              </w:rPr>
              <w:t>Содержание операции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proofErr w:type="gramStart"/>
            <w:r>
              <w:t>Д-т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proofErr w:type="gramStart"/>
            <w:r>
              <w:t>К-т</w:t>
            </w:r>
            <w:proofErr w:type="gramEnd"/>
          </w:p>
        </w:tc>
      </w:tr>
      <w:tr w:rsidR="004B0A10" w:rsidTr="004B0A10">
        <w:trPr>
          <w:trHeight w:hRule="exact" w:val="110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left"/>
            </w:pPr>
            <w:r>
              <w:t>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A10" w:rsidRDefault="004B0A10" w:rsidP="004B0A10">
            <w:pPr>
              <w:pStyle w:val="22"/>
              <w:shd w:val="clear" w:color="auto" w:fill="auto"/>
              <w:spacing w:before="0" w:line="230" w:lineRule="exact"/>
              <w:ind w:right="71" w:firstLine="0"/>
            </w:pPr>
            <w:r>
              <w:t>Отражены вступительные членские взн</w:t>
            </w:r>
            <w:r>
              <w:t>о</w:t>
            </w:r>
            <w:r>
              <w:t>сы от членов кооператива в размере, установленным Положением кооператива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76/1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after="120" w:line="200" w:lineRule="exact"/>
              <w:ind w:right="71" w:firstLine="0"/>
              <w:jc w:val="center"/>
            </w:pPr>
            <w:r>
              <w:t>86</w:t>
            </w:r>
          </w:p>
          <w:p w:rsidR="004B0A10" w:rsidRDefault="004B0A10" w:rsidP="004B0A10">
            <w:pPr>
              <w:pStyle w:val="22"/>
              <w:shd w:val="clear" w:color="auto" w:fill="auto"/>
              <w:spacing w:line="226" w:lineRule="exact"/>
              <w:ind w:right="71" w:firstLine="0"/>
              <w:jc w:val="center"/>
            </w:pPr>
            <w:r>
              <w:t>Целевое</w:t>
            </w:r>
          </w:p>
          <w:p w:rsidR="004B0A10" w:rsidRDefault="004B0A10" w:rsidP="004B0A10">
            <w:pPr>
              <w:pStyle w:val="22"/>
              <w:shd w:val="clear" w:color="auto" w:fill="auto"/>
              <w:spacing w:before="0" w:line="226" w:lineRule="exact"/>
              <w:ind w:right="71" w:firstLine="0"/>
              <w:jc w:val="left"/>
            </w:pPr>
            <w:proofErr w:type="spellStart"/>
            <w:r>
              <w:t>финансиров</w:t>
            </w:r>
            <w:proofErr w:type="spellEnd"/>
          </w:p>
          <w:p w:rsidR="004B0A10" w:rsidRDefault="004B0A10" w:rsidP="004B0A10">
            <w:pPr>
              <w:pStyle w:val="22"/>
              <w:shd w:val="clear" w:color="auto" w:fill="auto"/>
              <w:spacing w:before="0" w:line="226" w:lineRule="exact"/>
              <w:ind w:right="71" w:firstLine="0"/>
              <w:jc w:val="center"/>
            </w:pPr>
            <w:proofErr w:type="spellStart"/>
            <w:r>
              <w:t>ание</w:t>
            </w:r>
            <w:proofErr w:type="spellEnd"/>
          </w:p>
        </w:tc>
      </w:tr>
      <w:tr w:rsidR="004B0A10" w:rsidTr="004B0A10">
        <w:trPr>
          <w:trHeight w:hRule="exact" w:val="54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left"/>
            </w:pPr>
            <w:r>
              <w:t>2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</w:pPr>
            <w:r>
              <w:t>Внесены членские взносы в денежной форме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50,51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A10" w:rsidRDefault="004B0A10" w:rsidP="004B0A10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76/1</w:t>
            </w:r>
          </w:p>
        </w:tc>
      </w:tr>
    </w:tbl>
    <w:p w:rsidR="004B0A10" w:rsidRDefault="004B0A10" w:rsidP="008A5528">
      <w:pPr>
        <w:pStyle w:val="22"/>
        <w:shd w:val="clear" w:color="auto" w:fill="auto"/>
        <w:spacing w:before="0" w:line="259" w:lineRule="exact"/>
        <w:ind w:right="71" w:firstLine="580"/>
      </w:pPr>
    </w:p>
    <w:p w:rsidR="00585572" w:rsidRDefault="00585572" w:rsidP="008A5528">
      <w:pPr>
        <w:ind w:right="71"/>
        <w:rPr>
          <w:sz w:val="2"/>
          <w:szCs w:val="2"/>
        </w:rPr>
      </w:pPr>
    </w:p>
    <w:p w:rsidR="00585572" w:rsidRDefault="001364A9" w:rsidP="008A5528">
      <w:pPr>
        <w:pStyle w:val="22"/>
        <w:shd w:val="clear" w:color="auto" w:fill="auto"/>
        <w:spacing w:before="0" w:after="107" w:line="259" w:lineRule="exact"/>
        <w:ind w:right="71" w:firstLine="580"/>
      </w:pPr>
      <w:r>
        <w:t>В соответствии с пп.3,4,5 п.1 ст.251 Налогового Кодекса Российской Федерации, а также п.2 ст.251 Налогового Кодекса Российской Федерации от 05 августа.2000г</w:t>
      </w:r>
      <w:proofErr w:type="gramStart"/>
      <w:r>
        <w:t>.(</w:t>
      </w:r>
      <w:proofErr w:type="gramEnd"/>
      <w:r>
        <w:t>далее по тексту НК РФ) паевые взносы, полученные от членов кооператива, в целях налогового учета относятся к доходам, не уч</w:t>
      </w:r>
      <w:r>
        <w:t>и</w:t>
      </w:r>
      <w:r>
        <w:t>тываемым при определении налоговой базы по налогу на прибыль.</w:t>
      </w:r>
    </w:p>
    <w:p w:rsidR="00585572" w:rsidRDefault="001364A9" w:rsidP="00DB0FA9">
      <w:pPr>
        <w:pStyle w:val="22"/>
        <w:shd w:val="clear" w:color="auto" w:fill="auto"/>
        <w:spacing w:before="0" w:after="4" w:line="276" w:lineRule="auto"/>
        <w:ind w:right="71" w:firstLine="580"/>
      </w:pPr>
      <w:r>
        <w:t>Вступительные и членские взносы относятся к доходам, не учитыв</w:t>
      </w:r>
      <w:r>
        <w:t>а</w:t>
      </w:r>
      <w:r>
        <w:lastRenderedPageBreak/>
        <w:t>емым при</w:t>
      </w:r>
      <w:r w:rsidR="004B0A10">
        <w:t xml:space="preserve"> </w:t>
      </w:r>
      <w:r>
        <w:t>определении налоговой базы по налогу на прибыль организаций на основ</w:t>
      </w:r>
      <w:r>
        <w:t>а</w:t>
      </w:r>
      <w:r>
        <w:t xml:space="preserve">нии </w:t>
      </w:r>
      <w:proofErr w:type="spellStart"/>
      <w:r>
        <w:t>пп</w:t>
      </w:r>
      <w:proofErr w:type="spellEnd"/>
      <w:r>
        <w:t>. 1</w:t>
      </w:r>
      <w:r w:rsidR="004B0A10">
        <w:t xml:space="preserve"> </w:t>
      </w:r>
      <w:r>
        <w:t>п.2 ст.251 НК РФ только для потребительских кооперативов, как некомме</w:t>
      </w:r>
      <w:r>
        <w:t>р</w:t>
      </w:r>
      <w:r>
        <w:t>ческих организаций.</w:t>
      </w:r>
    </w:p>
    <w:p w:rsidR="00585572" w:rsidRDefault="001364A9" w:rsidP="008A5528">
      <w:pPr>
        <w:pStyle w:val="22"/>
        <w:shd w:val="clear" w:color="auto" w:fill="auto"/>
        <w:spacing w:before="0"/>
        <w:ind w:right="71" w:firstLine="580"/>
      </w:pPr>
      <w:r>
        <w:t xml:space="preserve">Для осуществления своей деятельности кооператив формирует фонды, составляющее имущество кооператива. Виды, размеры этих фондов, порядок их формирования и использования устанавливает общее собрание членов сельскохозяйственного потребительского кооператива в соответствии с его Уставом, которым может быть предусмотрено, </w:t>
      </w:r>
      <w:r>
        <w:rPr>
          <w:rStyle w:val="23"/>
        </w:rPr>
        <w:t>что определенная часть принадлежащего кооперативу имущества составляет неделимый фонд</w:t>
      </w:r>
    </w:p>
    <w:p w:rsidR="00585572" w:rsidRDefault="001364A9" w:rsidP="008A5528">
      <w:pPr>
        <w:pStyle w:val="22"/>
        <w:shd w:val="clear" w:color="auto" w:fill="auto"/>
        <w:spacing w:before="0"/>
        <w:ind w:right="71" w:firstLine="580"/>
        <w:rPr>
          <w:rStyle w:val="23"/>
        </w:rPr>
      </w:pPr>
      <w:r>
        <w:t>В настоящее время Федеральным законом «О сельскохозяйственной кооперации» закреплена обязанность за сельскохозяйственными потреб</w:t>
      </w:r>
      <w:r>
        <w:t>и</w:t>
      </w:r>
      <w:r>
        <w:t xml:space="preserve">тельскими кооперативами по формированию </w:t>
      </w:r>
      <w:r>
        <w:rPr>
          <w:rStyle w:val="23"/>
        </w:rPr>
        <w:t>резервного фонда в размере не менее 10% от паевого фонда.</w:t>
      </w:r>
    </w:p>
    <w:p w:rsidR="00DB0FA9" w:rsidRDefault="00DB0FA9" w:rsidP="008A5528">
      <w:pPr>
        <w:pStyle w:val="22"/>
        <w:shd w:val="clear" w:color="auto" w:fill="auto"/>
        <w:spacing w:before="0"/>
        <w:ind w:right="71" w:firstLine="580"/>
        <w:rPr>
          <w:rStyle w:val="23"/>
        </w:rPr>
      </w:pPr>
    </w:p>
    <w:p w:rsidR="00DB0FA9" w:rsidRDefault="00DB0FA9" w:rsidP="00DB0FA9">
      <w:pPr>
        <w:pStyle w:val="a6"/>
        <w:shd w:val="clear" w:color="auto" w:fill="auto"/>
        <w:spacing w:line="200" w:lineRule="exact"/>
        <w:ind w:right="71"/>
        <w:jc w:val="right"/>
      </w:pPr>
      <w:r>
        <w:t>Таблица 3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487"/>
        <w:gridCol w:w="1301"/>
        <w:gridCol w:w="1412"/>
      </w:tblGrid>
      <w:tr w:rsidR="00DB0FA9" w:rsidTr="00DB0FA9">
        <w:trPr>
          <w:trHeight w:hRule="exact" w:val="60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left="140" w:right="71" w:firstLine="0"/>
              <w:jc w:val="left"/>
            </w:pPr>
            <w:r>
              <w:t>№</w:t>
            </w:r>
          </w:p>
          <w:p w:rsidR="00DB0FA9" w:rsidRDefault="00DB0FA9" w:rsidP="00DB0FA9">
            <w:pPr>
              <w:pStyle w:val="22"/>
              <w:shd w:val="clear" w:color="auto" w:fill="auto"/>
              <w:spacing w:before="60" w:line="200" w:lineRule="exact"/>
              <w:ind w:left="140" w:right="71"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rPr>
                <w:rStyle w:val="23"/>
              </w:rPr>
              <w:t>Содержание операции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proofErr w:type="gramStart"/>
            <w:r>
              <w:rPr>
                <w:rStyle w:val="23"/>
              </w:rPr>
              <w:t>Д-т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proofErr w:type="gramStart"/>
            <w:r>
              <w:rPr>
                <w:rStyle w:val="23"/>
              </w:rPr>
              <w:t>К-т</w:t>
            </w:r>
            <w:proofErr w:type="gramEnd"/>
          </w:p>
        </w:tc>
      </w:tr>
      <w:tr w:rsidR="00DB0FA9" w:rsidTr="00DB0FA9">
        <w:trPr>
          <w:trHeight w:hRule="exact" w:val="81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left="140" w:right="71" w:firstLine="0"/>
              <w:jc w:val="left"/>
            </w:pPr>
            <w:r>
              <w:t>1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26" w:lineRule="exact"/>
              <w:ind w:right="71" w:firstLine="0"/>
            </w:pPr>
            <w:r>
              <w:t>Членами кооператива внесены чле</w:t>
            </w:r>
            <w:r>
              <w:t>н</w:t>
            </w:r>
            <w:r>
              <w:t>ские взносы в размере, установленным Пол</w:t>
            </w:r>
            <w:r>
              <w:t>о</w:t>
            </w:r>
            <w:r>
              <w:t>жением кооператива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50,51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86</w:t>
            </w:r>
          </w:p>
        </w:tc>
      </w:tr>
      <w:tr w:rsidR="00DB0FA9" w:rsidTr="00DB0FA9">
        <w:trPr>
          <w:trHeight w:hRule="exact" w:val="8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left="140" w:right="71" w:firstLine="0"/>
              <w:jc w:val="left"/>
            </w:pPr>
            <w:r>
              <w:t>2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30" w:lineRule="exact"/>
              <w:ind w:right="71" w:firstLine="0"/>
            </w:pPr>
            <w:r>
              <w:t>По решению собрания членские взносы отнесены в конце года в резервный фонд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86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</w:pPr>
            <w:r>
              <w:t>82</w:t>
            </w:r>
          </w:p>
        </w:tc>
      </w:tr>
    </w:tbl>
    <w:p w:rsidR="00DB0FA9" w:rsidRDefault="00DB0FA9" w:rsidP="008A5528">
      <w:pPr>
        <w:pStyle w:val="22"/>
        <w:shd w:val="clear" w:color="auto" w:fill="auto"/>
        <w:spacing w:before="0"/>
        <w:ind w:right="71" w:firstLine="580"/>
      </w:pPr>
    </w:p>
    <w:p w:rsidR="00585572" w:rsidRDefault="00585572" w:rsidP="008A5528">
      <w:pPr>
        <w:ind w:right="71"/>
        <w:rPr>
          <w:sz w:val="2"/>
          <w:szCs w:val="2"/>
        </w:rPr>
      </w:pPr>
    </w:p>
    <w:p w:rsidR="00585572" w:rsidRDefault="001364A9" w:rsidP="008A5528">
      <w:pPr>
        <w:pStyle w:val="22"/>
        <w:shd w:val="clear" w:color="auto" w:fill="auto"/>
        <w:spacing w:before="0"/>
        <w:ind w:right="71" w:firstLine="580"/>
      </w:pPr>
      <w:r>
        <w:t>Взаимоотношения кооператива со своими членами строятся исходя из особенностей кооператива, как некоммерческой организации. По сущ</w:t>
      </w:r>
      <w:r>
        <w:t>е</w:t>
      </w:r>
      <w:r>
        <w:t>ствующему законодательству эти взаимоотношения могут строиться на о</w:t>
      </w:r>
      <w:r>
        <w:t>с</w:t>
      </w:r>
      <w:r>
        <w:t>новании договоров купли-продажи, когда сельскохозяйственный потреб</w:t>
      </w:r>
      <w:r>
        <w:t>и</w:t>
      </w:r>
      <w:r>
        <w:t>тельский кооператив закупает продукцию у сторонних организаций и пер</w:t>
      </w:r>
      <w:r>
        <w:t>е</w:t>
      </w:r>
      <w:r>
        <w:t>дает членам своего кооператива.</w:t>
      </w:r>
    </w:p>
    <w:p w:rsidR="00585572" w:rsidRDefault="001364A9" w:rsidP="008A5528">
      <w:pPr>
        <w:pStyle w:val="22"/>
        <w:shd w:val="clear" w:color="auto" w:fill="auto"/>
        <w:spacing w:before="0"/>
        <w:ind w:right="71" w:firstLine="580"/>
      </w:pPr>
      <w:r>
        <w:t>Сельскохозяйственный потребительский животноводческий кооп</w:t>
      </w:r>
      <w:r>
        <w:t>е</w:t>
      </w:r>
      <w:r>
        <w:t xml:space="preserve">ратив закупил у </w:t>
      </w:r>
      <w:r w:rsidR="00290388">
        <w:t>юридического лица молодняк КРС</w:t>
      </w:r>
      <w:r>
        <w:t xml:space="preserve"> и передал по договору на </w:t>
      </w:r>
      <w:proofErr w:type="spellStart"/>
      <w:r>
        <w:t>доращивание</w:t>
      </w:r>
      <w:proofErr w:type="spellEnd"/>
      <w:r>
        <w:t xml:space="preserve"> членам сельскохозяйственного потребительского животн</w:t>
      </w:r>
      <w:r>
        <w:t>о</w:t>
      </w:r>
      <w:r>
        <w:t xml:space="preserve">водческого кооператива. Существует несколько источников финансирования для кооперативов: заемные средства в виде банковских кредитов в денежной форме, средства, предоставленные физическими лицами по договорам займа, </w:t>
      </w:r>
      <w:r>
        <w:lastRenderedPageBreak/>
        <w:t>целевые поступления</w:t>
      </w:r>
      <w:proofErr w:type="gramStart"/>
      <w:r>
        <w:t xml:space="preserve"> В</w:t>
      </w:r>
      <w:proofErr w:type="gramEnd"/>
      <w:r>
        <w:t xml:space="preserve"> нашем случае рассмотрим для примера, один из них, как средства, полученные по договору займа от членов кооператива. По д</w:t>
      </w:r>
      <w:r>
        <w:t>о</w:t>
      </w:r>
      <w:r>
        <w:t>говору займа были внесены от членов кооператива денежные средства. Бу</w:t>
      </w:r>
      <w:r>
        <w:t>х</w:t>
      </w:r>
      <w:r>
        <w:t xml:space="preserve">галтерские записи для отражения операций, по договору на приобретение товаров (с/х животных, кормов и т.д.), для сельхоз товаропроизводителей </w:t>
      </w:r>
      <w:proofErr w:type="gramStart"/>
      <w:r>
        <w:t>-ч</w:t>
      </w:r>
      <w:proofErr w:type="gramEnd"/>
      <w:r>
        <w:t>ленов кооператива отражаются в следующем порядке:</w:t>
      </w:r>
    </w:p>
    <w:p w:rsidR="00DB0FA9" w:rsidRDefault="00DB0FA9" w:rsidP="008A5528">
      <w:pPr>
        <w:pStyle w:val="22"/>
        <w:shd w:val="clear" w:color="auto" w:fill="auto"/>
        <w:spacing w:before="0"/>
        <w:ind w:right="71" w:firstLine="580"/>
      </w:pPr>
    </w:p>
    <w:p w:rsidR="00DB0FA9" w:rsidRDefault="00DB0FA9" w:rsidP="00DB0FA9">
      <w:pPr>
        <w:pStyle w:val="22"/>
        <w:shd w:val="clear" w:color="auto" w:fill="auto"/>
        <w:spacing w:before="0"/>
        <w:ind w:right="71" w:firstLine="580"/>
        <w:jc w:val="right"/>
      </w:pPr>
      <w: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438"/>
        <w:gridCol w:w="1293"/>
        <w:gridCol w:w="1442"/>
      </w:tblGrid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left"/>
            </w:pPr>
            <w:r>
              <w:t>№</w:t>
            </w:r>
          </w:p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left"/>
            </w:pPr>
            <w:proofErr w:type="gramStart"/>
            <w:r w:rsidRPr="00DB0FA9">
              <w:rPr>
                <w:rStyle w:val="23"/>
                <w:b w:val="0"/>
                <w:bCs w:val="0"/>
              </w:rPr>
              <w:t>п</w:t>
            </w:r>
            <w:proofErr w:type="gramEnd"/>
            <w:r w:rsidRPr="00DB0FA9">
              <w:rPr>
                <w:rStyle w:val="23"/>
                <w:b w:val="0"/>
                <w:bCs w:val="0"/>
              </w:rPr>
              <w:t>/п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>
              <w:rPr>
                <w:rStyle w:val="23"/>
              </w:rPr>
              <w:t>Содержание операции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proofErr w:type="gramStart"/>
            <w:r>
              <w:rPr>
                <w:rStyle w:val="23"/>
              </w:rPr>
              <w:t>Д-т</w:t>
            </w:r>
            <w:proofErr w:type="gramEnd"/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proofErr w:type="gramStart"/>
            <w:r>
              <w:rPr>
                <w:rStyle w:val="23"/>
              </w:rPr>
              <w:t>К-т</w:t>
            </w:r>
            <w:proofErr w:type="gramEnd"/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 w:rsidRPr="00DB0FA9">
              <w:rPr>
                <w:rStyle w:val="23"/>
                <w:b w:val="0"/>
                <w:bCs w:val="0"/>
              </w:rPr>
              <w:t>1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Внесены денежные средства в кассу или на расчетный счет кооператива по д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говору займа от членов кооператива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50,51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66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>
              <w:t>2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Оплата поставщику за приобретенных с/х животных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60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51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>
              <w:t>3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Отражен НДС по счету-фактуре от поставщика со стоимости приобр</w:t>
            </w:r>
            <w:r w:rsidRPr="00DB0FA9">
              <w:rPr>
                <w:bCs/>
              </w:rPr>
              <w:t>е</w:t>
            </w:r>
            <w:r w:rsidRPr="00DB0FA9">
              <w:rPr>
                <w:bCs/>
              </w:rPr>
              <w:t xml:space="preserve">тенных с/х животных, исключительно при наличии </w:t>
            </w:r>
            <w:proofErr w:type="gramStart"/>
            <w:r w:rsidRPr="00DB0FA9">
              <w:rPr>
                <w:bCs/>
              </w:rPr>
              <w:t>счет-фактуры</w:t>
            </w:r>
            <w:proofErr w:type="gramEnd"/>
            <w:r w:rsidRPr="00DB0FA9">
              <w:rPr>
                <w:bCs/>
              </w:rPr>
              <w:t xml:space="preserve"> поставщ</w:t>
            </w:r>
            <w:r w:rsidRPr="00DB0FA9">
              <w:rPr>
                <w:bCs/>
              </w:rPr>
              <w:t>и</w:t>
            </w:r>
            <w:r w:rsidRPr="00DB0FA9">
              <w:rPr>
                <w:bCs/>
              </w:rPr>
              <w:t>ка.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19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60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 w:rsidRPr="00DB0FA9">
              <w:rPr>
                <w:rStyle w:val="23"/>
                <w:b w:val="0"/>
                <w:bCs w:val="0"/>
              </w:rPr>
              <w:t>5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Оприходованы в кооперативе с/х ж</w:t>
            </w:r>
            <w:r w:rsidRPr="00DB0FA9">
              <w:rPr>
                <w:bCs/>
              </w:rPr>
              <w:t>и</w:t>
            </w:r>
            <w:r w:rsidRPr="00DB0FA9">
              <w:rPr>
                <w:bCs/>
              </w:rPr>
              <w:t>вотные (молодняк КРС)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pacing w:line="20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Cs/>
              </w:rPr>
            </w:pPr>
            <w:r w:rsidRPr="00DB0FA9">
              <w:rPr>
                <w:rStyle w:val="23"/>
                <w:b w:val="0"/>
              </w:rPr>
              <w:t>60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 w:rsidRPr="00DB0FA9">
              <w:rPr>
                <w:rStyle w:val="23"/>
                <w:b w:val="0"/>
                <w:bCs w:val="0"/>
              </w:rPr>
              <w:t>6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Переданы членам кооператива прио</w:t>
            </w:r>
            <w:r w:rsidRPr="00DB0FA9">
              <w:rPr>
                <w:bCs/>
              </w:rPr>
              <w:t>б</w:t>
            </w:r>
            <w:r w:rsidRPr="00DB0FA9">
              <w:rPr>
                <w:bCs/>
              </w:rPr>
              <w:t>ретенные с/х животные по договору п</w:t>
            </w:r>
            <w:r w:rsidRPr="00DB0FA9">
              <w:rPr>
                <w:bCs/>
              </w:rPr>
              <w:t>е</w:t>
            </w:r>
            <w:r w:rsidRPr="00DB0FA9">
              <w:rPr>
                <w:bCs/>
              </w:rPr>
              <w:t xml:space="preserve">редачи на </w:t>
            </w:r>
            <w:proofErr w:type="spellStart"/>
            <w:r w:rsidRPr="00DB0FA9">
              <w:rPr>
                <w:bCs/>
              </w:rPr>
              <w:t>доращивание</w:t>
            </w:r>
            <w:proofErr w:type="spellEnd"/>
            <w:r w:rsidRPr="00DB0FA9">
              <w:rPr>
                <w:bCs/>
              </w:rPr>
              <w:t xml:space="preserve"> и откорм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Cs/>
              </w:rPr>
            </w:pPr>
            <w:r w:rsidRPr="00DB0FA9">
              <w:rPr>
                <w:rStyle w:val="20pt"/>
                <w:bCs/>
                <w:i w:val="0"/>
                <w:iCs w:val="0"/>
                <w:spacing w:val="0"/>
              </w:rPr>
              <w:t>76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11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>
              <w:t>7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Произведена оплата из кассы или через расчетный счет кооператива за п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купку кормов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60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50,51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>
              <w:t>8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Отражен НДС по счету-фактуре от поставщика со стоимости приобр</w:t>
            </w:r>
            <w:r w:rsidRPr="00DB0FA9">
              <w:rPr>
                <w:bCs/>
              </w:rPr>
              <w:t>е</w:t>
            </w:r>
            <w:r w:rsidRPr="00DB0FA9">
              <w:rPr>
                <w:bCs/>
              </w:rPr>
              <w:t>тенного товара (корма), исключ</w:t>
            </w:r>
            <w:r w:rsidRPr="00DB0FA9">
              <w:rPr>
                <w:bCs/>
              </w:rPr>
              <w:t>и</w:t>
            </w:r>
            <w:r w:rsidRPr="00DB0FA9">
              <w:rPr>
                <w:bCs/>
              </w:rPr>
              <w:t>тельно при нал</w:t>
            </w:r>
            <w:r w:rsidRPr="00DB0FA9">
              <w:rPr>
                <w:bCs/>
              </w:rPr>
              <w:t>и</w:t>
            </w:r>
            <w:r w:rsidRPr="00DB0FA9">
              <w:rPr>
                <w:bCs/>
              </w:rPr>
              <w:t>чии сче</w:t>
            </w:r>
            <w:proofErr w:type="gramStart"/>
            <w:r w:rsidRPr="00DB0FA9">
              <w:rPr>
                <w:bCs/>
              </w:rPr>
              <w:t>т-</w:t>
            </w:r>
            <w:proofErr w:type="gramEnd"/>
            <w:r w:rsidRPr="00DB0FA9">
              <w:rPr>
                <w:bCs/>
              </w:rPr>
              <w:t xml:space="preserve"> фактуры поставщика.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19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  <w:b w:val="0"/>
              </w:rPr>
              <w:t>60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 w:rsidRPr="00DB0FA9">
              <w:rPr>
                <w:rStyle w:val="23"/>
                <w:b w:val="0"/>
                <w:bCs w:val="0"/>
              </w:rPr>
              <w:t>9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Оприходована закупленная у ИП пр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дукция (корма) для дальнейшей пер</w:t>
            </w:r>
            <w:r w:rsidRPr="00DB0FA9">
              <w:rPr>
                <w:bCs/>
              </w:rPr>
              <w:t>е</w:t>
            </w:r>
            <w:r w:rsidRPr="00DB0FA9">
              <w:rPr>
                <w:bCs/>
              </w:rPr>
              <w:t>дачи членам кооператива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10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00" w:lineRule="exact"/>
              <w:ind w:right="71" w:firstLine="0"/>
              <w:jc w:val="center"/>
              <w:rPr>
                <w:bCs/>
              </w:rPr>
            </w:pPr>
            <w:r w:rsidRPr="00DB0FA9">
              <w:rPr>
                <w:rStyle w:val="23"/>
                <w:b w:val="0"/>
              </w:rPr>
              <w:t>60</w:t>
            </w:r>
          </w:p>
        </w:tc>
      </w:tr>
      <w:tr w:rsidR="00DB0FA9" w:rsidTr="00DB0FA9">
        <w:trPr>
          <w:trHeight w:hRule="exact" w:val="600"/>
        </w:trPr>
        <w:tc>
          <w:tcPr>
            <w:tcW w:w="406" w:type="pct"/>
            <w:shd w:val="clear" w:color="auto" w:fill="FFFFFF"/>
            <w:vAlign w:val="center"/>
          </w:tcPr>
          <w:p w:rsidR="00DB0FA9" w:rsidRDefault="00DB0FA9" w:rsidP="00DB0FA9">
            <w:pPr>
              <w:pStyle w:val="22"/>
              <w:shd w:val="clear" w:color="auto" w:fill="auto"/>
              <w:spacing w:before="0" w:after="60" w:line="200" w:lineRule="exact"/>
              <w:ind w:right="71" w:firstLine="0"/>
              <w:jc w:val="center"/>
            </w:pPr>
            <w:r w:rsidRPr="00DB0FA9">
              <w:rPr>
                <w:rStyle w:val="23"/>
                <w:b w:val="0"/>
                <w:bCs w:val="0"/>
              </w:rPr>
              <w:t>10</w:t>
            </w:r>
          </w:p>
        </w:tc>
        <w:tc>
          <w:tcPr>
            <w:tcW w:w="2559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Списана продукция (корма), переда</w:t>
            </w:r>
            <w:r w:rsidRPr="00DB0FA9">
              <w:rPr>
                <w:bCs/>
              </w:rPr>
              <w:t>н</w:t>
            </w:r>
            <w:r w:rsidRPr="00DB0FA9">
              <w:rPr>
                <w:bCs/>
              </w:rPr>
              <w:t>ная членам кооператива.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pacing w:line="20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73" w:type="pct"/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pacing w:line="200" w:lineRule="exact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585572" w:rsidRDefault="00585572" w:rsidP="008A5528">
      <w:pPr>
        <w:ind w:right="71"/>
        <w:rPr>
          <w:sz w:val="2"/>
          <w:szCs w:val="2"/>
        </w:rPr>
      </w:pPr>
    </w:p>
    <w:p w:rsidR="00585572" w:rsidRDefault="001364A9" w:rsidP="008A5528">
      <w:pPr>
        <w:pStyle w:val="22"/>
        <w:shd w:val="clear" w:color="auto" w:fill="auto"/>
        <w:spacing w:before="287" w:line="259" w:lineRule="exact"/>
        <w:ind w:right="71" w:firstLine="580"/>
      </w:pPr>
      <w:r>
        <w:t>В процессе осуществления маркетинговой деятельности и поиска п</w:t>
      </w:r>
      <w:r>
        <w:t>о</w:t>
      </w:r>
      <w:r>
        <w:t>купателя, выращенные сельскохозяйственные животные, возвращаются в кооператив. Далее, после р</w:t>
      </w:r>
      <w:r w:rsidR="00290388">
        <w:t>еализации продукции (мясо КРС</w:t>
      </w:r>
      <w:r>
        <w:t>), полученные денежные средства от покупателей приходуют в кооперативе. Затем, в зав</w:t>
      </w:r>
      <w:r>
        <w:t>и</w:t>
      </w:r>
      <w:r>
        <w:t xml:space="preserve">симости от условий договора, производится расчет с членами кооператива за </w:t>
      </w:r>
      <w:r>
        <w:lastRenderedPageBreak/>
        <w:t>выполнен</w:t>
      </w:r>
      <w:r w:rsidR="00290388">
        <w:t>ную работу по выращиванию КРС</w:t>
      </w:r>
      <w:r>
        <w:t>.</w:t>
      </w:r>
    </w:p>
    <w:p w:rsidR="00DB0FA9" w:rsidRDefault="00DB0FA9" w:rsidP="00DB0FA9">
      <w:pPr>
        <w:pStyle w:val="22"/>
        <w:shd w:val="clear" w:color="auto" w:fill="auto"/>
        <w:spacing w:before="0"/>
        <w:ind w:right="71" w:firstLine="580"/>
        <w:jc w:val="right"/>
      </w:pPr>
      <w:r>
        <w:t>Таблица 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746"/>
        <w:gridCol w:w="1161"/>
        <w:gridCol w:w="1326"/>
      </w:tblGrid>
      <w:tr w:rsidR="00DB0FA9" w:rsidRPr="00DB0FA9" w:rsidTr="00DB0FA9">
        <w:trPr>
          <w:trHeight w:hRule="exact" w:val="6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left"/>
            </w:pPr>
            <w:r w:rsidRPr="00DB0FA9">
              <w:t>№</w:t>
            </w:r>
          </w:p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left"/>
              <w:rPr>
                <w:b/>
              </w:rPr>
            </w:pPr>
            <w:proofErr w:type="gramStart"/>
            <w:r w:rsidRPr="00DB0FA9">
              <w:rPr>
                <w:rStyle w:val="23"/>
                <w:b w:val="0"/>
                <w:bCs w:val="0"/>
              </w:rPr>
              <w:t>п</w:t>
            </w:r>
            <w:proofErr w:type="gramEnd"/>
            <w:r w:rsidRPr="00DB0FA9">
              <w:rPr>
                <w:rStyle w:val="23"/>
                <w:b w:val="0"/>
                <w:bCs w:val="0"/>
              </w:rPr>
              <w:t>/п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/>
                <w:bCs/>
              </w:rPr>
            </w:pPr>
            <w:r w:rsidRPr="00DB0FA9">
              <w:rPr>
                <w:rStyle w:val="23"/>
              </w:rPr>
              <w:t>Содержание операции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/>
                <w:bCs/>
              </w:rPr>
            </w:pPr>
            <w:proofErr w:type="gramStart"/>
            <w:r w:rsidRPr="00DB0FA9">
              <w:rPr>
                <w:rStyle w:val="23"/>
              </w:rPr>
              <w:t>Д-т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/>
                <w:bCs/>
              </w:rPr>
            </w:pPr>
            <w:proofErr w:type="gramStart"/>
            <w:r w:rsidRPr="00DB0FA9">
              <w:rPr>
                <w:rStyle w:val="23"/>
              </w:rPr>
              <w:t>К-т</w:t>
            </w:r>
            <w:proofErr w:type="gramEnd"/>
          </w:p>
        </w:tc>
      </w:tr>
      <w:tr w:rsidR="00DB0FA9" w:rsidRPr="00DB0FA9" w:rsidTr="00DB0FA9">
        <w:trPr>
          <w:trHeight w:hRule="exact" w:val="88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1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Возвращены в кооператив с/х живо</w:t>
            </w:r>
            <w:r w:rsidRPr="00DB0FA9">
              <w:rPr>
                <w:bCs/>
              </w:rPr>
              <w:t>т</w:t>
            </w:r>
            <w:r w:rsidRPr="00DB0FA9">
              <w:rPr>
                <w:bCs/>
              </w:rPr>
              <w:t>ные от членов кооператива, полученные по д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 xml:space="preserve">говорам на </w:t>
            </w:r>
            <w:proofErr w:type="spellStart"/>
            <w:r w:rsidRPr="00DB0FA9">
              <w:rPr>
                <w:bCs/>
              </w:rPr>
              <w:t>доращивание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76</w:t>
            </w:r>
          </w:p>
        </w:tc>
      </w:tr>
      <w:tr w:rsidR="00DB0FA9" w:rsidRPr="00DB0FA9" w:rsidTr="00DB0FA9">
        <w:trPr>
          <w:trHeight w:hRule="exact" w:val="8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2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Реализованы принятые от членов кооп</w:t>
            </w:r>
            <w:r w:rsidRPr="00DB0FA9">
              <w:rPr>
                <w:bCs/>
              </w:rPr>
              <w:t>е</w:t>
            </w:r>
            <w:r w:rsidRPr="00DB0FA9">
              <w:rPr>
                <w:bCs/>
              </w:rPr>
              <w:t>ратива, с/х животные, выращенные по догов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рам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90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11</w:t>
            </w:r>
          </w:p>
        </w:tc>
      </w:tr>
      <w:tr w:rsidR="00DB0FA9" w:rsidRPr="00DB0FA9" w:rsidTr="00DB0FA9">
        <w:trPr>
          <w:trHeight w:hRule="exact" w:val="6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3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Отражена выручка от продажи с/х ж</w:t>
            </w:r>
            <w:r w:rsidRPr="00DB0FA9">
              <w:rPr>
                <w:bCs/>
              </w:rPr>
              <w:t>и</w:t>
            </w:r>
            <w:r w:rsidRPr="00DB0FA9">
              <w:rPr>
                <w:bCs/>
              </w:rPr>
              <w:t>вотных покупателю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62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rStyle w:val="2ArialNarrow17pt"/>
                <w:rFonts w:ascii="Times New Roman" w:eastAsia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90</w:t>
            </w:r>
          </w:p>
        </w:tc>
      </w:tr>
      <w:tr w:rsidR="00DB0FA9" w:rsidRPr="00DB0FA9" w:rsidTr="00DB0FA9">
        <w:trPr>
          <w:trHeight w:hRule="exact" w:val="117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4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Получены денежные средства от покуп</w:t>
            </w:r>
            <w:r w:rsidRPr="00DB0FA9">
              <w:rPr>
                <w:bCs/>
              </w:rPr>
              <w:t>а</w:t>
            </w:r>
            <w:r w:rsidRPr="00DB0FA9">
              <w:rPr>
                <w:bCs/>
              </w:rPr>
              <w:t>телей за реализованную продукцию (мясо КРС) в кассу или на расчетный счет к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оператива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50,51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62</w:t>
            </w:r>
          </w:p>
        </w:tc>
      </w:tr>
      <w:tr w:rsidR="00DB0FA9" w:rsidRPr="00DB0FA9" w:rsidTr="00DB0FA9">
        <w:trPr>
          <w:trHeight w:hRule="exact" w:val="84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5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Возвращены членам кооператива средства за выполненную работу по выращиванию КРС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76</w:t>
            </w:r>
          </w:p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Расчеты с членами к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оператива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50,51</w:t>
            </w:r>
          </w:p>
        </w:tc>
      </w:tr>
      <w:tr w:rsidR="00DB0FA9" w:rsidRPr="00DB0FA9" w:rsidTr="00DB0FA9">
        <w:trPr>
          <w:trHeight w:hRule="exact" w:val="6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6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Использованы средства на заработную плату председателя кооператива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86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</w:p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70</w:t>
            </w:r>
          </w:p>
        </w:tc>
      </w:tr>
      <w:tr w:rsidR="00DB0FA9" w:rsidRPr="00DB0FA9" w:rsidTr="00DB0FA9">
        <w:trPr>
          <w:trHeight w:hRule="exact" w:val="84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7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Получена субсидия на покрытие расходов о</w:t>
            </w:r>
            <w:r w:rsidRPr="00DB0FA9">
              <w:rPr>
                <w:bCs/>
              </w:rPr>
              <w:t>с</w:t>
            </w:r>
            <w:r w:rsidRPr="00DB0FA9">
              <w:rPr>
                <w:bCs/>
              </w:rPr>
              <w:t>новного вида деятельности (закупку КРС)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</w:p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51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86</w:t>
            </w:r>
          </w:p>
        </w:tc>
      </w:tr>
      <w:tr w:rsidR="00DB0FA9" w:rsidRPr="00DB0FA9" w:rsidTr="00DB0FA9">
        <w:trPr>
          <w:trHeight w:hRule="exact" w:val="6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8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Возращены заемные средства членам к</w:t>
            </w:r>
            <w:r w:rsidRPr="00DB0FA9">
              <w:rPr>
                <w:bCs/>
              </w:rPr>
              <w:t>о</w:t>
            </w:r>
            <w:r w:rsidRPr="00DB0FA9">
              <w:rPr>
                <w:bCs/>
              </w:rPr>
              <w:t>оператива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66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51</w:t>
            </w:r>
          </w:p>
        </w:tc>
      </w:tr>
      <w:tr w:rsidR="00DB0FA9" w:rsidRPr="00DB0FA9" w:rsidTr="00DB0FA9">
        <w:trPr>
          <w:trHeight w:hRule="exact" w:val="6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9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Списаны расходы кооператива за счет ц</w:t>
            </w:r>
            <w:r w:rsidRPr="00DB0FA9">
              <w:rPr>
                <w:bCs/>
              </w:rPr>
              <w:t>е</w:t>
            </w:r>
            <w:r w:rsidRPr="00DB0FA9">
              <w:rPr>
                <w:bCs/>
              </w:rPr>
              <w:t>левых поступлений (субсидии)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86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26</w:t>
            </w:r>
          </w:p>
        </w:tc>
      </w:tr>
      <w:tr w:rsidR="00DB0FA9" w:rsidRPr="00DB0FA9" w:rsidTr="00DB0FA9">
        <w:trPr>
          <w:trHeight w:hRule="exact" w:val="84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10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Часть кормов реализована населению (не членам кооператива), отражена выручка от реал</w:t>
            </w:r>
            <w:r w:rsidRPr="00DB0FA9">
              <w:rPr>
                <w:bCs/>
              </w:rPr>
              <w:t>и</w:t>
            </w:r>
            <w:r w:rsidRPr="00DB0FA9">
              <w:rPr>
                <w:bCs/>
              </w:rPr>
              <w:t>зации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50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90</w:t>
            </w:r>
          </w:p>
        </w:tc>
      </w:tr>
      <w:tr w:rsidR="00DB0FA9" w:rsidRPr="00DB0FA9" w:rsidTr="00DB0FA9">
        <w:trPr>
          <w:trHeight w:hRule="exact" w:val="6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after="60" w:line="276" w:lineRule="auto"/>
              <w:ind w:right="71" w:firstLine="0"/>
              <w:jc w:val="center"/>
            </w:pPr>
            <w:r w:rsidRPr="00DB0FA9">
              <w:t>11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left"/>
              <w:rPr>
                <w:bCs/>
              </w:rPr>
            </w:pPr>
            <w:r w:rsidRPr="00DB0FA9">
              <w:rPr>
                <w:bCs/>
              </w:rPr>
              <w:t>Определен и списан финансовый резул</w:t>
            </w:r>
            <w:r w:rsidRPr="00DB0FA9">
              <w:rPr>
                <w:bCs/>
              </w:rPr>
              <w:t>ь</w:t>
            </w:r>
            <w:r w:rsidRPr="00DB0FA9">
              <w:rPr>
                <w:bCs/>
              </w:rPr>
              <w:t>тат от реализации (прибыль, уб</w:t>
            </w:r>
            <w:r w:rsidRPr="00DB0FA9">
              <w:rPr>
                <w:bCs/>
              </w:rPr>
              <w:t>ы</w:t>
            </w:r>
            <w:r w:rsidRPr="00DB0FA9">
              <w:rPr>
                <w:bCs/>
              </w:rPr>
              <w:t>ток)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90</w:t>
            </w:r>
          </w:p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(99)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rStyle w:val="24"/>
                <w:bCs/>
                <w:i w:val="0"/>
                <w:iCs w:val="0"/>
              </w:rPr>
              <w:t>99</w:t>
            </w:r>
          </w:p>
          <w:p w:rsidR="00DB0FA9" w:rsidRPr="00DB0FA9" w:rsidRDefault="00DB0FA9" w:rsidP="00DB0FA9">
            <w:pPr>
              <w:pStyle w:val="22"/>
              <w:shd w:val="clear" w:color="auto" w:fill="auto"/>
              <w:spacing w:before="0" w:line="276" w:lineRule="auto"/>
              <w:ind w:right="71" w:firstLine="0"/>
              <w:jc w:val="center"/>
              <w:rPr>
                <w:bCs/>
              </w:rPr>
            </w:pPr>
            <w:r w:rsidRPr="00DB0FA9">
              <w:rPr>
                <w:bCs/>
              </w:rPr>
              <w:t>(90)</w:t>
            </w:r>
          </w:p>
        </w:tc>
      </w:tr>
    </w:tbl>
    <w:p w:rsidR="00585572" w:rsidRDefault="00585572" w:rsidP="008A5528">
      <w:pPr>
        <w:ind w:right="71"/>
        <w:rPr>
          <w:sz w:val="2"/>
          <w:szCs w:val="2"/>
        </w:rPr>
      </w:pPr>
    </w:p>
    <w:p w:rsidR="00DB0FA9" w:rsidRDefault="00DB0FA9" w:rsidP="008A5528">
      <w:pPr>
        <w:ind w:right="71"/>
        <w:rPr>
          <w:sz w:val="2"/>
          <w:szCs w:val="2"/>
        </w:rPr>
      </w:pPr>
    </w:p>
    <w:p w:rsidR="008F212F" w:rsidRDefault="00DB0FA9" w:rsidP="008F212F">
      <w:pPr>
        <w:pStyle w:val="22"/>
        <w:shd w:val="clear" w:color="auto" w:fill="auto"/>
        <w:spacing w:before="0"/>
        <w:ind w:right="71" w:firstLine="708"/>
      </w:pPr>
      <w:r>
        <w:lastRenderedPageBreak/>
        <w:t>Сельскохозяйственный животноводческий потребительский кооп</w:t>
      </w:r>
      <w:r>
        <w:t>е</w:t>
      </w:r>
      <w:r>
        <w:t xml:space="preserve">ратив </w:t>
      </w:r>
      <w:r w:rsidR="001364A9">
        <w:t>применяет специальный режим налогообложения - Упрощенная с</w:t>
      </w:r>
      <w:r w:rsidR="001364A9">
        <w:t>и</w:t>
      </w:r>
      <w:r w:rsidR="001364A9">
        <w:t>стема налогообложения. Объектом налогообложения является «доходы м</w:t>
      </w:r>
      <w:r w:rsidR="001364A9">
        <w:t>и</w:t>
      </w:r>
      <w:r w:rsidR="001364A9">
        <w:t>нус расходы» Ставка по налогу 5%. В нашем случае доходом для налогоо</w:t>
      </w:r>
      <w:r w:rsidR="001364A9">
        <w:t>б</w:t>
      </w:r>
      <w:r w:rsidR="001364A9">
        <w:t>ложения будет выручка, полученная за реа</w:t>
      </w:r>
      <w:r w:rsidR="00852317">
        <w:t>лизованную продукцию (мясо КРС</w:t>
      </w:r>
      <w:r w:rsidR="001364A9">
        <w:t>). Так же, если кооператив получил субсидию от го</w:t>
      </w:r>
      <w:r w:rsidR="001364A9">
        <w:t>с</w:t>
      </w:r>
      <w:r w:rsidR="001364A9">
        <w:t>ударства на покрытие расходов основного вида</w:t>
      </w:r>
      <w:r>
        <w:t xml:space="preserve"> </w:t>
      </w:r>
      <w:r w:rsidR="001364A9">
        <w:t>деятельности, то сумма су</w:t>
      </w:r>
      <w:r w:rsidR="001364A9">
        <w:t>б</w:t>
      </w:r>
      <w:r w:rsidR="001364A9">
        <w:t>сидии тоже отражается в доходах кооператива, и соответственно, в расходах, на дату признания ра</w:t>
      </w:r>
      <w:r w:rsidR="001364A9">
        <w:t>с</w:t>
      </w:r>
      <w:r w:rsidR="001364A9">
        <w:t xml:space="preserve">ходов. </w:t>
      </w:r>
      <w:r w:rsidR="001364A9">
        <w:rPr>
          <w:rStyle w:val="23"/>
        </w:rPr>
        <w:t xml:space="preserve">Так, согласно абз.6 п.1 ст.346.17 НК РФ </w:t>
      </w:r>
      <w:r w:rsidR="001364A9">
        <w:t>предусмотрено, что при применении упрощенной с</w:t>
      </w:r>
      <w:r w:rsidR="001364A9">
        <w:t>и</w:t>
      </w:r>
      <w:r w:rsidR="001364A9">
        <w:t>стемы налогообложения, средства финансовой поддержки в виде субсидий отражаются в составе д</w:t>
      </w:r>
      <w:r w:rsidR="001364A9">
        <w:t>о</w:t>
      </w:r>
      <w:r w:rsidR="001364A9">
        <w:t>ходов пропорционально расходам, фактически ос</w:t>
      </w:r>
      <w:r w:rsidR="001364A9">
        <w:t>у</w:t>
      </w:r>
      <w:r w:rsidR="001364A9">
        <w:t xml:space="preserve">ществленным за счет этого источника, но не более двух налоговых периодов </w:t>
      </w:r>
      <w:proofErr w:type="gramStart"/>
      <w:r w:rsidR="001364A9">
        <w:t>с даты получения</w:t>
      </w:r>
      <w:proofErr w:type="gramEnd"/>
      <w:r w:rsidR="001364A9">
        <w:t>.</w:t>
      </w:r>
    </w:p>
    <w:p w:rsidR="00585572" w:rsidRDefault="001364A9" w:rsidP="008A5528">
      <w:pPr>
        <w:pStyle w:val="22"/>
        <w:shd w:val="clear" w:color="auto" w:fill="auto"/>
        <w:spacing w:before="0"/>
        <w:ind w:right="71" w:firstLine="0"/>
        <w:sectPr w:rsidR="00585572" w:rsidSect="00201474">
          <w:pgSz w:w="8400" w:h="11900"/>
          <w:pgMar w:top="851" w:right="851" w:bottom="851" w:left="851" w:header="0" w:footer="6" w:gutter="0"/>
          <w:cols w:space="720"/>
          <w:noEndnote/>
          <w:docGrid w:linePitch="360"/>
        </w:sectPr>
      </w:pPr>
      <w:r>
        <w:t>Так же все движения первичных документов нуж</w:t>
      </w:r>
      <w:r w:rsidR="008F212F">
        <w:t>но отраз</w:t>
      </w:r>
      <w:r>
        <w:t>ить</w:t>
      </w:r>
      <w:r w:rsidR="008F212F">
        <w:t xml:space="preserve"> </w:t>
      </w:r>
      <w:r>
        <w:rPr>
          <w:rStyle w:val="23"/>
        </w:rPr>
        <w:t>в книге дох</w:t>
      </w:r>
      <w:r>
        <w:rPr>
          <w:rStyle w:val="23"/>
        </w:rPr>
        <w:t>о</w:t>
      </w:r>
      <w:r>
        <w:rPr>
          <w:rStyle w:val="23"/>
        </w:rPr>
        <w:t>дов и</w:t>
      </w:r>
      <w:r w:rsidR="008F212F">
        <w:rPr>
          <w:rStyle w:val="23"/>
        </w:rPr>
        <w:t xml:space="preserve"> </w:t>
      </w:r>
      <w:r>
        <w:rPr>
          <w:rStyle w:val="23"/>
        </w:rPr>
        <w:t xml:space="preserve">расходов. </w:t>
      </w:r>
      <w:r>
        <w:t>Факт покупки животных (молодняк</w:t>
      </w:r>
      <w:r w:rsidR="00EE1957">
        <w:t xml:space="preserve"> КРС</w:t>
      </w:r>
      <w:r w:rsidR="008F212F">
        <w:t xml:space="preserve">), кормов </w:t>
      </w:r>
      <w:proofErr w:type="spellStart"/>
      <w:r w:rsidR="008F212F">
        <w:t>длжен</w:t>
      </w:r>
      <w:proofErr w:type="spellEnd"/>
      <w:r w:rsidR="008F212F">
        <w:t xml:space="preserve"> быть </w:t>
      </w:r>
      <w:r>
        <w:t>подтвержден документами об оплате, первичными документами и д</w:t>
      </w:r>
      <w:r>
        <w:t>о</w:t>
      </w:r>
      <w:r>
        <w:t>говорами купл</w:t>
      </w:r>
      <w:proofErr w:type="gramStart"/>
      <w:r>
        <w:t>и-</w:t>
      </w:r>
      <w:proofErr w:type="gramEnd"/>
      <w:r>
        <w:t xml:space="preserve"> продажи. По истечении налогового периода, не позднее 31 марта года, следующего за </w:t>
      </w:r>
      <w:proofErr w:type="gramStart"/>
      <w:r>
        <w:t>отчетным</w:t>
      </w:r>
      <w:proofErr w:type="gramEnd"/>
      <w:r>
        <w:t>, нужно сдать декларацию по спец</w:t>
      </w:r>
      <w:r>
        <w:t>и</w:t>
      </w:r>
      <w:r>
        <w:t>альному режиму (УСН).</w:t>
      </w:r>
    </w:p>
    <w:p w:rsidR="00585572" w:rsidRDefault="00585572">
      <w:pPr>
        <w:spacing w:line="360" w:lineRule="exact"/>
      </w:pPr>
    </w:p>
    <w:p w:rsidR="00585572" w:rsidRDefault="00585572">
      <w:pPr>
        <w:spacing w:line="360" w:lineRule="exact"/>
      </w:pPr>
    </w:p>
    <w:p w:rsidR="00585572" w:rsidRDefault="00585572">
      <w:pPr>
        <w:spacing w:line="360" w:lineRule="exact"/>
      </w:pPr>
    </w:p>
    <w:p w:rsidR="00585572" w:rsidRDefault="00585572">
      <w:pPr>
        <w:spacing w:line="360" w:lineRule="exact"/>
      </w:pPr>
    </w:p>
    <w:p w:rsidR="00585572" w:rsidRDefault="00585572">
      <w:pPr>
        <w:spacing w:line="360" w:lineRule="exact"/>
      </w:pPr>
    </w:p>
    <w:p w:rsidR="00585572" w:rsidRDefault="00585572">
      <w:pPr>
        <w:spacing w:line="405" w:lineRule="exact"/>
      </w:pPr>
    </w:p>
    <w:p w:rsidR="00585572" w:rsidRDefault="00585572">
      <w:pPr>
        <w:rPr>
          <w:sz w:val="2"/>
          <w:szCs w:val="2"/>
        </w:rPr>
      </w:pPr>
    </w:p>
    <w:sectPr w:rsidR="00585572" w:rsidSect="00201474">
      <w:type w:val="continuous"/>
      <w:pgSz w:w="8400" w:h="11900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5" w:rsidRDefault="00962FD5">
      <w:r>
        <w:separator/>
      </w:r>
    </w:p>
  </w:endnote>
  <w:endnote w:type="continuationSeparator" w:id="0">
    <w:p w:rsidR="00962FD5" w:rsidRDefault="009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A9" w:rsidRDefault="00DB0FA9">
    <w:pPr>
      <w:pStyle w:val="ac"/>
      <w:jc w:val="center"/>
    </w:pPr>
  </w:p>
  <w:p w:rsidR="00DB0FA9" w:rsidRDefault="00DB0FA9">
    <w:pPr>
      <w:pStyle w:val="ac"/>
    </w:pPr>
  </w:p>
  <w:p w:rsidR="00DB0FA9" w:rsidRDefault="00DB0F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85089"/>
      <w:docPartObj>
        <w:docPartGallery w:val="Page Numbers (Bottom of Page)"/>
        <w:docPartUnique/>
      </w:docPartObj>
    </w:sdtPr>
    <w:sdtContent>
      <w:p w:rsidR="00DB0FA9" w:rsidRDefault="00DB0F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43">
          <w:rPr>
            <w:noProof/>
          </w:rPr>
          <w:t>51</w:t>
        </w:r>
        <w:r>
          <w:fldChar w:fldCharType="end"/>
        </w:r>
      </w:p>
    </w:sdtContent>
  </w:sdt>
  <w:p w:rsidR="00DB0FA9" w:rsidRDefault="00DB0FA9">
    <w:pPr>
      <w:pStyle w:val="ac"/>
    </w:pPr>
  </w:p>
  <w:p w:rsidR="00DB0FA9" w:rsidRDefault="00DB0F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A9" w:rsidRDefault="00DB0FA9">
    <w:pPr>
      <w:pStyle w:val="ac"/>
      <w:jc w:val="center"/>
    </w:pPr>
  </w:p>
  <w:p w:rsidR="00DB0FA9" w:rsidRDefault="00DB0F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5" w:rsidRDefault="00962FD5"/>
  </w:footnote>
  <w:footnote w:type="continuationSeparator" w:id="0">
    <w:p w:rsidR="00962FD5" w:rsidRDefault="00962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A9" w:rsidRPr="00D142CA" w:rsidRDefault="00DB0FA9" w:rsidP="00D142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1EB"/>
    <w:multiLevelType w:val="multilevel"/>
    <w:tmpl w:val="81D8C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1440"/>
      </w:pPr>
      <w:rPr>
        <w:rFonts w:hint="default"/>
      </w:rPr>
    </w:lvl>
  </w:abstractNum>
  <w:abstractNum w:abstractNumId="1">
    <w:nsid w:val="107F1DEB"/>
    <w:multiLevelType w:val="multilevel"/>
    <w:tmpl w:val="EA682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64C0F"/>
    <w:multiLevelType w:val="multilevel"/>
    <w:tmpl w:val="4366020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67B72"/>
    <w:multiLevelType w:val="multilevel"/>
    <w:tmpl w:val="530A0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D066E"/>
    <w:multiLevelType w:val="multilevel"/>
    <w:tmpl w:val="530A0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D0E38"/>
    <w:multiLevelType w:val="multilevel"/>
    <w:tmpl w:val="7E62182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B34A6"/>
    <w:multiLevelType w:val="multilevel"/>
    <w:tmpl w:val="F7D2B59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CA3"/>
    <w:multiLevelType w:val="hybridMultilevel"/>
    <w:tmpl w:val="FB28E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A3DA4"/>
    <w:multiLevelType w:val="hybridMultilevel"/>
    <w:tmpl w:val="E10ABF2C"/>
    <w:lvl w:ilvl="0" w:tplc="E6BA1A6A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D863AAC"/>
    <w:multiLevelType w:val="multilevel"/>
    <w:tmpl w:val="18FE2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A6162"/>
    <w:multiLevelType w:val="multilevel"/>
    <w:tmpl w:val="86CA819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5A6E5F"/>
    <w:multiLevelType w:val="multilevel"/>
    <w:tmpl w:val="ED22DA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60D8D"/>
    <w:multiLevelType w:val="multilevel"/>
    <w:tmpl w:val="29CE3A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94A57"/>
    <w:multiLevelType w:val="multilevel"/>
    <w:tmpl w:val="665E7D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913D4"/>
    <w:multiLevelType w:val="multilevel"/>
    <w:tmpl w:val="A6A8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92907"/>
    <w:multiLevelType w:val="hybridMultilevel"/>
    <w:tmpl w:val="3544F476"/>
    <w:lvl w:ilvl="0" w:tplc="E6BA1A6A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36A5259A"/>
    <w:multiLevelType w:val="multilevel"/>
    <w:tmpl w:val="705881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A2F46"/>
    <w:multiLevelType w:val="multilevel"/>
    <w:tmpl w:val="7A4E5F4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C7650"/>
    <w:multiLevelType w:val="multilevel"/>
    <w:tmpl w:val="6D2CBFC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1319FA"/>
    <w:multiLevelType w:val="multilevel"/>
    <w:tmpl w:val="771AC21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C53978"/>
    <w:multiLevelType w:val="multilevel"/>
    <w:tmpl w:val="FD9A9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9B2BCB"/>
    <w:multiLevelType w:val="hybridMultilevel"/>
    <w:tmpl w:val="8B4A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C50"/>
    <w:multiLevelType w:val="multilevel"/>
    <w:tmpl w:val="A5AAF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E11D2A"/>
    <w:multiLevelType w:val="multilevel"/>
    <w:tmpl w:val="0972C1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35401B"/>
    <w:multiLevelType w:val="multilevel"/>
    <w:tmpl w:val="23B89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75236"/>
    <w:multiLevelType w:val="multilevel"/>
    <w:tmpl w:val="33CEEA2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030815"/>
    <w:multiLevelType w:val="multilevel"/>
    <w:tmpl w:val="8E749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903468"/>
    <w:multiLevelType w:val="hybridMultilevel"/>
    <w:tmpl w:val="D4681002"/>
    <w:lvl w:ilvl="0" w:tplc="E8F4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A66A1F"/>
    <w:multiLevelType w:val="multilevel"/>
    <w:tmpl w:val="FC5CFD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2C5FC7"/>
    <w:multiLevelType w:val="multilevel"/>
    <w:tmpl w:val="2AF4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40409"/>
    <w:multiLevelType w:val="multilevel"/>
    <w:tmpl w:val="E8CA48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E62A93"/>
    <w:multiLevelType w:val="hybridMultilevel"/>
    <w:tmpl w:val="08A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>
    <w:nsid w:val="67562A7A"/>
    <w:multiLevelType w:val="multilevel"/>
    <w:tmpl w:val="9A0652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3">
    <w:nsid w:val="677D0664"/>
    <w:multiLevelType w:val="hybridMultilevel"/>
    <w:tmpl w:val="B6FC90D2"/>
    <w:lvl w:ilvl="0" w:tplc="E6BA1A6A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6EDE1C46"/>
    <w:multiLevelType w:val="multilevel"/>
    <w:tmpl w:val="D458C8C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013BD8"/>
    <w:multiLevelType w:val="multilevel"/>
    <w:tmpl w:val="FFBC649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DB0295"/>
    <w:multiLevelType w:val="multilevel"/>
    <w:tmpl w:val="A0625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BC7C9D"/>
    <w:multiLevelType w:val="multilevel"/>
    <w:tmpl w:val="E1BEC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783C5E"/>
    <w:multiLevelType w:val="hybridMultilevel"/>
    <w:tmpl w:val="5972BE14"/>
    <w:lvl w:ilvl="0" w:tplc="6B1ED1F4">
      <w:start w:val="1"/>
      <w:numFmt w:val="bullet"/>
      <w:lvlText w:val="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3"/>
  </w:num>
  <w:num w:numId="9">
    <w:abstractNumId w:val="29"/>
  </w:num>
  <w:num w:numId="10">
    <w:abstractNumId w:val="9"/>
  </w:num>
  <w:num w:numId="11">
    <w:abstractNumId w:val="25"/>
  </w:num>
  <w:num w:numId="12">
    <w:abstractNumId w:val="23"/>
  </w:num>
  <w:num w:numId="13">
    <w:abstractNumId w:val="11"/>
  </w:num>
  <w:num w:numId="14">
    <w:abstractNumId w:val="12"/>
  </w:num>
  <w:num w:numId="15">
    <w:abstractNumId w:val="28"/>
  </w:num>
  <w:num w:numId="16">
    <w:abstractNumId w:val="2"/>
  </w:num>
  <w:num w:numId="17">
    <w:abstractNumId w:val="26"/>
  </w:num>
  <w:num w:numId="18">
    <w:abstractNumId w:val="35"/>
  </w:num>
  <w:num w:numId="19">
    <w:abstractNumId w:val="30"/>
  </w:num>
  <w:num w:numId="20">
    <w:abstractNumId w:val="34"/>
  </w:num>
  <w:num w:numId="21">
    <w:abstractNumId w:val="6"/>
  </w:num>
  <w:num w:numId="22">
    <w:abstractNumId w:val="18"/>
  </w:num>
  <w:num w:numId="23">
    <w:abstractNumId w:val="37"/>
  </w:num>
  <w:num w:numId="24">
    <w:abstractNumId w:val="13"/>
  </w:num>
  <w:num w:numId="25">
    <w:abstractNumId w:val="16"/>
  </w:num>
  <w:num w:numId="26">
    <w:abstractNumId w:val="17"/>
  </w:num>
  <w:num w:numId="27">
    <w:abstractNumId w:val="10"/>
  </w:num>
  <w:num w:numId="28">
    <w:abstractNumId w:val="1"/>
  </w:num>
  <w:num w:numId="29">
    <w:abstractNumId w:val="31"/>
  </w:num>
  <w:num w:numId="30">
    <w:abstractNumId w:val="38"/>
  </w:num>
  <w:num w:numId="31">
    <w:abstractNumId w:val="33"/>
  </w:num>
  <w:num w:numId="32">
    <w:abstractNumId w:val="8"/>
  </w:num>
  <w:num w:numId="33">
    <w:abstractNumId w:val="15"/>
  </w:num>
  <w:num w:numId="34">
    <w:abstractNumId w:val="7"/>
  </w:num>
  <w:num w:numId="35">
    <w:abstractNumId w:val="21"/>
  </w:num>
  <w:num w:numId="36">
    <w:abstractNumId w:val="27"/>
  </w:num>
  <w:num w:numId="37">
    <w:abstractNumId w:val="0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5572"/>
    <w:rsid w:val="000213E0"/>
    <w:rsid w:val="00050CDB"/>
    <w:rsid w:val="000522C5"/>
    <w:rsid w:val="00055210"/>
    <w:rsid w:val="00083B2E"/>
    <w:rsid w:val="00090DBC"/>
    <w:rsid w:val="000B5F65"/>
    <w:rsid w:val="000E643C"/>
    <w:rsid w:val="001022F3"/>
    <w:rsid w:val="001056FC"/>
    <w:rsid w:val="001364A9"/>
    <w:rsid w:val="00136C44"/>
    <w:rsid w:val="00145128"/>
    <w:rsid w:val="001668D4"/>
    <w:rsid w:val="00170447"/>
    <w:rsid w:val="0019295C"/>
    <w:rsid w:val="001C313C"/>
    <w:rsid w:val="00201474"/>
    <w:rsid w:val="00201A4C"/>
    <w:rsid w:val="0021081F"/>
    <w:rsid w:val="00214C18"/>
    <w:rsid w:val="002263C6"/>
    <w:rsid w:val="0024487B"/>
    <w:rsid w:val="00290388"/>
    <w:rsid w:val="0029361F"/>
    <w:rsid w:val="002E13E4"/>
    <w:rsid w:val="002F692B"/>
    <w:rsid w:val="003160E1"/>
    <w:rsid w:val="0032016C"/>
    <w:rsid w:val="0039603E"/>
    <w:rsid w:val="003B229D"/>
    <w:rsid w:val="003D2CC2"/>
    <w:rsid w:val="003E12E0"/>
    <w:rsid w:val="003F6165"/>
    <w:rsid w:val="004120A3"/>
    <w:rsid w:val="004355C9"/>
    <w:rsid w:val="00460F98"/>
    <w:rsid w:val="004A20F9"/>
    <w:rsid w:val="004B03F1"/>
    <w:rsid w:val="004B0A10"/>
    <w:rsid w:val="004B14E4"/>
    <w:rsid w:val="004D1053"/>
    <w:rsid w:val="004F0F43"/>
    <w:rsid w:val="004F7AEC"/>
    <w:rsid w:val="005273CA"/>
    <w:rsid w:val="0055326B"/>
    <w:rsid w:val="00562CA4"/>
    <w:rsid w:val="0056343F"/>
    <w:rsid w:val="005676C6"/>
    <w:rsid w:val="00585572"/>
    <w:rsid w:val="005A7C08"/>
    <w:rsid w:val="005E437F"/>
    <w:rsid w:val="005E5BBB"/>
    <w:rsid w:val="005F57A1"/>
    <w:rsid w:val="005F6A38"/>
    <w:rsid w:val="006271DC"/>
    <w:rsid w:val="0063157E"/>
    <w:rsid w:val="006333D7"/>
    <w:rsid w:val="00646123"/>
    <w:rsid w:val="00661850"/>
    <w:rsid w:val="00693FA7"/>
    <w:rsid w:val="006E2A43"/>
    <w:rsid w:val="00785DF3"/>
    <w:rsid w:val="007868A3"/>
    <w:rsid w:val="00793979"/>
    <w:rsid w:val="007A0400"/>
    <w:rsid w:val="007A2FE0"/>
    <w:rsid w:val="007A4FA1"/>
    <w:rsid w:val="007C6E1F"/>
    <w:rsid w:val="00803692"/>
    <w:rsid w:val="00815C89"/>
    <w:rsid w:val="00817BA7"/>
    <w:rsid w:val="00841A1B"/>
    <w:rsid w:val="00852317"/>
    <w:rsid w:val="008608D3"/>
    <w:rsid w:val="00885B4C"/>
    <w:rsid w:val="008A5528"/>
    <w:rsid w:val="008B048F"/>
    <w:rsid w:val="008F1028"/>
    <w:rsid w:val="008F212F"/>
    <w:rsid w:val="0091152B"/>
    <w:rsid w:val="009213E2"/>
    <w:rsid w:val="0093749F"/>
    <w:rsid w:val="00942CA8"/>
    <w:rsid w:val="00951BF9"/>
    <w:rsid w:val="00962FD5"/>
    <w:rsid w:val="00972F0C"/>
    <w:rsid w:val="00984B60"/>
    <w:rsid w:val="00992ECA"/>
    <w:rsid w:val="009C713C"/>
    <w:rsid w:val="009F3911"/>
    <w:rsid w:val="00A0079C"/>
    <w:rsid w:val="00A05CF6"/>
    <w:rsid w:val="00A0706D"/>
    <w:rsid w:val="00A250E5"/>
    <w:rsid w:val="00A732D3"/>
    <w:rsid w:val="00A7588C"/>
    <w:rsid w:val="00A82D1E"/>
    <w:rsid w:val="00AC420B"/>
    <w:rsid w:val="00AD0F81"/>
    <w:rsid w:val="00AE36BB"/>
    <w:rsid w:val="00AE665E"/>
    <w:rsid w:val="00B03A46"/>
    <w:rsid w:val="00B05A82"/>
    <w:rsid w:val="00B06A30"/>
    <w:rsid w:val="00B26144"/>
    <w:rsid w:val="00B27EE3"/>
    <w:rsid w:val="00B518F2"/>
    <w:rsid w:val="00B67B16"/>
    <w:rsid w:val="00B67D88"/>
    <w:rsid w:val="00B7670D"/>
    <w:rsid w:val="00B975D9"/>
    <w:rsid w:val="00BB0305"/>
    <w:rsid w:val="00BC7298"/>
    <w:rsid w:val="00BF3391"/>
    <w:rsid w:val="00BF518F"/>
    <w:rsid w:val="00C12D1C"/>
    <w:rsid w:val="00C231E1"/>
    <w:rsid w:val="00C76B10"/>
    <w:rsid w:val="00C90846"/>
    <w:rsid w:val="00C91BF8"/>
    <w:rsid w:val="00CA6A6E"/>
    <w:rsid w:val="00CD57A0"/>
    <w:rsid w:val="00D142CA"/>
    <w:rsid w:val="00D14A3C"/>
    <w:rsid w:val="00D25B97"/>
    <w:rsid w:val="00D85919"/>
    <w:rsid w:val="00D87E30"/>
    <w:rsid w:val="00D90D5E"/>
    <w:rsid w:val="00DB0FA9"/>
    <w:rsid w:val="00DB1437"/>
    <w:rsid w:val="00DC72FA"/>
    <w:rsid w:val="00DE7B0C"/>
    <w:rsid w:val="00DF4215"/>
    <w:rsid w:val="00DF78E5"/>
    <w:rsid w:val="00E008A4"/>
    <w:rsid w:val="00E47CA9"/>
    <w:rsid w:val="00E70AAB"/>
    <w:rsid w:val="00E80B61"/>
    <w:rsid w:val="00EB4B41"/>
    <w:rsid w:val="00EC296A"/>
    <w:rsid w:val="00ED17F8"/>
    <w:rsid w:val="00ED286A"/>
    <w:rsid w:val="00EE1957"/>
    <w:rsid w:val="00F1325E"/>
    <w:rsid w:val="00F24BF4"/>
    <w:rsid w:val="00F44E12"/>
    <w:rsid w:val="00F86C6B"/>
    <w:rsid w:val="00FA21B0"/>
    <w:rsid w:val="00FB6CA0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CD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5CF6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CF6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CF6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8D4"/>
    <w:pPr>
      <w:keepNext/>
      <w:keepLines/>
      <w:spacing w:before="200"/>
      <w:jc w:val="center"/>
      <w:outlineLvl w:val="3"/>
    </w:pPr>
    <w:rPr>
      <w:rFonts w:ascii="Times New Roman" w:eastAsiaTheme="majorEastAsia" w:hAnsi="Times New Roman" w:cstheme="majorBidi"/>
      <w:bCs/>
      <w:i/>
      <w:i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CDB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ArialNarrow12pt-1pt">
    <w:name w:val="Заголовок №3 + Arial Narrow;12 pt;Интервал -1 pt"/>
    <w:basedOn w:val="31"/>
    <w:rsid w:val="00050CD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rebuchetMS45pt">
    <w:name w:val="Заголовок №3 + Trebuchet MS;4;5 pt;Не курсив"/>
    <w:basedOn w:val="31"/>
    <w:rsid w:val="00050C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41">
    <w:name w:val="Основной текст (4)_"/>
    <w:basedOn w:val="a0"/>
    <w:link w:val="42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Не полужирный"/>
    <w:basedOn w:val="4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Заголовок №4_"/>
    <w:basedOn w:val="a0"/>
    <w:link w:val="45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;Курсив"/>
    <w:basedOn w:val="21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rebuchetMS75pt">
    <w:name w:val="Основной текст (8) + Trebuchet MS;7;5 pt"/>
    <w:basedOn w:val="8"/>
    <w:rsid w:val="00050CD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">
    <w:name w:val="Основной текст (6) + 14 pt;Не полужирный;Не курсив"/>
    <w:basedOn w:val="6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">
    <w:name w:val="Основной текст (2)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0">
    <w:name w:val="Основной текст (2) Exact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Полужирный"/>
    <w:basedOn w:val="2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1"/>
    <w:rsid w:val="00050C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Курсив"/>
    <w:basedOn w:val="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04pt0pt">
    <w:name w:val="Основной текст (10) + 4 pt;Интервал 0 pt"/>
    <w:basedOn w:val="10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0">
    <w:name w:val="Подпись к таблице Exact"/>
    <w:basedOn w:val="a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">
    <w:name w:val="Основной текст (2)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d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10pt">
    <w:name w:val="Основной текст (11) + 10 pt;Не курсив"/>
    <w:basedOn w:val="1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0">
    <w:name w:val="Основной текст (11) + 10 pt;Полужирный;Не курсив"/>
    <w:basedOn w:val="11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">
    <w:name w:val="Оглавление (2)_"/>
    <w:basedOn w:val="a0"/>
    <w:link w:val="2f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9">
    <w:name w:val="Оглавление + Полужирный"/>
    <w:basedOn w:val="a7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7pt">
    <w:name w:val="Основной текст (11) + 7 pt;Не курсив"/>
    <w:basedOn w:val="1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+ Курсив Exact"/>
    <w:basedOn w:val="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Exact">
    <w:name w:val="Заголовок №2 (3) Exact"/>
    <w:basedOn w:val="a0"/>
    <w:link w:val="23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5">
    <w:name w:val="Оглавление (3)_"/>
    <w:basedOn w:val="a0"/>
    <w:link w:val="36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10ptExact">
    <w:name w:val="Основной текст (11) + 10 pt;Не курсив Exact"/>
    <w:basedOn w:val="1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Exact0">
    <w:name w:val="Основной текст (11) + 10 pt;Полужирный;Не курсив Exact"/>
    <w:basedOn w:val="11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1pt">
    <w:name w:val="Основной текст (12) + Интервал 1 pt"/>
    <w:basedOn w:val="120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1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7pt">
    <w:name w:val="Основной текст (2) + Arial Narrow;17 pt;Полужирный;Курсив"/>
    <w:basedOn w:val="21"/>
    <w:rsid w:val="00050CD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24pt-1pt">
    <w:name w:val="Основной текст (2) + Arial Narrow;24 pt;Курсив;Интервал -1 pt"/>
    <w:basedOn w:val="21"/>
    <w:rsid w:val="00050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2pt0pt">
    <w:name w:val="Основной текст (2) + 22 pt;Интервал 0 pt"/>
    <w:basedOn w:val="21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22">
    <w:name w:val="Заголовок №1 (2)_"/>
    <w:basedOn w:val="a0"/>
    <w:link w:val="123"/>
    <w:rsid w:val="0005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sid w:val="00050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13TrebuchetMS15pt">
    <w:name w:val="Основной текст (13) + Trebuchet MS;15 pt;Не курсив"/>
    <w:basedOn w:val="130"/>
    <w:rsid w:val="00050CD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5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3pt">
    <w:name w:val="Основной текст (14) + 13 pt;Курсив"/>
    <w:basedOn w:val="14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11pt">
    <w:name w:val="Основной текст (15) + 11 pt"/>
    <w:basedOn w:val="15"/>
    <w:rsid w:val="00050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050C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2">
    <w:name w:val="Основной текст (4)"/>
    <w:basedOn w:val="a"/>
    <w:link w:val="41"/>
    <w:rsid w:val="00050CDB"/>
    <w:pPr>
      <w:shd w:val="clear" w:color="auto" w:fill="FFFFFF"/>
      <w:spacing w:after="120" w:line="0" w:lineRule="atLeast"/>
      <w:ind w:hanging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050CDB"/>
    <w:pPr>
      <w:shd w:val="clear" w:color="auto" w:fill="FFFFFF"/>
      <w:spacing w:after="120" w:line="173" w:lineRule="exact"/>
      <w:jc w:val="both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050CDB"/>
    <w:pPr>
      <w:shd w:val="clear" w:color="auto" w:fill="FFFFFF"/>
      <w:spacing w:before="120" w:line="264" w:lineRule="exact"/>
      <w:ind w:hanging="1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3"/>
    <w:rsid w:val="00050C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60">
    <w:name w:val="Основной текст (6)"/>
    <w:basedOn w:val="a"/>
    <w:link w:val="6"/>
    <w:rsid w:val="00050C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"/>
    <w:rsid w:val="00050CDB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Заголовок №4"/>
    <w:basedOn w:val="a"/>
    <w:link w:val="44"/>
    <w:rsid w:val="00050CDB"/>
    <w:pPr>
      <w:shd w:val="clear" w:color="auto" w:fill="FFFFFF"/>
      <w:spacing w:line="288" w:lineRule="exact"/>
      <w:ind w:hanging="1940"/>
      <w:outlineLvl w:val="3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050CD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050CD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Подпись к таблице"/>
    <w:basedOn w:val="a"/>
    <w:link w:val="a5"/>
    <w:rsid w:val="00050CD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50CD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050CD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0">
    <w:name w:val="Основной текст (11)"/>
    <w:basedOn w:val="a"/>
    <w:link w:val="11"/>
    <w:rsid w:val="00050CD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d">
    <w:name w:val="Заголовок №2"/>
    <w:basedOn w:val="a"/>
    <w:link w:val="2Exact1"/>
    <w:rsid w:val="00050CD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050CDB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Оглавление (2)"/>
    <w:basedOn w:val="a"/>
    <w:link w:val="2e"/>
    <w:rsid w:val="00050CD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0">
    <w:name w:val="Заголовок №2 (2)"/>
    <w:basedOn w:val="a"/>
    <w:link w:val="22Exact"/>
    <w:rsid w:val="00050CD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Заголовок №2 (3)"/>
    <w:basedOn w:val="a"/>
    <w:link w:val="23Exact"/>
    <w:rsid w:val="00050CD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050CD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36">
    <w:name w:val="Оглавление (3)"/>
    <w:basedOn w:val="a"/>
    <w:link w:val="35"/>
    <w:rsid w:val="00050CDB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050CD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1">
    <w:name w:val="Заголовок №3 (2)"/>
    <w:basedOn w:val="a"/>
    <w:link w:val="320"/>
    <w:rsid w:val="00050CDB"/>
    <w:pPr>
      <w:shd w:val="clear" w:color="auto" w:fill="FFFFFF"/>
      <w:spacing w:before="60" w:after="60" w:line="0" w:lineRule="atLeast"/>
      <w:ind w:firstLine="420"/>
      <w:outlineLvl w:val="2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23">
    <w:name w:val="Заголовок №1 (2)"/>
    <w:basedOn w:val="a"/>
    <w:link w:val="122"/>
    <w:rsid w:val="00050CDB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rsid w:val="00050CDB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40">
    <w:name w:val="Основной текст (14)"/>
    <w:basedOn w:val="a"/>
    <w:link w:val="14"/>
    <w:rsid w:val="00050CDB"/>
    <w:pPr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rsid w:val="00050CDB"/>
    <w:pPr>
      <w:shd w:val="clear" w:color="auto" w:fill="FFFFFF"/>
      <w:spacing w:before="300" w:line="331" w:lineRule="exact"/>
      <w:ind w:firstLine="4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364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64A9"/>
    <w:rPr>
      <w:color w:val="000000"/>
    </w:rPr>
  </w:style>
  <w:style w:type="paragraph" w:styleId="ac">
    <w:name w:val="footer"/>
    <w:basedOn w:val="a"/>
    <w:link w:val="ad"/>
    <w:uiPriority w:val="99"/>
    <w:unhideWhenUsed/>
    <w:rsid w:val="00136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64A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F61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165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8A5528"/>
    <w:rPr>
      <w:color w:val="000000"/>
    </w:rPr>
  </w:style>
  <w:style w:type="table" w:styleId="af1">
    <w:name w:val="Table Grid"/>
    <w:basedOn w:val="a1"/>
    <w:uiPriority w:val="59"/>
    <w:rsid w:val="002E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5CF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A05CF6"/>
    <w:pPr>
      <w:widowControl/>
      <w:spacing w:before="480" w:after="0" w:line="276" w:lineRule="auto"/>
      <w:jc w:val="left"/>
      <w:outlineLvl w:val="9"/>
    </w:pPr>
    <w:rPr>
      <w:color w:val="365F91" w:themeColor="accent1" w:themeShade="BF"/>
      <w:lang w:bidi="ar-SA"/>
    </w:rPr>
  </w:style>
  <w:style w:type="paragraph" w:styleId="16">
    <w:name w:val="toc 1"/>
    <w:basedOn w:val="a"/>
    <w:next w:val="a"/>
    <w:autoRedefine/>
    <w:uiPriority w:val="39"/>
    <w:unhideWhenUsed/>
    <w:rsid w:val="00972F0C"/>
    <w:pPr>
      <w:tabs>
        <w:tab w:val="right" w:leader="dot" w:pos="6688"/>
      </w:tabs>
      <w:spacing w:after="100"/>
      <w:jc w:val="center"/>
    </w:pPr>
    <w:rPr>
      <w:rFonts w:ascii="Times New Roman" w:hAnsi="Times New Roman" w:cs="Times New Roman"/>
      <w:b/>
      <w:color w:val="auto"/>
      <w:sz w:val="22"/>
      <w:szCs w:val="18"/>
      <w:lang w:bidi="ar-SA"/>
    </w:rPr>
  </w:style>
  <w:style w:type="paragraph" w:styleId="2f1">
    <w:name w:val="toc 2"/>
    <w:basedOn w:val="a"/>
    <w:next w:val="a"/>
    <w:autoRedefine/>
    <w:uiPriority w:val="39"/>
    <w:unhideWhenUsed/>
    <w:rsid w:val="00A05CF6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A05CF6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rsid w:val="00A05CF6"/>
    <w:rPr>
      <w:rFonts w:ascii="Times New Roman" w:eastAsiaTheme="majorEastAsia" w:hAnsi="Times New Roman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F6"/>
    <w:rPr>
      <w:rFonts w:ascii="Times New Roman" w:eastAsiaTheme="majorEastAsia" w:hAnsi="Times New Roman" w:cstheme="majorBidi"/>
      <w:b/>
      <w:bCs/>
      <w:i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rsid w:val="001668D4"/>
    <w:rPr>
      <w:rFonts w:ascii="Times New Roman" w:eastAsiaTheme="majorEastAsia" w:hAnsi="Times New Roman" w:cstheme="majorBidi"/>
      <w:bCs/>
      <w:i/>
      <w:iCs/>
      <w:color w:val="000000" w:themeColor="text1"/>
    </w:rPr>
  </w:style>
  <w:style w:type="paragraph" w:styleId="46">
    <w:name w:val="toc 4"/>
    <w:basedOn w:val="a"/>
    <w:next w:val="a"/>
    <w:autoRedefine/>
    <w:uiPriority w:val="39"/>
    <w:unhideWhenUsed/>
    <w:rsid w:val="002263C6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ArialNarrow12pt-1pt">
    <w:name w:val="Заголовок №3 + Arial Narrow;12 pt;Интервал -1 pt"/>
    <w:basedOn w:val="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TrebuchetMS45pt">
    <w:name w:val="Заголовок №3 + Trebuchet MS;4;5 pt;Не курсив"/>
    <w:basedOn w:val="3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rebuchetMS75pt">
    <w:name w:val="Основной текст (8) + Trebuchet MS;7;5 pt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">
    <w:name w:val="Основной текст (6) + 14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04pt0pt">
    <w:name w:val="Основной текст (10) + 4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10pt">
    <w:name w:val="Основной текст (11) + 10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0">
    <w:name w:val="Основной текст (11) + 10 pt;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2">
    <w:name w:val="Основной текст (2) + 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">
    <w:name w:val="Оглавление (2)_"/>
    <w:basedOn w:val="a0"/>
    <w:link w:val="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9">
    <w:name w:val="Оглавлени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7pt">
    <w:name w:val="Основной текст (11) + 7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3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Exact">
    <w:name w:val="Заголовок №2 (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10ptExact">
    <w:name w:val="Основной текст (11) + 10 pt;Не курсив Exac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0ptExact0">
    <w:name w:val="Основной текст (11) + 10 pt;Полужирный;Не курсив Exac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1pt">
    <w:name w:val="Основной текст (12) + Интервал 1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7pt">
    <w:name w:val="Основной текст (2) + Arial Narrow;17 pt;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Narrow24pt-1pt">
    <w:name w:val="Основной текст (2) + Arial Narrow;24 pt;Курсив;Интервал -1 pt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2pt0pt">
    <w:name w:val="Основной текст (2) + 22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13TrebuchetMS15pt">
    <w:name w:val="Основной текст (13) + Trebuchet MS;15 pt;Не курсив"/>
    <w:basedOn w:val="1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13pt">
    <w:name w:val="Основной текст (14) + 13 pt;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511pt">
    <w:name w:val="Основной текст (15) + 11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0" w:lineRule="atLeast"/>
      <w:ind w:hanging="4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173" w:lineRule="exact"/>
      <w:jc w:val="both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64" w:lineRule="exact"/>
      <w:ind w:hanging="1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288" w:lineRule="exact"/>
      <w:ind w:hanging="1940"/>
      <w:outlineLvl w:val="3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d">
    <w:name w:val="Заголовок №2"/>
    <w:basedOn w:val="a"/>
    <w:link w:val="2Exact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Оглавление (2)"/>
    <w:basedOn w:val="a"/>
    <w:link w:val="2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Заголовок №2 (3)"/>
    <w:basedOn w:val="a"/>
    <w:link w:val="23Exact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60" w:line="0" w:lineRule="atLeast"/>
      <w:ind w:firstLine="420"/>
      <w:outlineLvl w:val="2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331" w:lineRule="exact"/>
      <w:ind w:firstLine="4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364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64A9"/>
    <w:rPr>
      <w:color w:val="000000"/>
    </w:rPr>
  </w:style>
  <w:style w:type="paragraph" w:styleId="ac">
    <w:name w:val="footer"/>
    <w:basedOn w:val="a"/>
    <w:link w:val="ad"/>
    <w:uiPriority w:val="99"/>
    <w:unhideWhenUsed/>
    <w:rsid w:val="00136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64A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F61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165"/>
    <w:rPr>
      <w:rFonts w:ascii="Tahoma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8A5528"/>
    <w:rPr>
      <w:color w:val="000000"/>
    </w:rPr>
  </w:style>
  <w:style w:type="table" w:styleId="af1">
    <w:name w:val="Table Grid"/>
    <w:basedOn w:val="a1"/>
    <w:uiPriority w:val="59"/>
    <w:rsid w:val="002E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alog.ru/m48/vul/interest/reg_vl/register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F6345F-0E12-4A1E-9B49-AE19BCFBEBC4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91A4A11-6B04-4294-9A25-02A8D395C770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Разработка бизнес-плана создания и деятельности кооператива</a:t>
          </a:r>
        </a:p>
      </dgm:t>
    </dgm:pt>
    <dgm:pt modelId="{8958112D-83B6-46E0-A852-D62706E7540C}" type="parTrans" cxnId="{F3473658-2DAB-497C-802A-86C63213E050}">
      <dgm:prSet/>
      <dgm:spPr/>
      <dgm:t>
        <a:bodyPr/>
        <a:lstStyle/>
        <a:p>
          <a:endParaRPr lang="ru-RU"/>
        </a:p>
      </dgm:t>
    </dgm:pt>
    <dgm:pt modelId="{691A37D6-F0C4-4D23-92FB-1022B87308A2}" type="sibTrans" cxnId="{F3473658-2DAB-497C-802A-86C63213E050}">
      <dgm:prSet/>
      <dgm:spPr/>
      <dgm:t>
        <a:bodyPr/>
        <a:lstStyle/>
        <a:p>
          <a:endParaRPr lang="ru-RU"/>
        </a:p>
      </dgm:t>
    </dgm:pt>
    <dgm:pt modelId="{4B6EB2DA-C49E-403F-BFF8-5B30BAC6A971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Разработка проекта Устава кооператива</a:t>
          </a:r>
          <a:endParaRPr lang="ru-RU"/>
        </a:p>
      </dgm:t>
    </dgm:pt>
    <dgm:pt modelId="{C5C02D42-3F3E-457D-A082-008057266CF1}" type="parTrans" cxnId="{FC010EBA-7EA4-42A8-8A78-FAFACEC42C5A}">
      <dgm:prSet/>
      <dgm:spPr/>
      <dgm:t>
        <a:bodyPr/>
        <a:lstStyle/>
        <a:p>
          <a:endParaRPr lang="ru-RU"/>
        </a:p>
      </dgm:t>
    </dgm:pt>
    <dgm:pt modelId="{CEC69C81-F1B6-4638-ABFE-8E728FFEABA5}" type="sibTrans" cxnId="{FC010EBA-7EA4-42A8-8A78-FAFACEC42C5A}">
      <dgm:prSet/>
      <dgm:spPr/>
      <dgm:t>
        <a:bodyPr/>
        <a:lstStyle/>
        <a:p>
          <a:endParaRPr lang="ru-RU"/>
        </a:p>
      </dgm:t>
    </dgm:pt>
    <dgm:pt modelId="{D08B9B02-4688-4E9C-BE8A-328561133DFD}">
      <dgm:prSet phldrT="[Текст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Оформление членства в кооперативе</a:t>
          </a:r>
        </a:p>
      </dgm:t>
    </dgm:pt>
    <dgm:pt modelId="{84EE7DA0-417D-4A9B-9A3A-EEA89E8230AB}" type="parTrans" cxnId="{601509F0-BC3B-4E2D-976B-039B865D2482}">
      <dgm:prSet/>
      <dgm:spPr/>
      <dgm:t>
        <a:bodyPr/>
        <a:lstStyle/>
        <a:p>
          <a:endParaRPr lang="ru-RU"/>
        </a:p>
      </dgm:t>
    </dgm:pt>
    <dgm:pt modelId="{6379C08B-18F3-4D12-B5FE-ED271D1AD68C}" type="sibTrans" cxnId="{601509F0-BC3B-4E2D-976B-039B865D2482}">
      <dgm:prSet/>
      <dgm:spPr/>
      <dgm:t>
        <a:bodyPr/>
        <a:lstStyle/>
        <a:p>
          <a:endParaRPr lang="ru-RU"/>
        </a:p>
      </dgm:t>
    </dgm:pt>
    <dgm:pt modelId="{D829C68A-A6BE-4149-A820-2303DF717A4A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Подготовка и проведение общего организационного собрания</a:t>
          </a:r>
        </a:p>
      </dgm:t>
    </dgm:pt>
    <dgm:pt modelId="{651C5075-D595-4244-9C1B-201CA15E2DC9}" type="parTrans" cxnId="{5DE5EDF3-156B-4F28-96C0-A3034E521734}">
      <dgm:prSet/>
      <dgm:spPr/>
      <dgm:t>
        <a:bodyPr/>
        <a:lstStyle/>
        <a:p>
          <a:endParaRPr lang="ru-RU"/>
        </a:p>
      </dgm:t>
    </dgm:pt>
    <dgm:pt modelId="{4BCB5BBA-C211-4955-95EA-C69C2116620C}" type="sibTrans" cxnId="{5DE5EDF3-156B-4F28-96C0-A3034E521734}">
      <dgm:prSet/>
      <dgm:spPr/>
      <dgm:t>
        <a:bodyPr/>
        <a:lstStyle/>
        <a:p>
          <a:endParaRPr lang="ru-RU"/>
        </a:p>
      </dgm:t>
    </dgm:pt>
    <dgm:pt modelId="{CDBF5236-19B0-4F4B-AED2-395A6A1EF6FA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/>
            <a:t>Государственная регистрация кооператива</a:t>
          </a:r>
        </a:p>
      </dgm:t>
    </dgm:pt>
    <dgm:pt modelId="{3CB0E1B0-7667-43C5-AA5E-40048C1BCEF4}" type="parTrans" cxnId="{A2431EA8-AFB7-423B-93B0-15425E8B28CC}">
      <dgm:prSet/>
      <dgm:spPr/>
      <dgm:t>
        <a:bodyPr/>
        <a:lstStyle/>
        <a:p>
          <a:endParaRPr lang="ru-RU"/>
        </a:p>
      </dgm:t>
    </dgm:pt>
    <dgm:pt modelId="{EE545873-824B-47CF-822E-05662B9CF1A9}" type="sibTrans" cxnId="{A2431EA8-AFB7-423B-93B0-15425E8B28CC}">
      <dgm:prSet/>
      <dgm:spPr/>
      <dgm:t>
        <a:bodyPr/>
        <a:lstStyle/>
        <a:p>
          <a:endParaRPr lang="ru-RU"/>
        </a:p>
      </dgm:t>
    </dgm:pt>
    <dgm:pt modelId="{2BDEB6A0-FAB2-4111-B581-88AF7DBD8CEA}" type="pres">
      <dgm:prSet presAssocID="{07F6345F-0E12-4A1E-9B49-AE19BCFBEBC4}" presName="outerComposite" presStyleCnt="0">
        <dgm:presLayoutVars>
          <dgm:chMax val="5"/>
          <dgm:dir/>
          <dgm:resizeHandles val="exact"/>
        </dgm:presLayoutVars>
      </dgm:prSet>
      <dgm:spPr/>
    </dgm:pt>
    <dgm:pt modelId="{4BFCDE30-DE31-4060-BAC4-678378DC5E11}" type="pres">
      <dgm:prSet presAssocID="{07F6345F-0E12-4A1E-9B49-AE19BCFBEBC4}" presName="dummyMaxCanvas" presStyleCnt="0">
        <dgm:presLayoutVars/>
      </dgm:prSet>
      <dgm:spPr/>
    </dgm:pt>
    <dgm:pt modelId="{1053928C-E791-4133-A61E-DB6A200B2404}" type="pres">
      <dgm:prSet presAssocID="{07F6345F-0E12-4A1E-9B49-AE19BCFBEBC4}" presName="FiveNodes_1" presStyleLbl="node1" presStyleIdx="0" presStyleCnt="5" custScaleX="102057" custScaleY="76493" custLinFactNeighborX="1028" custLinFactNeighborY="-10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20B2B-4C30-4276-8D06-205968D86496}" type="pres">
      <dgm:prSet presAssocID="{07F6345F-0E12-4A1E-9B49-AE19BCFBEBC4}" presName="FiveNodes_2" presStyleLbl="node1" presStyleIdx="1" presStyleCnt="5" custScaleX="102057" custScaleY="76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B2390-542C-45E8-9928-E2B8C7D88529}" type="pres">
      <dgm:prSet presAssocID="{07F6345F-0E12-4A1E-9B49-AE19BCFBEBC4}" presName="FiveNodes_3" presStyleLbl="node1" presStyleIdx="2" presStyleCnt="5" custScaleX="102057" custScaleY="76493">
        <dgm:presLayoutVars>
          <dgm:bulletEnabled val="1"/>
        </dgm:presLayoutVars>
      </dgm:prSet>
      <dgm:spPr/>
    </dgm:pt>
    <dgm:pt modelId="{570BCAA7-5D06-497E-87C7-7EA307C68EE8}" type="pres">
      <dgm:prSet presAssocID="{07F6345F-0E12-4A1E-9B49-AE19BCFBEBC4}" presName="FiveNodes_4" presStyleLbl="node1" presStyleIdx="3" presStyleCnt="5" custScaleX="102057" custScaleY="764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99F5B7-6EB1-4587-AAE2-B038C2048AEB}" type="pres">
      <dgm:prSet presAssocID="{07F6345F-0E12-4A1E-9B49-AE19BCFBEBC4}" presName="FiveNodes_5" presStyleLbl="node1" presStyleIdx="4" presStyleCnt="5" custScaleX="102057" custScaleY="76493">
        <dgm:presLayoutVars>
          <dgm:bulletEnabled val="1"/>
        </dgm:presLayoutVars>
      </dgm:prSet>
      <dgm:spPr/>
    </dgm:pt>
    <dgm:pt modelId="{8F592ACB-C18F-4A6B-94FE-A05D745F4771}" type="pres">
      <dgm:prSet presAssocID="{07F6345F-0E12-4A1E-9B49-AE19BCFBEBC4}" presName="FiveConn_1-2" presStyleLbl="fgAccFollowNode1" presStyleIdx="0" presStyleCnt="4">
        <dgm:presLayoutVars>
          <dgm:bulletEnabled val="1"/>
        </dgm:presLayoutVars>
      </dgm:prSet>
      <dgm:spPr/>
    </dgm:pt>
    <dgm:pt modelId="{9D5785FB-E65B-4ADD-ABBD-F1FDD735ED5B}" type="pres">
      <dgm:prSet presAssocID="{07F6345F-0E12-4A1E-9B49-AE19BCFBEBC4}" presName="FiveConn_2-3" presStyleLbl="fgAccFollowNode1" presStyleIdx="1" presStyleCnt="4">
        <dgm:presLayoutVars>
          <dgm:bulletEnabled val="1"/>
        </dgm:presLayoutVars>
      </dgm:prSet>
      <dgm:spPr/>
    </dgm:pt>
    <dgm:pt modelId="{D3682370-247A-4A0D-9E20-7A7FDB9261E7}" type="pres">
      <dgm:prSet presAssocID="{07F6345F-0E12-4A1E-9B49-AE19BCFBEBC4}" presName="FiveConn_3-4" presStyleLbl="fgAccFollowNode1" presStyleIdx="2" presStyleCnt="4">
        <dgm:presLayoutVars>
          <dgm:bulletEnabled val="1"/>
        </dgm:presLayoutVars>
      </dgm:prSet>
      <dgm:spPr/>
    </dgm:pt>
    <dgm:pt modelId="{7550E85C-3FE1-47C7-90B4-058F5A0F6BFC}" type="pres">
      <dgm:prSet presAssocID="{07F6345F-0E12-4A1E-9B49-AE19BCFBEBC4}" presName="FiveConn_4-5" presStyleLbl="fgAccFollowNode1" presStyleIdx="3" presStyleCnt="4">
        <dgm:presLayoutVars>
          <dgm:bulletEnabled val="1"/>
        </dgm:presLayoutVars>
      </dgm:prSet>
      <dgm:spPr/>
    </dgm:pt>
    <dgm:pt modelId="{B6A5D5C0-2BA5-46B4-894C-4F8ACB06B157}" type="pres">
      <dgm:prSet presAssocID="{07F6345F-0E12-4A1E-9B49-AE19BCFBEBC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53D8B1-A452-426B-B203-95A2E08B1180}" type="pres">
      <dgm:prSet presAssocID="{07F6345F-0E12-4A1E-9B49-AE19BCFBEBC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391CCF-34F5-44F4-9532-1C534E1D028E}" type="pres">
      <dgm:prSet presAssocID="{07F6345F-0E12-4A1E-9B49-AE19BCFBEBC4}" presName="FiveNodes_3_text" presStyleLbl="node1" presStyleIdx="4" presStyleCnt="5">
        <dgm:presLayoutVars>
          <dgm:bulletEnabled val="1"/>
        </dgm:presLayoutVars>
      </dgm:prSet>
      <dgm:spPr/>
    </dgm:pt>
    <dgm:pt modelId="{D55243E2-B6FE-46CA-A0AE-65D7EEBA5C5A}" type="pres">
      <dgm:prSet presAssocID="{07F6345F-0E12-4A1E-9B49-AE19BCFBEBC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2AA202-5C27-4D16-829A-754301DF5F4D}" type="pres">
      <dgm:prSet presAssocID="{07F6345F-0E12-4A1E-9B49-AE19BCFBEBC4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B92B7ADE-D7D9-433C-83CF-F32E56696561}" type="presOf" srcId="{CDBF5236-19B0-4F4B-AED2-395A6A1EF6FA}" destId="{D699F5B7-6EB1-4587-AAE2-B038C2048AEB}" srcOrd="0" destOrd="0" presId="urn:microsoft.com/office/officeart/2005/8/layout/vProcess5"/>
    <dgm:cxn modelId="{00F9BFFA-6299-4816-B5C1-D603A6B38921}" type="presOf" srcId="{091A4A11-6B04-4294-9A25-02A8D395C770}" destId="{B6A5D5C0-2BA5-46B4-894C-4F8ACB06B157}" srcOrd="1" destOrd="0" presId="urn:microsoft.com/office/officeart/2005/8/layout/vProcess5"/>
    <dgm:cxn modelId="{841585D6-ADC1-4626-A030-C6E8F00EDE94}" type="presOf" srcId="{4B6EB2DA-C49E-403F-BFF8-5B30BAC6A971}" destId="{D5920B2B-4C30-4276-8D06-205968D86496}" srcOrd="0" destOrd="0" presId="urn:microsoft.com/office/officeart/2005/8/layout/vProcess5"/>
    <dgm:cxn modelId="{601509F0-BC3B-4E2D-976B-039B865D2482}" srcId="{07F6345F-0E12-4A1E-9B49-AE19BCFBEBC4}" destId="{D08B9B02-4688-4E9C-BE8A-328561133DFD}" srcOrd="2" destOrd="0" parTransId="{84EE7DA0-417D-4A9B-9A3A-EEA89E8230AB}" sibTransId="{6379C08B-18F3-4D12-B5FE-ED271D1AD68C}"/>
    <dgm:cxn modelId="{CCF9229F-2D19-433E-9537-651F65E6C069}" type="presOf" srcId="{4BCB5BBA-C211-4955-95EA-C69C2116620C}" destId="{7550E85C-3FE1-47C7-90B4-058F5A0F6BFC}" srcOrd="0" destOrd="0" presId="urn:microsoft.com/office/officeart/2005/8/layout/vProcess5"/>
    <dgm:cxn modelId="{A676EADE-4D0D-48A0-BC1E-665DCB48B979}" type="presOf" srcId="{07F6345F-0E12-4A1E-9B49-AE19BCFBEBC4}" destId="{2BDEB6A0-FAB2-4111-B581-88AF7DBD8CEA}" srcOrd="0" destOrd="0" presId="urn:microsoft.com/office/officeart/2005/8/layout/vProcess5"/>
    <dgm:cxn modelId="{9A7BEFCB-21FF-40DD-B0AC-3EB9F462A627}" type="presOf" srcId="{691A37D6-F0C4-4D23-92FB-1022B87308A2}" destId="{8F592ACB-C18F-4A6B-94FE-A05D745F4771}" srcOrd="0" destOrd="0" presId="urn:microsoft.com/office/officeart/2005/8/layout/vProcess5"/>
    <dgm:cxn modelId="{0FD738A4-BC6D-4D36-BE53-5EDD5E072EAA}" type="presOf" srcId="{D08B9B02-4688-4E9C-BE8A-328561133DFD}" destId="{A4391CCF-34F5-44F4-9532-1C534E1D028E}" srcOrd="1" destOrd="0" presId="urn:microsoft.com/office/officeart/2005/8/layout/vProcess5"/>
    <dgm:cxn modelId="{310DCCAA-050D-4EAA-9C66-3057C62B4BE7}" type="presOf" srcId="{4B6EB2DA-C49E-403F-BFF8-5B30BAC6A971}" destId="{1353D8B1-A452-426B-B203-95A2E08B1180}" srcOrd="1" destOrd="0" presId="urn:microsoft.com/office/officeart/2005/8/layout/vProcess5"/>
    <dgm:cxn modelId="{7994C7F0-BDE2-4538-9117-BA010EB553DC}" type="presOf" srcId="{091A4A11-6B04-4294-9A25-02A8D395C770}" destId="{1053928C-E791-4133-A61E-DB6A200B2404}" srcOrd="0" destOrd="0" presId="urn:microsoft.com/office/officeart/2005/8/layout/vProcess5"/>
    <dgm:cxn modelId="{B5E17BD9-E9C7-4F3B-9678-1AB10DB012C0}" type="presOf" srcId="{D829C68A-A6BE-4149-A820-2303DF717A4A}" destId="{D55243E2-B6FE-46CA-A0AE-65D7EEBA5C5A}" srcOrd="1" destOrd="0" presId="urn:microsoft.com/office/officeart/2005/8/layout/vProcess5"/>
    <dgm:cxn modelId="{A2431EA8-AFB7-423B-93B0-15425E8B28CC}" srcId="{07F6345F-0E12-4A1E-9B49-AE19BCFBEBC4}" destId="{CDBF5236-19B0-4F4B-AED2-395A6A1EF6FA}" srcOrd="4" destOrd="0" parTransId="{3CB0E1B0-7667-43C5-AA5E-40048C1BCEF4}" sibTransId="{EE545873-824B-47CF-822E-05662B9CF1A9}"/>
    <dgm:cxn modelId="{72B6E496-1ABD-4531-9C45-2CA1CB0302A6}" type="presOf" srcId="{6379C08B-18F3-4D12-B5FE-ED271D1AD68C}" destId="{D3682370-247A-4A0D-9E20-7A7FDB9261E7}" srcOrd="0" destOrd="0" presId="urn:microsoft.com/office/officeart/2005/8/layout/vProcess5"/>
    <dgm:cxn modelId="{5DE5EDF3-156B-4F28-96C0-A3034E521734}" srcId="{07F6345F-0E12-4A1E-9B49-AE19BCFBEBC4}" destId="{D829C68A-A6BE-4149-A820-2303DF717A4A}" srcOrd="3" destOrd="0" parTransId="{651C5075-D595-4244-9C1B-201CA15E2DC9}" sibTransId="{4BCB5BBA-C211-4955-95EA-C69C2116620C}"/>
    <dgm:cxn modelId="{A57C2F01-5FF2-47D8-A0DB-AAE15DAD656C}" type="presOf" srcId="{CEC69C81-F1B6-4638-ABFE-8E728FFEABA5}" destId="{9D5785FB-E65B-4ADD-ABBD-F1FDD735ED5B}" srcOrd="0" destOrd="0" presId="urn:microsoft.com/office/officeart/2005/8/layout/vProcess5"/>
    <dgm:cxn modelId="{1D699E9F-2B0E-4942-8024-249127BB91B8}" type="presOf" srcId="{CDBF5236-19B0-4F4B-AED2-395A6A1EF6FA}" destId="{982AA202-5C27-4D16-829A-754301DF5F4D}" srcOrd="1" destOrd="0" presId="urn:microsoft.com/office/officeart/2005/8/layout/vProcess5"/>
    <dgm:cxn modelId="{1B8D98D1-524B-4009-8268-EB981EDFF54F}" type="presOf" srcId="{D08B9B02-4688-4E9C-BE8A-328561133DFD}" destId="{424B2390-542C-45E8-9928-E2B8C7D88529}" srcOrd="0" destOrd="0" presId="urn:microsoft.com/office/officeart/2005/8/layout/vProcess5"/>
    <dgm:cxn modelId="{FC010EBA-7EA4-42A8-8A78-FAFACEC42C5A}" srcId="{07F6345F-0E12-4A1E-9B49-AE19BCFBEBC4}" destId="{4B6EB2DA-C49E-403F-BFF8-5B30BAC6A971}" srcOrd="1" destOrd="0" parTransId="{C5C02D42-3F3E-457D-A082-008057266CF1}" sibTransId="{CEC69C81-F1B6-4638-ABFE-8E728FFEABA5}"/>
    <dgm:cxn modelId="{86BE7E00-CD4D-4066-83AE-24C7203FCF49}" type="presOf" srcId="{D829C68A-A6BE-4149-A820-2303DF717A4A}" destId="{570BCAA7-5D06-497E-87C7-7EA307C68EE8}" srcOrd="0" destOrd="0" presId="urn:microsoft.com/office/officeart/2005/8/layout/vProcess5"/>
    <dgm:cxn modelId="{F3473658-2DAB-497C-802A-86C63213E050}" srcId="{07F6345F-0E12-4A1E-9B49-AE19BCFBEBC4}" destId="{091A4A11-6B04-4294-9A25-02A8D395C770}" srcOrd="0" destOrd="0" parTransId="{8958112D-83B6-46E0-A852-D62706E7540C}" sibTransId="{691A37D6-F0C4-4D23-92FB-1022B87308A2}"/>
    <dgm:cxn modelId="{A3EEBB7D-BDE1-454A-8AE3-AC355E061D8B}" type="presParOf" srcId="{2BDEB6A0-FAB2-4111-B581-88AF7DBD8CEA}" destId="{4BFCDE30-DE31-4060-BAC4-678378DC5E11}" srcOrd="0" destOrd="0" presId="urn:microsoft.com/office/officeart/2005/8/layout/vProcess5"/>
    <dgm:cxn modelId="{C80D2ACC-A7E8-4EB3-927D-DA242273023C}" type="presParOf" srcId="{2BDEB6A0-FAB2-4111-B581-88AF7DBD8CEA}" destId="{1053928C-E791-4133-A61E-DB6A200B2404}" srcOrd="1" destOrd="0" presId="urn:microsoft.com/office/officeart/2005/8/layout/vProcess5"/>
    <dgm:cxn modelId="{38F511C5-EB57-4117-9D6B-BC64083E40DA}" type="presParOf" srcId="{2BDEB6A0-FAB2-4111-B581-88AF7DBD8CEA}" destId="{D5920B2B-4C30-4276-8D06-205968D86496}" srcOrd="2" destOrd="0" presId="urn:microsoft.com/office/officeart/2005/8/layout/vProcess5"/>
    <dgm:cxn modelId="{05C600D7-D0F1-43BC-90EC-B49E8B024CBC}" type="presParOf" srcId="{2BDEB6A0-FAB2-4111-B581-88AF7DBD8CEA}" destId="{424B2390-542C-45E8-9928-E2B8C7D88529}" srcOrd="3" destOrd="0" presId="urn:microsoft.com/office/officeart/2005/8/layout/vProcess5"/>
    <dgm:cxn modelId="{0F57DD94-A6F0-44BD-9F82-7C5599FDE983}" type="presParOf" srcId="{2BDEB6A0-FAB2-4111-B581-88AF7DBD8CEA}" destId="{570BCAA7-5D06-497E-87C7-7EA307C68EE8}" srcOrd="4" destOrd="0" presId="urn:microsoft.com/office/officeart/2005/8/layout/vProcess5"/>
    <dgm:cxn modelId="{BEAA0600-4A68-4707-A62F-77EDFE72100F}" type="presParOf" srcId="{2BDEB6A0-FAB2-4111-B581-88AF7DBD8CEA}" destId="{D699F5B7-6EB1-4587-AAE2-B038C2048AEB}" srcOrd="5" destOrd="0" presId="urn:microsoft.com/office/officeart/2005/8/layout/vProcess5"/>
    <dgm:cxn modelId="{EC330F36-2114-45E1-B7D5-321F8DEC4100}" type="presParOf" srcId="{2BDEB6A0-FAB2-4111-B581-88AF7DBD8CEA}" destId="{8F592ACB-C18F-4A6B-94FE-A05D745F4771}" srcOrd="6" destOrd="0" presId="urn:microsoft.com/office/officeart/2005/8/layout/vProcess5"/>
    <dgm:cxn modelId="{D88CBD86-3806-42DE-8F2C-3743EFCB6AEB}" type="presParOf" srcId="{2BDEB6A0-FAB2-4111-B581-88AF7DBD8CEA}" destId="{9D5785FB-E65B-4ADD-ABBD-F1FDD735ED5B}" srcOrd="7" destOrd="0" presId="urn:microsoft.com/office/officeart/2005/8/layout/vProcess5"/>
    <dgm:cxn modelId="{30F9C432-ED76-4861-801F-B02B7A6D705E}" type="presParOf" srcId="{2BDEB6A0-FAB2-4111-B581-88AF7DBD8CEA}" destId="{D3682370-247A-4A0D-9E20-7A7FDB9261E7}" srcOrd="8" destOrd="0" presId="urn:microsoft.com/office/officeart/2005/8/layout/vProcess5"/>
    <dgm:cxn modelId="{A572F1B7-7481-42DB-90AF-A60EC18AE418}" type="presParOf" srcId="{2BDEB6A0-FAB2-4111-B581-88AF7DBD8CEA}" destId="{7550E85C-3FE1-47C7-90B4-058F5A0F6BFC}" srcOrd="9" destOrd="0" presId="urn:microsoft.com/office/officeart/2005/8/layout/vProcess5"/>
    <dgm:cxn modelId="{D8DF1435-620F-4E3B-9282-193D8F5E8005}" type="presParOf" srcId="{2BDEB6A0-FAB2-4111-B581-88AF7DBD8CEA}" destId="{B6A5D5C0-2BA5-46B4-894C-4F8ACB06B157}" srcOrd="10" destOrd="0" presId="urn:microsoft.com/office/officeart/2005/8/layout/vProcess5"/>
    <dgm:cxn modelId="{92FF2880-B778-4E7C-81F8-54931D5292E4}" type="presParOf" srcId="{2BDEB6A0-FAB2-4111-B581-88AF7DBD8CEA}" destId="{1353D8B1-A452-426B-B203-95A2E08B1180}" srcOrd="11" destOrd="0" presId="urn:microsoft.com/office/officeart/2005/8/layout/vProcess5"/>
    <dgm:cxn modelId="{7AE2EE7D-0D7A-4D6A-AF3D-0445F3D207BA}" type="presParOf" srcId="{2BDEB6A0-FAB2-4111-B581-88AF7DBD8CEA}" destId="{A4391CCF-34F5-44F4-9532-1C534E1D028E}" srcOrd="12" destOrd="0" presId="urn:microsoft.com/office/officeart/2005/8/layout/vProcess5"/>
    <dgm:cxn modelId="{94BB8232-B498-4B36-82DB-00EC6531164F}" type="presParOf" srcId="{2BDEB6A0-FAB2-4111-B581-88AF7DBD8CEA}" destId="{D55243E2-B6FE-46CA-A0AE-65D7EEBA5C5A}" srcOrd="13" destOrd="0" presId="urn:microsoft.com/office/officeart/2005/8/layout/vProcess5"/>
    <dgm:cxn modelId="{004A4BA2-43F0-4233-812E-958757F0D833}" type="presParOf" srcId="{2BDEB6A0-FAB2-4111-B581-88AF7DBD8CEA}" destId="{982AA202-5C27-4D16-829A-754301DF5F4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53928C-E791-4133-A61E-DB6A200B2404}">
      <dsp:nvSpPr>
        <dsp:cNvPr id="0" name=""/>
        <dsp:cNvSpPr/>
      </dsp:nvSpPr>
      <dsp:spPr>
        <a:xfrm>
          <a:off x="-16" y="101105"/>
          <a:ext cx="3338361" cy="7199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Разработка бизнес-плана создания и деятельности кооператива</a:t>
          </a:r>
        </a:p>
      </dsp:txBody>
      <dsp:txXfrm>
        <a:off x="21072" y="122193"/>
        <a:ext cx="2203477" cy="677822"/>
      </dsp:txXfrm>
    </dsp:sp>
    <dsp:sp modelId="{D5920B2B-4C30-4276-8D06-205968D86496}">
      <dsp:nvSpPr>
        <dsp:cNvPr id="0" name=""/>
        <dsp:cNvSpPr/>
      </dsp:nvSpPr>
      <dsp:spPr>
        <a:xfrm>
          <a:off x="210625" y="1182622"/>
          <a:ext cx="3338361" cy="7199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Разработка проекта Устава кооператива</a:t>
          </a:r>
          <a:endParaRPr lang="ru-RU" sz="1300" kern="1200"/>
        </a:p>
      </dsp:txBody>
      <dsp:txXfrm>
        <a:off x="231713" y="1203710"/>
        <a:ext cx="2422487" cy="677822"/>
      </dsp:txXfrm>
    </dsp:sp>
    <dsp:sp modelId="{424B2390-542C-45E8-9928-E2B8C7D88529}">
      <dsp:nvSpPr>
        <dsp:cNvPr id="0" name=""/>
        <dsp:cNvSpPr/>
      </dsp:nvSpPr>
      <dsp:spPr>
        <a:xfrm>
          <a:off x="454894" y="2254613"/>
          <a:ext cx="3338361" cy="7199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Оформление членства в кооперативе</a:t>
          </a:r>
        </a:p>
      </dsp:txBody>
      <dsp:txXfrm>
        <a:off x="475982" y="2275701"/>
        <a:ext cx="2422487" cy="677822"/>
      </dsp:txXfrm>
    </dsp:sp>
    <dsp:sp modelId="{570BCAA7-5D06-497E-87C7-7EA307C68EE8}">
      <dsp:nvSpPr>
        <dsp:cNvPr id="0" name=""/>
        <dsp:cNvSpPr/>
      </dsp:nvSpPr>
      <dsp:spPr>
        <a:xfrm>
          <a:off x="699162" y="3326604"/>
          <a:ext cx="3338361" cy="7199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Подготовка и проведение общего организационного собрания</a:t>
          </a:r>
        </a:p>
      </dsp:txBody>
      <dsp:txXfrm>
        <a:off x="720250" y="3347692"/>
        <a:ext cx="2422487" cy="677822"/>
      </dsp:txXfrm>
    </dsp:sp>
    <dsp:sp modelId="{D699F5B7-6EB1-4587-AAE2-B038C2048AEB}">
      <dsp:nvSpPr>
        <dsp:cNvPr id="0" name=""/>
        <dsp:cNvSpPr/>
      </dsp:nvSpPr>
      <dsp:spPr>
        <a:xfrm>
          <a:off x="943431" y="4398595"/>
          <a:ext cx="3338361" cy="71999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Государственная регистрация кооператива</a:t>
          </a:r>
        </a:p>
      </dsp:txBody>
      <dsp:txXfrm>
        <a:off x="964519" y="4419683"/>
        <a:ext cx="2422487" cy="677822"/>
      </dsp:txXfrm>
    </dsp:sp>
    <dsp:sp modelId="{8F592ACB-C18F-4A6B-94FE-A05D745F4771}">
      <dsp:nvSpPr>
        <dsp:cNvPr id="0" name=""/>
        <dsp:cNvSpPr/>
      </dsp:nvSpPr>
      <dsp:spPr>
        <a:xfrm>
          <a:off x="2659256" y="687643"/>
          <a:ext cx="611819" cy="61181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2796915" y="687643"/>
        <a:ext cx="336501" cy="460394"/>
      </dsp:txXfrm>
    </dsp:sp>
    <dsp:sp modelId="{9D5785FB-E65B-4ADD-ABBD-F1FDD735ED5B}">
      <dsp:nvSpPr>
        <dsp:cNvPr id="0" name=""/>
        <dsp:cNvSpPr/>
      </dsp:nvSpPr>
      <dsp:spPr>
        <a:xfrm>
          <a:off x="2903524" y="1759634"/>
          <a:ext cx="611819" cy="61181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3041183" y="1759634"/>
        <a:ext cx="336501" cy="460394"/>
      </dsp:txXfrm>
    </dsp:sp>
    <dsp:sp modelId="{D3682370-247A-4A0D-9E20-7A7FDB9261E7}">
      <dsp:nvSpPr>
        <dsp:cNvPr id="0" name=""/>
        <dsp:cNvSpPr/>
      </dsp:nvSpPr>
      <dsp:spPr>
        <a:xfrm>
          <a:off x="3147793" y="2815937"/>
          <a:ext cx="611819" cy="61181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3285452" y="2815937"/>
        <a:ext cx="336501" cy="460394"/>
      </dsp:txXfrm>
    </dsp:sp>
    <dsp:sp modelId="{7550E85C-3FE1-47C7-90B4-058F5A0F6BFC}">
      <dsp:nvSpPr>
        <dsp:cNvPr id="0" name=""/>
        <dsp:cNvSpPr/>
      </dsp:nvSpPr>
      <dsp:spPr>
        <a:xfrm>
          <a:off x="3392062" y="3898387"/>
          <a:ext cx="611819" cy="611819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/>
        </a:p>
      </dsp:txBody>
      <dsp:txXfrm>
        <a:off x="3529721" y="3898387"/>
        <a:ext cx="336501" cy="460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E57C-DD83-4F21-A835-C283C8BB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51</Pages>
  <Words>12087</Words>
  <Characters>68898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</dc:creator>
  <cp:lastModifiedBy>YUSUP</cp:lastModifiedBy>
  <cp:revision>95</cp:revision>
  <dcterms:created xsi:type="dcterms:W3CDTF">2016-09-21T07:15:00Z</dcterms:created>
  <dcterms:modified xsi:type="dcterms:W3CDTF">2016-10-12T08:38:00Z</dcterms:modified>
</cp:coreProperties>
</file>